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2250"/>
        <w:gridCol w:w="2160"/>
        <w:gridCol w:w="304"/>
        <w:gridCol w:w="1216"/>
        <w:gridCol w:w="550"/>
        <w:gridCol w:w="810"/>
        <w:gridCol w:w="2382"/>
        <w:gridCol w:w="1128"/>
      </w:tblGrid>
      <w:tr w:rsidR="002102D1" w14:paraId="441424C7" w14:textId="77777777" w:rsidTr="00BF5B63">
        <w:trPr>
          <w:trHeight w:val="87"/>
          <w:jc w:val="center"/>
        </w:trPr>
        <w:tc>
          <w:tcPr>
            <w:tcW w:w="10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1424C6" w14:textId="77777777" w:rsidR="002102D1" w:rsidRPr="004A0793" w:rsidRDefault="00F65521" w:rsidP="0060587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185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Section </w:t>
            </w:r>
            <w:r w:rsidR="002102D1" w:rsidRPr="00DC1185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I: Instructions</w:t>
            </w:r>
          </w:p>
        </w:tc>
      </w:tr>
      <w:tr w:rsidR="002102D1" w14:paraId="441424C9" w14:textId="77777777" w:rsidTr="00BF5B63">
        <w:trPr>
          <w:trHeight w:val="1052"/>
          <w:jc w:val="center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1424C8" w14:textId="5415ABE1" w:rsidR="002102D1" w:rsidRPr="00297292" w:rsidRDefault="00EE207E" w:rsidP="009E4F71">
            <w:pPr>
              <w:spacing w:line="360" w:lineRule="auto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1.  </w:t>
            </w:r>
            <w:r w:rsidR="00E156D8">
              <w:rPr>
                <w:rFonts w:ascii="Arial" w:hAnsi="Arial" w:cs="Arial"/>
                <w:sz w:val="20"/>
                <w:szCs w:val="20"/>
              </w:rPr>
              <w:t xml:space="preserve">Per OSF HealthCare (OSF) policy, </w:t>
            </w:r>
            <w:r w:rsidR="00E156D8" w:rsidRPr="00297292">
              <w:rPr>
                <w:rFonts w:ascii="Arial" w:hAnsi="Arial" w:cs="Arial"/>
                <w:sz w:val="20"/>
                <w:szCs w:val="20"/>
              </w:rPr>
              <w:t xml:space="preserve">permission </w:t>
            </w:r>
            <w:r w:rsidR="00E156D8">
              <w:rPr>
                <w:rFonts w:ascii="Arial" w:hAnsi="Arial" w:cs="Arial"/>
                <w:sz w:val="20"/>
                <w:szCs w:val="20"/>
              </w:rPr>
              <w:t xml:space="preserve">by OSF Research Administration </w:t>
            </w:r>
            <w:r w:rsidR="00E156D8" w:rsidRPr="00297292">
              <w:rPr>
                <w:rFonts w:ascii="Arial" w:hAnsi="Arial" w:cs="Arial"/>
                <w:sz w:val="20"/>
                <w:szCs w:val="20"/>
              </w:rPr>
              <w:t>is required prior to IRB submission</w:t>
            </w:r>
            <w:r w:rsidR="00E156D8">
              <w:rPr>
                <w:rFonts w:ascii="Arial" w:hAnsi="Arial" w:cs="Arial"/>
                <w:sz w:val="20"/>
                <w:szCs w:val="20"/>
              </w:rPr>
              <w:t xml:space="preserve"> for all research </w:t>
            </w:r>
            <w:r w:rsidR="0003018B">
              <w:rPr>
                <w:rFonts w:ascii="Arial" w:hAnsi="Arial" w:cs="Arial"/>
                <w:sz w:val="20"/>
                <w:szCs w:val="20"/>
              </w:rPr>
              <w:t>studies</w:t>
            </w:r>
            <w:r w:rsidR="00E156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56D8" w:rsidRPr="00297292">
              <w:rPr>
                <w:rFonts w:ascii="Arial" w:hAnsi="Arial" w:cs="Arial"/>
                <w:sz w:val="20"/>
                <w:szCs w:val="20"/>
              </w:rPr>
              <w:t xml:space="preserve">to be conducted at an OSF location, by OSF employees, or using OSF data. </w:t>
            </w:r>
            <w:r w:rsidR="00E156D8">
              <w:rPr>
                <w:rFonts w:ascii="Arial" w:hAnsi="Arial" w:cs="Arial"/>
                <w:sz w:val="20"/>
                <w:szCs w:val="20"/>
              </w:rPr>
              <w:t>To request permission, c</w:t>
            </w:r>
            <w:r w:rsidR="00E156D8" w:rsidRPr="00297292">
              <w:rPr>
                <w:rFonts w:ascii="Arial" w:hAnsi="Arial" w:cs="Arial"/>
                <w:sz w:val="20"/>
                <w:szCs w:val="20"/>
              </w:rPr>
              <w:t xml:space="preserve">omplete this form electronically and email all required documents to </w:t>
            </w:r>
            <w:hyperlink r:id="rId11" w:history="1">
              <w:r w:rsidR="00E156D8" w:rsidRPr="00297292">
                <w:rPr>
                  <w:rStyle w:val="Hyperlink"/>
                  <w:rFonts w:ascii="Arial" w:hAnsi="Arial" w:cs="Arial"/>
                  <w:sz w:val="20"/>
                  <w:szCs w:val="20"/>
                </w:rPr>
                <w:t>OSF Research Administration</w:t>
              </w:r>
            </w:hyperlink>
            <w:r w:rsidR="00E156D8" w:rsidRPr="0029729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</w:t>
            </w:r>
          </w:p>
        </w:tc>
      </w:tr>
      <w:tr w:rsidR="00637C56" w14:paraId="4536D91C" w14:textId="77777777" w:rsidTr="00BF5B63">
        <w:trPr>
          <w:trHeight w:val="1340"/>
          <w:jc w:val="center"/>
        </w:trPr>
        <w:tc>
          <w:tcPr>
            <w:tcW w:w="10800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2D5586" w14:textId="7FC184C8" w:rsidR="00637C56" w:rsidRPr="00297292" w:rsidDel="00EE207E" w:rsidRDefault="00637C56" w:rsidP="006045F7">
            <w:pPr>
              <w:spacing w:line="360" w:lineRule="auto"/>
              <w:ind w:left="288" w:hanging="288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2</w:t>
            </w:r>
            <w:r w:rsidRPr="00FB7B19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.  </w:t>
            </w:r>
            <w:r w:rsidR="00E156D8" w:rsidRPr="004E251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If your </w:t>
            </w:r>
            <w:r w:rsidR="00E156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research </w:t>
            </w:r>
            <w:r w:rsidR="00E156D8" w:rsidRPr="004E251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study involves obtaining clinical data through Ministry HealthCare Analytics (MHA), then you must complete an MHA Consultation PRIOR to submitting study materials for permission. To schedule a consultation, send your request AND a copy of your study proposal/protocol to </w:t>
            </w:r>
            <w:hyperlink r:id="rId12" w:history="1">
              <w:r w:rsidR="006045F7" w:rsidRPr="006045F7">
                <w:rPr>
                  <w:rStyle w:val="Hyperlink"/>
                  <w:rFonts w:ascii="Arial" w:hAnsi="Arial" w:cs="Arial"/>
                  <w:sz w:val="20"/>
                  <w:szCs w:val="20"/>
                </w:rPr>
                <w:t>Healthcare Analytics</w:t>
              </w:r>
            </w:hyperlink>
            <w:r w:rsidR="00E156D8" w:rsidRPr="004E251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Contact </w:t>
            </w:r>
            <w:hyperlink r:id="rId13" w:history="1">
              <w:r w:rsidR="00711BDA" w:rsidRPr="00711BDA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OSF </w:t>
              </w:r>
              <w:r w:rsidR="00E156D8" w:rsidRPr="00711BDA">
                <w:rPr>
                  <w:rStyle w:val="Hyperlink"/>
                  <w:rFonts w:ascii="Arial" w:hAnsi="Arial" w:cs="Arial"/>
                  <w:sz w:val="20"/>
                  <w:szCs w:val="20"/>
                </w:rPr>
                <w:t>Research Administration</w:t>
              </w:r>
            </w:hyperlink>
            <w:r w:rsidR="00E156D8" w:rsidRPr="004E251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with questions about this requirement.</w:t>
            </w:r>
            <w:r w:rsidRPr="00FB7B19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</w:t>
            </w:r>
          </w:p>
        </w:tc>
      </w:tr>
      <w:tr w:rsidR="00EE207E" w:rsidRPr="00297292" w14:paraId="5CA7EA2F" w14:textId="77777777" w:rsidTr="00BF5B63">
        <w:trPr>
          <w:trHeight w:val="854"/>
          <w:jc w:val="center"/>
        </w:trPr>
        <w:tc>
          <w:tcPr>
            <w:tcW w:w="10800" w:type="dxa"/>
            <w:gridSpan w:val="8"/>
            <w:tcBorders>
              <w:top w:val="dashed" w:sz="4" w:space="0" w:color="auto"/>
              <w:bottom w:val="dashed" w:sz="2" w:space="0" w:color="auto"/>
            </w:tcBorders>
            <w:vAlign w:val="center"/>
          </w:tcPr>
          <w:p w14:paraId="77F7132F" w14:textId="498BCD12" w:rsidR="00907B6B" w:rsidRPr="00297292" w:rsidRDefault="00946CDE">
            <w:pPr>
              <w:spacing w:line="360" w:lineRule="auto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3</w:t>
            </w:r>
            <w:r w:rsidR="00EE207E" w:rsidRPr="00297292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EE207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156D8" w:rsidRPr="004E251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If your </w:t>
            </w:r>
            <w:r w:rsidR="00E156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research </w:t>
            </w:r>
            <w:r w:rsidR="00E156D8" w:rsidRPr="004E2511">
              <w:rPr>
                <w:rFonts w:ascii="Arial" w:hAnsi="Arial" w:cs="Arial"/>
                <w:color w:val="000000" w:themeColor="text1"/>
                <w:sz w:val="20"/>
                <w:szCs w:val="20"/>
              </w:rPr>
              <w:t>study involves developing, deploying and/or optimizing technology and applications, then you must complete a feasibility consultation with OSF Information Technology PRIOR to submitting study materials for permission. To schedule a consultation, send your request AND a copy of your study proposal/protocol to</w:t>
            </w:r>
            <w:r w:rsidR="00FA2F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hyperlink r:id="rId14" w:history="1">
              <w:r w:rsidR="006045F7" w:rsidRPr="006045F7">
                <w:rPr>
                  <w:rStyle w:val="Hyperlink"/>
                  <w:rFonts w:ascii="Arial" w:hAnsi="Arial" w:cs="Arial"/>
                  <w:sz w:val="20"/>
                  <w:szCs w:val="20"/>
                </w:rPr>
                <w:t>OSF Information Technology</w:t>
              </w:r>
            </w:hyperlink>
            <w:r w:rsidR="00FA2FA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E156D8" w:rsidRPr="004E251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C2EE8" w:rsidRPr="00BC2E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Contact </w:t>
            </w:r>
            <w:hyperlink r:id="rId15" w:history="1">
              <w:r w:rsidR="00BC2EE8" w:rsidRPr="00BC2EE8">
                <w:rPr>
                  <w:rStyle w:val="Hyperlink"/>
                  <w:rFonts w:ascii="Arial" w:hAnsi="Arial" w:cs="Arial"/>
                  <w:sz w:val="20"/>
                  <w:szCs w:val="20"/>
                </w:rPr>
                <w:t>OSF Research Administration</w:t>
              </w:r>
            </w:hyperlink>
            <w:r w:rsidR="00BC2EE8" w:rsidRPr="00BC2E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with questions about this requirement.</w:t>
            </w:r>
          </w:p>
        </w:tc>
      </w:tr>
      <w:tr w:rsidR="00A205D6" w:rsidRPr="00297292" w14:paraId="100340C6" w14:textId="77777777" w:rsidTr="00BF5B63">
        <w:trPr>
          <w:trHeight w:val="1349"/>
          <w:jc w:val="center"/>
        </w:trPr>
        <w:tc>
          <w:tcPr>
            <w:tcW w:w="10800" w:type="dxa"/>
            <w:gridSpan w:val="8"/>
            <w:tcBorders>
              <w:top w:val="dashed" w:sz="4" w:space="0" w:color="auto"/>
              <w:bottom w:val="dashed" w:sz="2" w:space="0" w:color="auto"/>
            </w:tcBorders>
            <w:vAlign w:val="center"/>
          </w:tcPr>
          <w:p w14:paraId="2A4ABB61" w14:textId="41A63DBB" w:rsidR="00A205D6" w:rsidRPr="009E4F71" w:rsidRDefault="00A205D6" w:rsidP="009E4F71">
            <w:pPr>
              <w:spacing w:line="360" w:lineRule="auto"/>
              <w:ind w:left="288" w:hanging="288"/>
              <w:rPr>
                <w:rFonts w:ascii="Arial" w:hAnsi="Arial" w:cs="Arial"/>
                <w:color w:val="833C0B" w:themeColor="accent2" w:themeShade="80"/>
                <w:sz w:val="20"/>
                <w:szCs w:val="20"/>
              </w:rPr>
            </w:pPr>
            <w:r w:rsidRPr="00F42D09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4</w:t>
            </w:r>
            <w:r w:rsidRPr="009E4F7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9E4F7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42D09" w:rsidRPr="009E4F71">
              <w:rPr>
                <w:rFonts w:ascii="Arial" w:hAnsi="Arial" w:cs="Arial"/>
                <w:sz w:val="20"/>
                <w:szCs w:val="20"/>
              </w:rPr>
              <w:t xml:space="preserve">If you are pursuing permission to use an HUD according to its Humanitarian Device Exemption (HDE) indications for </w:t>
            </w:r>
            <w:r w:rsidR="00F42D09" w:rsidRPr="009E4F71">
              <w:rPr>
                <w:rFonts w:ascii="Arial" w:hAnsi="Arial" w:cs="Arial"/>
                <w:i/>
                <w:sz w:val="20"/>
                <w:szCs w:val="20"/>
              </w:rPr>
              <w:t>non-investigational</w:t>
            </w:r>
            <w:r w:rsidR="00F42D09" w:rsidRPr="009E4F71">
              <w:rPr>
                <w:rFonts w:ascii="Arial" w:hAnsi="Arial" w:cs="Arial"/>
                <w:sz w:val="20"/>
                <w:szCs w:val="20"/>
              </w:rPr>
              <w:t xml:space="preserve"> purposes, then DO NOT use this form. Complete and submit the </w:t>
            </w:r>
            <w:hyperlink r:id="rId16" w:history="1">
              <w:r w:rsidR="00F42D09" w:rsidRPr="009E4F7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“HUD Application Form: Non-Investigational”</w:t>
              </w:r>
            </w:hyperlink>
            <w:r w:rsidR="00F42D09" w:rsidRPr="009E4F7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E4F71">
              <w:rPr>
                <w:rFonts w:ascii="Arial" w:hAnsi="Arial" w:cs="Arial"/>
                <w:sz w:val="20"/>
                <w:szCs w:val="20"/>
              </w:rPr>
              <w:t xml:space="preserve">If your research involves use of a Humanitarian Use Device (HUD), then refer to the </w:t>
            </w:r>
            <w:hyperlink r:id="rId17" w:history="1">
              <w:r w:rsidRPr="009E4F71">
                <w:rPr>
                  <w:rStyle w:val="Hyperlink"/>
                  <w:color w:val="auto"/>
                </w:rPr>
                <w:t>“HUD Decision Tree”</w:t>
              </w:r>
            </w:hyperlink>
            <w:r w:rsidR="00F42D09" w:rsidRPr="009E4F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7975">
              <w:rPr>
                <w:rFonts w:ascii="Arial" w:hAnsi="Arial" w:cs="Arial"/>
                <w:sz w:val="20"/>
                <w:szCs w:val="20"/>
              </w:rPr>
              <w:t xml:space="preserve">guide </w:t>
            </w:r>
            <w:r w:rsidRPr="009E4F71">
              <w:rPr>
                <w:rFonts w:ascii="Arial" w:hAnsi="Arial" w:cs="Arial"/>
                <w:sz w:val="20"/>
                <w:szCs w:val="20"/>
              </w:rPr>
              <w:t>to learn more about investigational use of an HUD.</w:t>
            </w:r>
            <w:r w:rsidRPr="009E4F71">
              <w:rPr>
                <w:rFonts w:ascii="Arial" w:hAnsi="Arial" w:cs="Arial"/>
                <w:color w:val="833C0B" w:themeColor="accent2" w:themeShade="80"/>
                <w:sz w:val="20"/>
                <w:szCs w:val="20"/>
              </w:rPr>
              <w:t xml:space="preserve"> </w:t>
            </w:r>
          </w:p>
        </w:tc>
      </w:tr>
      <w:tr w:rsidR="00F42D09" w:rsidRPr="00297292" w14:paraId="13F0A523" w14:textId="77777777" w:rsidTr="00BF5B63">
        <w:trPr>
          <w:trHeight w:val="1286"/>
          <w:jc w:val="center"/>
        </w:trPr>
        <w:tc>
          <w:tcPr>
            <w:tcW w:w="10800" w:type="dxa"/>
            <w:gridSpan w:val="8"/>
            <w:tcBorders>
              <w:top w:val="dashed" w:sz="4" w:space="0" w:color="auto"/>
              <w:bottom w:val="dashed" w:sz="2" w:space="0" w:color="auto"/>
            </w:tcBorders>
            <w:vAlign w:val="center"/>
          </w:tcPr>
          <w:p w14:paraId="12CE6B22" w14:textId="18490658" w:rsidR="00F42D09" w:rsidRPr="009E4F71" w:rsidRDefault="00F42D09">
            <w:pPr>
              <w:spacing w:line="360" w:lineRule="auto"/>
              <w:ind w:left="288" w:hanging="288"/>
              <w:rPr>
                <w:rFonts w:ascii="Arial" w:hAnsi="Arial" w:cs="Arial"/>
                <w:color w:val="833C0B" w:themeColor="accent2" w:themeShade="80"/>
                <w:sz w:val="20"/>
                <w:szCs w:val="20"/>
              </w:rPr>
            </w:pPr>
            <w:r w:rsidRPr="00F42D09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5.</w:t>
            </w:r>
            <w:r w:rsidRPr="009E4F71">
              <w:rPr>
                <w:rFonts w:ascii="Arial" w:hAnsi="Arial" w:cs="Arial"/>
                <w:color w:val="833C0B" w:themeColor="accent2" w:themeShade="80"/>
                <w:sz w:val="20"/>
                <w:szCs w:val="20"/>
              </w:rPr>
              <w:t xml:space="preserve">  </w:t>
            </w:r>
            <w:r w:rsidRPr="009E4F71">
              <w:rPr>
                <w:rFonts w:ascii="Arial" w:hAnsi="Arial" w:cs="Arial"/>
                <w:sz w:val="20"/>
                <w:szCs w:val="20"/>
              </w:rPr>
              <w:t xml:space="preserve">Prior to completing and submitting this form, consult with the </w:t>
            </w:r>
            <w:hyperlink r:id="rId18" w:history="1">
              <w:r w:rsidR="006045F7" w:rsidRPr="00BF5B63">
                <w:rPr>
                  <w:rStyle w:val="Hyperlink"/>
                </w:rPr>
                <w:t>Clinical Research Business Office (CRBO</w:t>
              </w:r>
              <w:r w:rsidR="006045F7" w:rsidRPr="006045F7">
                <w:rPr>
                  <w:rStyle w:val="Hyperlink"/>
                  <w:rFonts w:ascii="Arial" w:hAnsi="Arial" w:cs="Arial"/>
                  <w:sz w:val="20"/>
                  <w:szCs w:val="20"/>
                </w:rPr>
                <w:t>)</w:t>
              </w:r>
            </w:hyperlink>
            <w:r w:rsidRPr="009E4F71">
              <w:rPr>
                <w:rFonts w:ascii="Arial" w:hAnsi="Arial" w:cs="Arial"/>
                <w:sz w:val="20"/>
                <w:szCs w:val="20"/>
              </w:rPr>
              <w:t xml:space="preserve"> IF: (1) You plan to conduct </w:t>
            </w:r>
            <w:r w:rsidR="0003018B" w:rsidRPr="009E4F71">
              <w:rPr>
                <w:rFonts w:ascii="Arial" w:hAnsi="Arial" w:cs="Arial"/>
                <w:sz w:val="20"/>
                <w:szCs w:val="20"/>
              </w:rPr>
              <w:t>study</w:t>
            </w:r>
            <w:r w:rsidRPr="009E4F71">
              <w:rPr>
                <w:rFonts w:ascii="Arial" w:hAnsi="Arial" w:cs="Arial"/>
                <w:sz w:val="20"/>
                <w:szCs w:val="20"/>
              </w:rPr>
              <w:t>-related activities in a clinical setting; (2) The research</w:t>
            </w:r>
            <w:r w:rsidR="0003018B" w:rsidRPr="009E4F71">
              <w:rPr>
                <w:rFonts w:ascii="Arial" w:hAnsi="Arial" w:cs="Arial"/>
                <w:sz w:val="20"/>
                <w:szCs w:val="20"/>
              </w:rPr>
              <w:t xml:space="preserve"> study</w:t>
            </w:r>
            <w:r w:rsidRPr="009E4F71">
              <w:rPr>
                <w:rFonts w:ascii="Arial" w:hAnsi="Arial" w:cs="Arial"/>
                <w:sz w:val="20"/>
                <w:szCs w:val="20"/>
              </w:rPr>
              <w:t xml:space="preserve"> has </w:t>
            </w:r>
            <w:r w:rsidR="00711BDA">
              <w:rPr>
                <w:rFonts w:ascii="Arial" w:hAnsi="Arial" w:cs="Arial"/>
                <w:sz w:val="20"/>
                <w:szCs w:val="20"/>
              </w:rPr>
              <w:t xml:space="preserve">funding from </w:t>
            </w:r>
            <w:r w:rsidR="00FA2FA8">
              <w:rPr>
                <w:rFonts w:ascii="Arial" w:hAnsi="Arial" w:cs="Arial"/>
                <w:sz w:val="20"/>
                <w:szCs w:val="20"/>
              </w:rPr>
              <w:t>OSF,</w:t>
            </w:r>
            <w:r w:rsidRPr="009E4F71">
              <w:rPr>
                <w:rFonts w:ascii="Arial" w:hAnsi="Arial" w:cs="Arial"/>
                <w:sz w:val="20"/>
                <w:szCs w:val="20"/>
              </w:rPr>
              <w:t xml:space="preserve"> non-OSF sponsor</w:t>
            </w:r>
            <w:r w:rsidR="00FA2F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1CAF">
              <w:rPr>
                <w:rFonts w:ascii="Arial" w:hAnsi="Arial" w:cs="Arial"/>
                <w:sz w:val="20"/>
                <w:szCs w:val="20"/>
              </w:rPr>
              <w:t>or</w:t>
            </w:r>
            <w:r w:rsidR="00FA2F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1BDA">
              <w:rPr>
                <w:rFonts w:ascii="Arial" w:hAnsi="Arial" w:cs="Arial"/>
                <w:sz w:val="20"/>
                <w:szCs w:val="20"/>
              </w:rPr>
              <w:t xml:space="preserve"> NIH</w:t>
            </w:r>
            <w:r w:rsidRPr="009E4F71">
              <w:rPr>
                <w:rFonts w:ascii="Arial" w:hAnsi="Arial" w:cs="Arial"/>
                <w:sz w:val="20"/>
                <w:szCs w:val="20"/>
              </w:rPr>
              <w:t xml:space="preserve"> grant</w:t>
            </w:r>
            <w:r w:rsidR="00711BDA">
              <w:rPr>
                <w:rFonts w:ascii="Arial" w:hAnsi="Arial" w:cs="Arial"/>
                <w:sz w:val="20"/>
                <w:szCs w:val="20"/>
              </w:rPr>
              <w:t>s</w:t>
            </w:r>
            <w:r w:rsidRPr="009E4F71">
              <w:rPr>
                <w:rFonts w:ascii="Arial" w:hAnsi="Arial" w:cs="Arial"/>
                <w:sz w:val="20"/>
                <w:szCs w:val="20"/>
              </w:rPr>
              <w:t>; and/or (4) The research involves a contract or other legal agreement (e.g., Research Services Agreement).</w:t>
            </w:r>
            <w:r w:rsidR="00224611">
              <w:rPr>
                <w:rFonts w:ascii="Arial" w:hAnsi="Arial" w:cs="Arial"/>
                <w:sz w:val="20"/>
                <w:szCs w:val="20"/>
              </w:rPr>
              <w:t xml:space="preserve"> Find the CRBO forms </w:t>
            </w:r>
            <w:hyperlink r:id="rId19" w:history="1">
              <w:r w:rsidR="00224611" w:rsidRPr="00224611">
                <w:rPr>
                  <w:rStyle w:val="Hyperlink"/>
                  <w:rFonts w:ascii="Arial" w:hAnsi="Arial" w:cs="Arial"/>
                  <w:sz w:val="20"/>
                  <w:szCs w:val="20"/>
                </w:rPr>
                <w:t>here.</w:t>
              </w:r>
            </w:hyperlink>
          </w:p>
        </w:tc>
      </w:tr>
      <w:tr w:rsidR="0030273B" w14:paraId="5C72B105" w14:textId="77777777" w:rsidTr="00BF5B63">
        <w:trPr>
          <w:trHeight w:val="3802"/>
          <w:jc w:val="center"/>
        </w:trPr>
        <w:tc>
          <w:tcPr>
            <w:tcW w:w="10800" w:type="dxa"/>
            <w:gridSpan w:val="8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28BB1076" w14:textId="3FD5B5C4" w:rsidR="0030273B" w:rsidRDefault="00F42D09" w:rsidP="009E4F71">
            <w:pPr>
              <w:spacing w:line="360" w:lineRule="auto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6</w:t>
            </w:r>
            <w:r w:rsidR="0030273B" w:rsidRPr="00297292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30273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904CC" w:rsidRPr="00297292">
              <w:rPr>
                <w:rFonts w:ascii="Arial" w:hAnsi="Arial" w:cs="Arial"/>
                <w:sz w:val="20"/>
                <w:szCs w:val="20"/>
              </w:rPr>
              <w:t xml:space="preserve">Visit the </w:t>
            </w:r>
            <w:hyperlink r:id="rId20" w:history="1">
              <w:r w:rsidR="00C904CC" w:rsidRPr="00EC3A44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OSF </w:t>
              </w:r>
              <w:r w:rsidR="00EC3A44" w:rsidRPr="00EC3A44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Research </w:t>
              </w:r>
              <w:r w:rsidR="00C904CC" w:rsidRPr="00EC3A44">
                <w:rPr>
                  <w:rStyle w:val="Hyperlink"/>
                  <w:rFonts w:ascii="Arial" w:hAnsi="Arial" w:cs="Arial"/>
                  <w:sz w:val="20"/>
                  <w:szCs w:val="20"/>
                </w:rPr>
                <w:t>website</w:t>
              </w:r>
            </w:hyperlink>
            <w:r w:rsidR="00C904CC" w:rsidRPr="00297292">
              <w:rPr>
                <w:rFonts w:ascii="Arial" w:hAnsi="Arial" w:cs="Arial"/>
                <w:sz w:val="20"/>
                <w:szCs w:val="20"/>
              </w:rPr>
              <w:t xml:space="preserve"> for information on OSF research application procedures, forms, </w:t>
            </w:r>
            <w:r w:rsidR="00226192">
              <w:rPr>
                <w:rFonts w:ascii="Arial" w:hAnsi="Arial" w:cs="Arial"/>
                <w:sz w:val="20"/>
                <w:szCs w:val="20"/>
              </w:rPr>
              <w:t xml:space="preserve">policies, </w:t>
            </w:r>
            <w:r w:rsidR="00C904CC" w:rsidRPr="00297292">
              <w:rPr>
                <w:rFonts w:ascii="Arial" w:hAnsi="Arial" w:cs="Arial"/>
                <w:sz w:val="20"/>
                <w:szCs w:val="20"/>
              </w:rPr>
              <w:t>templates, and training requirements.</w:t>
            </w:r>
            <w:r w:rsidR="00C904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273B" w:rsidRPr="00A24372">
              <w:rPr>
                <w:rFonts w:ascii="Arial" w:hAnsi="Arial" w:cs="Arial"/>
                <w:sz w:val="20"/>
                <w:szCs w:val="20"/>
              </w:rPr>
              <w:t>Use the following</w:t>
            </w:r>
            <w:r w:rsidR="00BC2EE8">
              <w:rPr>
                <w:rFonts w:ascii="Arial" w:hAnsi="Arial" w:cs="Arial"/>
                <w:sz w:val="20"/>
                <w:szCs w:val="20"/>
              </w:rPr>
              <w:t xml:space="preserve"> checklist</w:t>
            </w:r>
            <w:r w:rsidR="0030273B" w:rsidRPr="00A24372">
              <w:rPr>
                <w:rFonts w:ascii="Arial" w:hAnsi="Arial" w:cs="Arial"/>
                <w:sz w:val="20"/>
                <w:szCs w:val="20"/>
              </w:rPr>
              <w:t xml:space="preserve"> to ensure </w:t>
            </w:r>
            <w:r w:rsidR="00FF6D4F">
              <w:rPr>
                <w:rFonts w:ascii="Arial" w:hAnsi="Arial" w:cs="Arial"/>
                <w:sz w:val="20"/>
                <w:szCs w:val="20"/>
              </w:rPr>
              <w:t>inclusion of required/applicable documents with this application.</w:t>
            </w:r>
          </w:p>
          <w:p w14:paraId="1FF60B43" w14:textId="40337FB3" w:rsidR="00B827CF" w:rsidRDefault="00037BD8" w:rsidP="009E4F7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MHA Consultation (If applicable)</w:t>
            </w:r>
            <w:r w:rsidR="00621D7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D283D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621D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1D7C"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D7C"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1D7C"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21D7C"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1D7C">
              <w:rPr>
                <w:rFonts w:ascii="Arial" w:hAnsi="Arial" w:cs="Arial"/>
                <w:sz w:val="20"/>
                <w:szCs w:val="20"/>
              </w:rPr>
              <w:t>IT Feasibility Consultation (If applicable)</w:t>
            </w:r>
            <w:r w:rsidR="0030273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10B6B112" w14:textId="09E40E3D" w:rsidR="0030273B" w:rsidRPr="00950AE0" w:rsidRDefault="00B827CF" w:rsidP="009E4F7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0273B"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73B"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273B"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0273B" w:rsidRPr="00950AE0">
              <w:rPr>
                <w:rFonts w:ascii="Arial" w:hAnsi="Arial" w:cs="Arial"/>
                <w:sz w:val="20"/>
                <w:szCs w:val="20"/>
              </w:rPr>
              <w:t xml:space="preserve"> OSF Research Application</w:t>
            </w:r>
            <w:r w:rsidR="0030273B">
              <w:rPr>
                <w:rFonts w:ascii="Arial" w:hAnsi="Arial" w:cs="Arial"/>
                <w:sz w:val="20"/>
                <w:szCs w:val="20"/>
              </w:rPr>
              <w:t xml:space="preserve"> Forms – including any necessary supplemental forms or checklists</w:t>
            </w:r>
          </w:p>
          <w:p w14:paraId="4BB3B3C4" w14:textId="3AAE9BF6" w:rsidR="0030273B" w:rsidRPr="00950AE0" w:rsidRDefault="0030273B" w:rsidP="009E4F7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Contracts and Agreements (</w:t>
            </w:r>
            <w:proofErr w:type="gramStart"/>
            <w:r w:rsidRPr="00950AE0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950AE0">
              <w:rPr>
                <w:rFonts w:ascii="Arial" w:hAnsi="Arial" w:cs="Arial"/>
                <w:sz w:val="20"/>
                <w:szCs w:val="20"/>
              </w:rPr>
              <w:t xml:space="preserve"> CTA, LOI, MTA)</w:t>
            </w:r>
            <w:r>
              <w:rPr>
                <w:rFonts w:ascii="Arial" w:hAnsi="Arial" w:cs="Arial"/>
                <w:sz w:val="20"/>
                <w:szCs w:val="20"/>
              </w:rPr>
              <w:t xml:space="preserve"> – available draft versions, if not previously provided</w:t>
            </w:r>
          </w:p>
          <w:p w14:paraId="4BA25E7B" w14:textId="69193846" w:rsidR="0030273B" w:rsidRDefault="0030273B" w:rsidP="009E4F71">
            <w:pPr>
              <w:spacing w:line="360" w:lineRule="auto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86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1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1AF">
              <w:rPr>
                <w:rFonts w:ascii="Arial" w:hAnsi="Arial" w:cs="Arial"/>
                <w:sz w:val="20"/>
                <w:szCs w:val="20"/>
              </w:rPr>
              <w:t xml:space="preserve"> Department, Committee and/or Facility Approvals –</w:t>
            </w:r>
            <w:r>
              <w:rPr>
                <w:rFonts w:ascii="Arial" w:hAnsi="Arial" w:cs="Arial"/>
                <w:sz w:val="20"/>
                <w:szCs w:val="20"/>
              </w:rPr>
              <w:t xml:space="preserve"> available approvals obtained prior to this application</w:t>
            </w:r>
          </w:p>
          <w:p w14:paraId="67F386AE" w14:textId="34165CEB" w:rsidR="0030273B" w:rsidRPr="00AC45CA" w:rsidRDefault="0030273B" w:rsidP="009E4F7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IRB Initial Review Submission Form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ED283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Final Protocol</w:t>
            </w:r>
            <w:r w:rsidR="00ED283D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C45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5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45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45CA">
              <w:rPr>
                <w:rFonts w:ascii="Arial" w:hAnsi="Arial" w:cs="Arial"/>
                <w:sz w:val="20"/>
                <w:szCs w:val="20"/>
              </w:rPr>
              <w:t xml:space="preserve"> Investiga</w:t>
            </w:r>
            <w:r>
              <w:rPr>
                <w:rFonts w:ascii="Arial" w:hAnsi="Arial" w:cs="Arial"/>
                <w:sz w:val="20"/>
                <w:szCs w:val="20"/>
              </w:rPr>
              <w:t>tor’s Brochure / Package Insert</w:t>
            </w:r>
          </w:p>
          <w:p w14:paraId="0482AE29" w14:textId="1714EBDC" w:rsidR="0030273B" w:rsidRPr="00AC45CA" w:rsidRDefault="0030273B" w:rsidP="009E4F7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AC45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5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45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45CA">
              <w:rPr>
                <w:rFonts w:ascii="Arial" w:hAnsi="Arial" w:cs="Arial"/>
                <w:sz w:val="20"/>
                <w:szCs w:val="20"/>
              </w:rPr>
              <w:t xml:space="preserve"> Device Manual / Device Instructions for</w:t>
            </w:r>
            <w:r>
              <w:rPr>
                <w:rFonts w:ascii="Arial" w:hAnsi="Arial" w:cs="Arial"/>
                <w:sz w:val="20"/>
                <w:szCs w:val="20"/>
              </w:rPr>
              <w:t xml:space="preserve"> Use</w:t>
            </w:r>
          </w:p>
          <w:p w14:paraId="2460126B" w14:textId="387B3D5C" w:rsidR="0030273B" w:rsidRPr="00AC45CA" w:rsidRDefault="0030273B" w:rsidP="009E4F7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Informed Consent and</w:t>
            </w:r>
            <w:r w:rsidR="00641E16">
              <w:rPr>
                <w:rFonts w:ascii="Arial" w:hAnsi="Arial" w:cs="Arial"/>
                <w:sz w:val="20"/>
                <w:szCs w:val="20"/>
              </w:rPr>
              <w:t>/or Parental Permission &amp;</w:t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Assent Forms</w:t>
            </w:r>
            <w:r w:rsidR="00641E16">
              <w:rPr>
                <w:rFonts w:ascii="Arial" w:hAnsi="Arial" w:cs="Arial"/>
                <w:sz w:val="20"/>
                <w:szCs w:val="20"/>
              </w:rPr>
              <w:t>, and HIPAA Authorization Form</w:t>
            </w:r>
          </w:p>
          <w:p w14:paraId="06D6A2E1" w14:textId="58F77F15" w:rsidR="00ED283D" w:rsidRDefault="0030273B" w:rsidP="009E4F7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Conflict of Interest Information</w:t>
            </w:r>
            <w:r w:rsidR="00ED283D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ED283D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Recruitment Materials</w:t>
            </w:r>
          </w:p>
          <w:p w14:paraId="51E1BF3F" w14:textId="25C1118A" w:rsidR="0030273B" w:rsidRPr="00297292" w:rsidRDefault="00ED283D" w:rsidP="009E4F71">
            <w:pPr>
              <w:spacing w:line="360" w:lineRule="auto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0273B"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73B"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273B"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0273B" w:rsidRPr="00950AE0">
              <w:rPr>
                <w:rFonts w:ascii="Arial" w:hAnsi="Arial" w:cs="Arial"/>
                <w:sz w:val="20"/>
                <w:szCs w:val="20"/>
              </w:rPr>
              <w:t xml:space="preserve"> Study Related Materials not incorporated into the protocol</w:t>
            </w:r>
          </w:p>
        </w:tc>
      </w:tr>
      <w:tr w:rsidR="0030273B" w14:paraId="441424CD" w14:textId="77777777" w:rsidTr="00BF5B63">
        <w:trPr>
          <w:trHeight w:val="661"/>
          <w:jc w:val="center"/>
        </w:trPr>
        <w:tc>
          <w:tcPr>
            <w:tcW w:w="10800" w:type="dxa"/>
            <w:gridSpan w:val="8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441424CC" w14:textId="12FC97F4" w:rsidR="0030273B" w:rsidRPr="00297292" w:rsidRDefault="00F42D09" w:rsidP="009E4F71">
            <w:pPr>
              <w:spacing w:line="360" w:lineRule="auto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7</w:t>
            </w:r>
            <w:r w:rsidR="0030273B" w:rsidRPr="00DC1185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30273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0273B" w:rsidRPr="00297292">
              <w:rPr>
                <w:rFonts w:ascii="Arial" w:hAnsi="Arial" w:cs="Arial"/>
                <w:sz w:val="20"/>
                <w:szCs w:val="20"/>
              </w:rPr>
              <w:t xml:space="preserve">If there are questions regarding the information requested on this application, contact the </w:t>
            </w:r>
            <w:hyperlink r:id="rId21" w:history="1">
              <w:r w:rsidR="0030273B" w:rsidRPr="00297292">
                <w:rPr>
                  <w:rStyle w:val="Hyperlink"/>
                  <w:rFonts w:ascii="Arial" w:hAnsi="Arial" w:cs="Arial"/>
                  <w:sz w:val="20"/>
                  <w:szCs w:val="20"/>
                </w:rPr>
                <w:t>OSF Research Administration</w:t>
              </w:r>
            </w:hyperlink>
            <w:r w:rsidR="0030273B" w:rsidRPr="00297292">
              <w:rPr>
                <w:rFonts w:ascii="Arial" w:hAnsi="Arial" w:cs="Arial"/>
                <w:sz w:val="20"/>
                <w:szCs w:val="20"/>
              </w:rPr>
              <w:t xml:space="preserve"> office via email</w:t>
            </w:r>
            <w:r w:rsidR="000F5112">
              <w:rPr>
                <w:rFonts w:ascii="Arial" w:hAnsi="Arial" w:cs="Arial"/>
                <w:sz w:val="20"/>
                <w:szCs w:val="20"/>
              </w:rPr>
              <w:t xml:space="preserve"> or phone at</w:t>
            </w:r>
            <w:r w:rsidR="00E7471D">
              <w:rPr>
                <w:rFonts w:ascii="Arial" w:hAnsi="Arial" w:cs="Arial"/>
                <w:sz w:val="20"/>
                <w:szCs w:val="20"/>
              </w:rPr>
              <w:t xml:space="preserve"> 309-624-7556</w:t>
            </w:r>
            <w:r w:rsidR="0030273B" w:rsidRPr="0029729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0273B" w14:paraId="441424CF" w14:textId="77777777" w:rsidTr="00BF5B63">
        <w:trPr>
          <w:trHeight w:val="490"/>
          <w:jc w:val="center"/>
        </w:trPr>
        <w:tc>
          <w:tcPr>
            <w:tcW w:w="10800" w:type="dxa"/>
            <w:gridSpan w:val="8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441424CE" w14:textId="0BCEE662" w:rsidR="0030273B" w:rsidRPr="00297292" w:rsidRDefault="00F42D09" w:rsidP="009E4F71">
            <w:pPr>
              <w:spacing w:line="360" w:lineRule="auto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8</w:t>
            </w:r>
            <w:r w:rsidR="0030273B" w:rsidRPr="00297292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30273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0273B" w:rsidRPr="00297292">
              <w:rPr>
                <w:rFonts w:ascii="Arial" w:hAnsi="Arial" w:cs="Arial"/>
                <w:sz w:val="20"/>
                <w:szCs w:val="20"/>
              </w:rPr>
              <w:t xml:space="preserve">If there are questions about the investigator having the appropriate hospital privileges for the research, contact the OSF Credentialing </w:t>
            </w:r>
            <w:r w:rsidR="00FF250D">
              <w:rPr>
                <w:rFonts w:ascii="Arial" w:hAnsi="Arial" w:cs="Arial"/>
                <w:sz w:val="20"/>
                <w:szCs w:val="20"/>
              </w:rPr>
              <w:t xml:space="preserve">Verification </w:t>
            </w:r>
            <w:r w:rsidR="0030273B" w:rsidRPr="00297292">
              <w:rPr>
                <w:rFonts w:ascii="Arial" w:hAnsi="Arial" w:cs="Arial"/>
                <w:sz w:val="20"/>
                <w:szCs w:val="20"/>
              </w:rPr>
              <w:t>Office at 309-</w:t>
            </w:r>
            <w:r w:rsidR="00FF250D">
              <w:rPr>
                <w:rFonts w:ascii="Arial" w:hAnsi="Arial" w:cs="Arial"/>
                <w:sz w:val="20"/>
                <w:szCs w:val="20"/>
              </w:rPr>
              <w:t>308-5050</w:t>
            </w:r>
            <w:r w:rsidR="0030273B" w:rsidRPr="0029729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0273B" w14:paraId="441424D1" w14:textId="77777777" w:rsidTr="00BF5B63">
        <w:trPr>
          <w:trHeight w:val="360"/>
          <w:jc w:val="center"/>
        </w:trPr>
        <w:tc>
          <w:tcPr>
            <w:tcW w:w="10800" w:type="dxa"/>
            <w:gridSpan w:val="8"/>
            <w:tcBorders>
              <w:left w:val="nil"/>
              <w:right w:val="nil"/>
            </w:tcBorders>
            <w:vAlign w:val="bottom"/>
          </w:tcPr>
          <w:p w14:paraId="73BA6FCE" w14:textId="77777777" w:rsidR="007F7C55" w:rsidRDefault="007F7C55" w:rsidP="0030273B">
            <w:pPr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</w:pPr>
          </w:p>
          <w:p w14:paraId="09EFD7BE" w14:textId="77777777" w:rsidR="001961CE" w:rsidRDefault="001961CE" w:rsidP="0030273B">
            <w:pPr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</w:pPr>
          </w:p>
          <w:p w14:paraId="441424D0" w14:textId="6B21C783" w:rsidR="0030273B" w:rsidRPr="00467A4B" w:rsidRDefault="0030273B" w:rsidP="0030273B">
            <w:pPr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</w:pPr>
            <w:r w:rsidRPr="00531D68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lastRenderedPageBreak/>
              <w:t>Section II: General Information</w:t>
            </w:r>
          </w:p>
        </w:tc>
      </w:tr>
      <w:tr w:rsidR="00A92A5B" w14:paraId="441424D4" w14:textId="77777777" w:rsidTr="00BF5B63">
        <w:trPr>
          <w:trHeight w:val="413"/>
          <w:jc w:val="center"/>
        </w:trPr>
        <w:tc>
          <w:tcPr>
            <w:tcW w:w="9672" w:type="dxa"/>
            <w:gridSpan w:val="7"/>
            <w:tcBorders>
              <w:bottom w:val="dashed" w:sz="2" w:space="0" w:color="auto"/>
              <w:right w:val="nil"/>
            </w:tcBorders>
            <w:vAlign w:val="center"/>
          </w:tcPr>
          <w:p w14:paraId="441424D2" w14:textId="0C139924" w:rsidR="0030273B" w:rsidRPr="003F1054" w:rsidRDefault="0030273B" w:rsidP="00115AD4">
            <w:pPr>
              <w:rPr>
                <w:rFonts w:ascii="Arial" w:hAnsi="Arial" w:cs="Arial"/>
                <w:sz w:val="20"/>
                <w:szCs w:val="20"/>
              </w:rPr>
            </w:pPr>
            <w:r w:rsidRPr="00531D68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lastRenderedPageBreak/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3F1054">
              <w:rPr>
                <w:rFonts w:ascii="Arial" w:hAnsi="Arial" w:cs="Arial"/>
                <w:b/>
                <w:sz w:val="20"/>
                <w:szCs w:val="20"/>
              </w:rPr>
              <w:t>Project/Protocol Number</w:t>
            </w:r>
            <w:r w:rsidR="00ED283D">
              <w:rPr>
                <w:rFonts w:ascii="Arial" w:hAnsi="Arial" w:cs="Arial"/>
                <w:b/>
                <w:sz w:val="20"/>
                <w:szCs w:val="20"/>
              </w:rPr>
              <w:t xml:space="preserve"> (Assigned b</w:t>
            </w:r>
            <w:r w:rsidR="00115AD4">
              <w:rPr>
                <w:rFonts w:ascii="Arial" w:hAnsi="Arial" w:cs="Arial"/>
                <w:b/>
                <w:sz w:val="20"/>
                <w:szCs w:val="20"/>
              </w:rPr>
              <w:t xml:space="preserve">y sponsor/investigator): </w:t>
            </w:r>
            <w:r w:rsidR="00115AD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ROTOCOLNUM"/>
                  <w:enabled/>
                  <w:calcOnExit/>
                  <w:textInput/>
                </w:ffData>
              </w:fldChar>
            </w:r>
            <w:bookmarkStart w:id="0" w:name="PROTOCOLNUM"/>
            <w:r w:rsidR="00115AD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15AD4">
              <w:rPr>
                <w:rFonts w:ascii="Arial" w:hAnsi="Arial" w:cs="Arial"/>
                <w:b/>
                <w:sz w:val="20"/>
                <w:szCs w:val="20"/>
              </w:rPr>
            </w:r>
            <w:r w:rsidR="00115AD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15AD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15AD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15AD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15AD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15AD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15AD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28" w:type="dxa"/>
            <w:tcBorders>
              <w:left w:val="nil"/>
              <w:bottom w:val="dashed" w:sz="2" w:space="0" w:color="auto"/>
            </w:tcBorders>
            <w:vAlign w:val="center"/>
          </w:tcPr>
          <w:p w14:paraId="441424D3" w14:textId="4A40FE1F" w:rsidR="0030273B" w:rsidRPr="003F1054" w:rsidRDefault="0030273B" w:rsidP="00302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7CF" w14:paraId="622DEA00" w14:textId="77777777" w:rsidTr="00BF5B63">
        <w:trPr>
          <w:trHeight w:val="368"/>
          <w:jc w:val="center"/>
        </w:trPr>
        <w:tc>
          <w:tcPr>
            <w:tcW w:w="9672" w:type="dxa"/>
            <w:gridSpan w:val="7"/>
            <w:tcBorders>
              <w:top w:val="dashed" w:sz="2" w:space="0" w:color="auto"/>
              <w:bottom w:val="dashed" w:sz="2" w:space="0" w:color="auto"/>
              <w:right w:val="nil"/>
            </w:tcBorders>
            <w:vAlign w:val="center"/>
          </w:tcPr>
          <w:p w14:paraId="1862E1CA" w14:textId="5EFCC6FB" w:rsidR="00B827CF" w:rsidRPr="00531D68" w:rsidRDefault="00B827CF" w:rsidP="0030273B">
            <w:pP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531D68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3F1054">
              <w:rPr>
                <w:rFonts w:ascii="Arial" w:hAnsi="Arial" w:cs="Arial"/>
                <w:b/>
                <w:sz w:val="20"/>
                <w:szCs w:val="20"/>
              </w:rPr>
              <w:t>Project/Protocol Acronym:</w:t>
            </w:r>
            <w:r w:rsidRPr="003F1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13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13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138C">
              <w:rPr>
                <w:rFonts w:ascii="Arial" w:hAnsi="Arial" w:cs="Arial"/>
                <w:sz w:val="20"/>
                <w:szCs w:val="20"/>
              </w:rPr>
            </w:r>
            <w:r w:rsidRPr="00C713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13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13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13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13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13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13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tcBorders>
              <w:top w:val="dashed" w:sz="2" w:space="0" w:color="auto"/>
              <w:left w:val="nil"/>
              <w:bottom w:val="dashed" w:sz="2" w:space="0" w:color="auto"/>
            </w:tcBorders>
            <w:vAlign w:val="center"/>
          </w:tcPr>
          <w:p w14:paraId="247CC8BE" w14:textId="77777777" w:rsidR="00B827CF" w:rsidRPr="00531D68" w:rsidRDefault="00B827CF" w:rsidP="0030273B">
            <w:pP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</w:p>
        </w:tc>
      </w:tr>
      <w:tr w:rsidR="0030273B" w14:paraId="441424D6" w14:textId="77777777" w:rsidTr="00BF5B63">
        <w:trPr>
          <w:trHeight w:val="436"/>
          <w:jc w:val="center"/>
        </w:trPr>
        <w:tc>
          <w:tcPr>
            <w:tcW w:w="10800" w:type="dxa"/>
            <w:gridSpan w:val="8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441424D5" w14:textId="575ACB80" w:rsidR="0030273B" w:rsidRPr="003F1054" w:rsidRDefault="0030273B" w:rsidP="0030273B">
            <w:pPr>
              <w:rPr>
                <w:rFonts w:ascii="Arial" w:hAnsi="Arial" w:cs="Arial"/>
                <w:sz w:val="20"/>
                <w:szCs w:val="20"/>
              </w:rPr>
            </w:pPr>
            <w:r w:rsidRPr="00531D68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3.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3F1054">
              <w:rPr>
                <w:rFonts w:ascii="Arial" w:hAnsi="Arial" w:cs="Arial"/>
                <w:b/>
                <w:sz w:val="20"/>
                <w:szCs w:val="20"/>
              </w:rPr>
              <w:t>Project/Protocol Title</w:t>
            </w:r>
            <w:r w:rsidR="00564F01">
              <w:rPr>
                <w:rFonts w:ascii="Arial" w:hAnsi="Arial" w:cs="Arial"/>
                <w:b/>
                <w:sz w:val="20"/>
                <w:szCs w:val="20"/>
              </w:rPr>
              <w:t xml:space="preserve"> on the IRB Application</w:t>
            </w:r>
            <w:r w:rsidRPr="003F105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F1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4F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4F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4F71">
              <w:rPr>
                <w:rFonts w:ascii="Arial" w:hAnsi="Arial" w:cs="Arial"/>
                <w:sz w:val="20"/>
                <w:szCs w:val="20"/>
              </w:rPr>
            </w:r>
            <w:r w:rsidRPr="009E4F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0273B" w14:paraId="64D177EE" w14:textId="77777777" w:rsidTr="00BF5B63">
        <w:trPr>
          <w:trHeight w:val="364"/>
          <w:jc w:val="center"/>
        </w:trPr>
        <w:tc>
          <w:tcPr>
            <w:tcW w:w="10800" w:type="dxa"/>
            <w:gridSpan w:val="8"/>
            <w:tcBorders>
              <w:top w:val="dashed" w:sz="2" w:space="0" w:color="auto"/>
              <w:bottom w:val="nil"/>
            </w:tcBorders>
            <w:vAlign w:val="center"/>
          </w:tcPr>
          <w:p w14:paraId="40D5CACA" w14:textId="08F8C0F3" w:rsidR="0030273B" w:rsidRPr="00531D68" w:rsidRDefault="0030273B">
            <w:pP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4</w:t>
            </w:r>
            <w:r w:rsidRPr="00531D68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IRB of Record</w:t>
            </w:r>
            <w:r w:rsidRPr="003F105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F1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4F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4F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4F71">
              <w:rPr>
                <w:rFonts w:ascii="Arial" w:hAnsi="Arial" w:cs="Arial"/>
                <w:sz w:val="20"/>
                <w:szCs w:val="20"/>
              </w:rPr>
            </w:r>
            <w:r w:rsidRPr="009E4F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0273B" w14:paraId="441424D8" w14:textId="77777777" w:rsidTr="00BF5B63">
        <w:trPr>
          <w:trHeight w:val="288"/>
          <w:jc w:val="center"/>
        </w:trPr>
        <w:tc>
          <w:tcPr>
            <w:tcW w:w="10800" w:type="dxa"/>
            <w:gridSpan w:val="8"/>
            <w:tcBorders>
              <w:top w:val="dashed" w:sz="2" w:space="0" w:color="auto"/>
              <w:bottom w:val="nil"/>
            </w:tcBorders>
            <w:vAlign w:val="center"/>
          </w:tcPr>
          <w:p w14:paraId="441424D7" w14:textId="04AB08CF" w:rsidR="0030273B" w:rsidRPr="003F1054" w:rsidRDefault="003027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5</w:t>
            </w:r>
            <w:r w:rsidRPr="00531D68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3F1054">
              <w:rPr>
                <w:rFonts w:ascii="Arial" w:hAnsi="Arial" w:cs="Arial"/>
                <w:b/>
                <w:sz w:val="20"/>
                <w:szCs w:val="20"/>
              </w:rPr>
              <w:t xml:space="preserve">What is the status of funding for the </w:t>
            </w:r>
            <w:r w:rsidR="00B2390D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3F1054">
              <w:rPr>
                <w:rFonts w:ascii="Arial" w:hAnsi="Arial" w:cs="Arial"/>
                <w:b/>
                <w:sz w:val="20"/>
                <w:szCs w:val="20"/>
              </w:rPr>
              <w:t xml:space="preserve">?  </w:t>
            </w:r>
          </w:p>
        </w:tc>
      </w:tr>
      <w:tr w:rsidR="0030273B" w14:paraId="441424DB" w14:textId="77777777" w:rsidTr="00BF5B63">
        <w:trPr>
          <w:trHeight w:val="288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441424DA" w14:textId="4E4D969C" w:rsidR="0030273B" w:rsidRPr="00950AE0" w:rsidRDefault="0030273B" w:rsidP="009E4F71">
            <w:pPr>
              <w:spacing w:line="360" w:lineRule="auto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Non-Funded</w:t>
            </w:r>
          </w:p>
        </w:tc>
      </w:tr>
      <w:tr w:rsidR="0030273B" w14:paraId="5B88A2C8" w14:textId="77777777" w:rsidTr="00BF5B63">
        <w:trPr>
          <w:trHeight w:val="288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3CC78375" w14:textId="5F44C74C" w:rsidR="0030273B" w:rsidRPr="00B827CF" w:rsidRDefault="0030273B" w:rsidP="009E4F71">
            <w:pPr>
              <w:spacing w:line="360" w:lineRule="auto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B827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7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27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27CF">
              <w:rPr>
                <w:rFonts w:ascii="Arial" w:hAnsi="Arial" w:cs="Arial"/>
                <w:sz w:val="20"/>
                <w:szCs w:val="20"/>
              </w:rPr>
              <w:t xml:space="preserve"> Federal Funding</w:t>
            </w:r>
            <w:r w:rsidR="00D67E9A">
              <w:rPr>
                <w:rFonts w:ascii="Arial" w:hAnsi="Arial" w:cs="Arial"/>
                <w:sz w:val="20"/>
                <w:szCs w:val="20"/>
              </w:rPr>
              <w:t xml:space="preserve"> [e.g., NIH (e.g., NCI, NHLBI, </w:t>
            </w:r>
            <w:r w:rsidR="00FB0D25">
              <w:rPr>
                <w:rFonts w:ascii="Arial" w:hAnsi="Arial" w:cs="Arial"/>
                <w:sz w:val="20"/>
                <w:szCs w:val="20"/>
              </w:rPr>
              <w:t>NICHD)</w:t>
            </w:r>
            <w:r w:rsidR="00121FAE">
              <w:rPr>
                <w:rFonts w:ascii="Arial" w:hAnsi="Arial" w:cs="Arial"/>
                <w:sz w:val="20"/>
                <w:szCs w:val="20"/>
              </w:rPr>
              <w:t>,</w:t>
            </w:r>
            <w:r w:rsidR="00D67E9A">
              <w:rPr>
                <w:rFonts w:ascii="Arial" w:hAnsi="Arial" w:cs="Arial"/>
                <w:sz w:val="20"/>
                <w:szCs w:val="20"/>
              </w:rPr>
              <w:t xml:space="preserve"> NSF</w:t>
            </w:r>
            <w:r w:rsidR="00FB0D25">
              <w:rPr>
                <w:rFonts w:ascii="Arial" w:hAnsi="Arial" w:cs="Arial"/>
                <w:sz w:val="20"/>
                <w:szCs w:val="20"/>
              </w:rPr>
              <w:t>, DoJ]</w:t>
            </w:r>
            <w:r w:rsidRPr="00B827CF">
              <w:rPr>
                <w:rFonts w:ascii="Arial" w:hAnsi="Arial" w:cs="Arial"/>
                <w:sz w:val="20"/>
                <w:szCs w:val="20"/>
              </w:rPr>
              <w:t xml:space="preserve"> from: </w:t>
            </w:r>
            <w:r w:rsidRPr="00B827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4F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27CF">
              <w:rPr>
                <w:rFonts w:ascii="Arial" w:hAnsi="Arial" w:cs="Arial"/>
                <w:sz w:val="20"/>
                <w:szCs w:val="20"/>
              </w:rPr>
            </w:r>
            <w:r w:rsidRPr="00B827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27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3C8C6B7" w14:textId="25A76DC3" w:rsidR="00BC0960" w:rsidRDefault="00BC0960" w:rsidP="00BF5B63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5B63">
              <w:rPr>
                <w:rFonts w:ascii="Arial" w:hAnsi="Arial" w:cs="Arial"/>
                <w:sz w:val="20"/>
                <w:szCs w:val="20"/>
              </w:rPr>
              <w:t xml:space="preserve">Is OSF receiving funds from this source? </w:t>
            </w:r>
            <w:r w:rsidRPr="00BF5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SELECT OPTION"/>
                    <w:listEntry w:val="YES"/>
                    <w:listEntry w:val="NO"/>
                    <w:listEntry w:val="UNKNOWN"/>
                  </w:ddList>
                </w:ffData>
              </w:fldChar>
            </w:r>
            <w:r w:rsidRPr="00BF5B63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5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20F956F" w14:textId="232A9A5F" w:rsidR="00D301BA" w:rsidRPr="00BF5B63" w:rsidRDefault="006045F7" w:rsidP="00BF5B63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OSF</w:t>
            </w:r>
            <w:r w:rsidR="00006823" w:rsidRPr="006045F7">
              <w:rPr>
                <w:rFonts w:ascii="Arial" w:hAnsi="Arial" w:cs="Arial"/>
                <w:sz w:val="20"/>
                <w:szCs w:val="20"/>
              </w:rPr>
              <w:t xml:space="preserve"> direct awardee or sub-awardee of federal funding?</w:t>
            </w:r>
            <w:r w:rsidR="00006823" w:rsidRPr="00BF5B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472C45" w14:textId="6E5D41BF" w:rsidR="00D301BA" w:rsidRDefault="00D301BA" w:rsidP="009E4F71">
            <w:pPr>
              <w:spacing w:line="360" w:lineRule="auto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006823" w:rsidRPr="00B827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478E" w:rsidRPr="00B827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478E" w:rsidRPr="00B827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478E" w:rsidRPr="00B827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5478E" w:rsidRPr="00B827CF"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22" w:history="1">
              <w:r w:rsidRPr="00E7775B">
                <w:rPr>
                  <w:rStyle w:val="Hyperlink"/>
                  <w:rFonts w:ascii="Arial" w:hAnsi="Arial" w:cs="Arial"/>
                  <w:sz w:val="20"/>
                  <w:szCs w:val="20"/>
                </w:rPr>
                <w:t>Notify</w:t>
              </w:r>
              <w:r w:rsidR="00E7775B" w:rsidRPr="00E7775B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the Grants Administrator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4096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ED5161">
              <w:rPr>
                <w:rFonts w:ascii="Arial" w:hAnsi="Arial" w:cs="Arial"/>
                <w:sz w:val="20"/>
                <w:szCs w:val="20"/>
              </w:rPr>
              <w:t xml:space="preserve">you have </w:t>
            </w:r>
            <w:r w:rsidR="00C94096">
              <w:rPr>
                <w:rFonts w:ascii="Arial" w:hAnsi="Arial" w:cs="Arial"/>
                <w:sz w:val="20"/>
                <w:szCs w:val="20"/>
              </w:rPr>
              <w:t>not already done</w:t>
            </w:r>
            <w:r w:rsidR="00ED5161">
              <w:rPr>
                <w:rFonts w:ascii="Arial" w:hAnsi="Arial" w:cs="Arial"/>
                <w:sz w:val="20"/>
                <w:szCs w:val="20"/>
              </w:rPr>
              <w:t xml:space="preserve"> so</w:t>
            </w:r>
          </w:p>
          <w:p w14:paraId="080022FB" w14:textId="2257EC78" w:rsidR="00006823" w:rsidRPr="00B827CF" w:rsidRDefault="00D301BA" w:rsidP="009E4F71">
            <w:pPr>
              <w:spacing w:line="360" w:lineRule="auto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A5478E" w:rsidRPr="00B827C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5478E" w:rsidRPr="00B827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478E" w:rsidRPr="00B827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478E" w:rsidRPr="00B827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5478E" w:rsidRPr="00B827C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5D21F2C0" w14:textId="0AB0272A" w:rsidR="00006823" w:rsidRPr="00B827CF" w:rsidRDefault="00006823" w:rsidP="009E4F71">
            <w:pPr>
              <w:spacing w:line="360" w:lineRule="auto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B827C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045F7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c</w:t>
            </w:r>
            <w:r w:rsidR="002648C1" w:rsidRPr="00B827CF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2648C1" w:rsidRPr="00B827CF">
              <w:rPr>
                <w:rFonts w:ascii="Arial" w:hAnsi="Arial" w:cs="Arial"/>
                <w:color w:val="833C0B" w:themeColor="accent2" w:themeShade="80"/>
                <w:sz w:val="20"/>
                <w:szCs w:val="20"/>
              </w:rPr>
              <w:t xml:space="preserve"> </w:t>
            </w:r>
            <w:r w:rsidRPr="00B827CF">
              <w:rPr>
                <w:rFonts w:ascii="Arial" w:hAnsi="Arial" w:cs="Arial"/>
                <w:sz w:val="20"/>
                <w:szCs w:val="20"/>
              </w:rPr>
              <w:t>If OSF is NOT direct awardee or sub-awardee, then</w:t>
            </w:r>
          </w:p>
          <w:p w14:paraId="0D32810B" w14:textId="4727BB16" w:rsidR="00006823" w:rsidRPr="00B827CF" w:rsidRDefault="00006823" w:rsidP="009E4F71">
            <w:pPr>
              <w:spacing w:line="360" w:lineRule="auto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B827CF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2648C1" w:rsidRPr="00B827CF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i.</w:t>
            </w:r>
            <w:r w:rsidR="002648C1" w:rsidRPr="00B827CF">
              <w:rPr>
                <w:rFonts w:ascii="Arial" w:hAnsi="Arial" w:cs="Arial"/>
                <w:color w:val="833C0B" w:themeColor="accent2" w:themeShade="80"/>
                <w:sz w:val="20"/>
                <w:szCs w:val="20"/>
              </w:rPr>
              <w:t xml:space="preserve"> </w:t>
            </w:r>
            <w:r w:rsidRPr="00B827CF">
              <w:rPr>
                <w:rFonts w:ascii="Arial" w:hAnsi="Arial" w:cs="Arial"/>
                <w:sz w:val="20"/>
                <w:szCs w:val="20"/>
              </w:rPr>
              <w:t xml:space="preserve">Who is direct awardee of federal funding?  </w:t>
            </w:r>
            <w:r w:rsidR="00A5478E" w:rsidRPr="00B827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5478E" w:rsidRPr="009E4F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5478E" w:rsidRPr="00B827CF">
              <w:rPr>
                <w:rFonts w:ascii="Arial" w:hAnsi="Arial" w:cs="Arial"/>
                <w:sz w:val="20"/>
                <w:szCs w:val="20"/>
              </w:rPr>
            </w:r>
            <w:r w:rsidR="00A5478E" w:rsidRPr="00B827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478E"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78E"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78E"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78E"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78E"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78E" w:rsidRPr="00B827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27CF">
              <w:rPr>
                <w:rFonts w:ascii="Arial" w:hAnsi="Arial" w:cs="Arial"/>
                <w:sz w:val="20"/>
                <w:szCs w:val="20"/>
              </w:rPr>
              <w:t xml:space="preserve">    Award#</w:t>
            </w:r>
            <w:r w:rsidR="00A5478E" w:rsidRPr="00B827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478E" w:rsidRPr="00B827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478E" w:rsidRPr="009E4F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5478E" w:rsidRPr="00B827CF">
              <w:rPr>
                <w:rFonts w:ascii="Arial" w:hAnsi="Arial" w:cs="Arial"/>
                <w:sz w:val="20"/>
                <w:szCs w:val="20"/>
              </w:rPr>
            </w:r>
            <w:r w:rsidR="00A5478E" w:rsidRPr="00B827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478E"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78E"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78E"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78E"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78E"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78E" w:rsidRPr="00B827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6AE2B8" w14:textId="46C2FAF1" w:rsidR="00006823" w:rsidRPr="00B827CF" w:rsidRDefault="00006823" w:rsidP="009E4F71">
            <w:pPr>
              <w:spacing w:line="360" w:lineRule="auto"/>
              <w:ind w:left="288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827CF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2648C1" w:rsidRPr="00B827CF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II.</w:t>
            </w:r>
            <w:r w:rsidR="002648C1" w:rsidRPr="00B827CF">
              <w:rPr>
                <w:rFonts w:ascii="Arial" w:hAnsi="Arial" w:cs="Arial"/>
                <w:color w:val="833C0B" w:themeColor="accent2" w:themeShade="80"/>
                <w:sz w:val="20"/>
                <w:szCs w:val="20"/>
              </w:rPr>
              <w:t xml:space="preserve"> </w:t>
            </w:r>
            <w:r w:rsidRPr="00B827CF">
              <w:rPr>
                <w:rFonts w:ascii="Arial" w:hAnsi="Arial" w:cs="Arial"/>
                <w:sz w:val="20"/>
                <w:szCs w:val="20"/>
              </w:rPr>
              <w:t>Who is sub-awardee (i.e., source of funds coming to OSF)?</w:t>
            </w:r>
            <w:r w:rsidR="002648C1" w:rsidRPr="00B827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27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48C1" w:rsidRPr="00B827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48C1" w:rsidRPr="009E4F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648C1" w:rsidRPr="00B827CF">
              <w:rPr>
                <w:rFonts w:ascii="Arial" w:hAnsi="Arial" w:cs="Arial"/>
                <w:sz w:val="20"/>
                <w:szCs w:val="20"/>
              </w:rPr>
            </w:r>
            <w:r w:rsidR="002648C1" w:rsidRPr="00B827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48C1"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48C1"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48C1"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48C1"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48C1"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48C1" w:rsidRPr="00B827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27CF">
              <w:rPr>
                <w:rFonts w:ascii="Arial" w:hAnsi="Arial" w:cs="Arial"/>
                <w:sz w:val="20"/>
                <w:szCs w:val="20"/>
              </w:rPr>
              <w:t xml:space="preserve">    Award#</w:t>
            </w:r>
            <w:r w:rsidR="00A5478E" w:rsidRPr="00B827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478E" w:rsidRPr="00B827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478E" w:rsidRPr="009E4F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5478E" w:rsidRPr="00B827CF">
              <w:rPr>
                <w:rFonts w:ascii="Arial" w:hAnsi="Arial" w:cs="Arial"/>
                <w:sz w:val="20"/>
                <w:szCs w:val="20"/>
              </w:rPr>
            </w:r>
            <w:r w:rsidR="00A5478E" w:rsidRPr="00B827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478E"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78E"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78E"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78E"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78E"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78E" w:rsidRPr="00B827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0273B" w14:paraId="2BF087A6" w14:textId="77777777" w:rsidTr="00BF5B63">
        <w:trPr>
          <w:trHeight w:val="288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70E8BEE7" w14:textId="414C64B6" w:rsidR="0030273B" w:rsidRPr="00D301BA" w:rsidRDefault="0030273B" w:rsidP="009E4F71">
            <w:pPr>
              <w:spacing w:line="360" w:lineRule="auto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D301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1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01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301BA">
              <w:rPr>
                <w:rFonts w:ascii="Arial" w:hAnsi="Arial" w:cs="Arial"/>
                <w:sz w:val="20"/>
                <w:szCs w:val="20"/>
              </w:rPr>
              <w:t xml:space="preserve"> Industry </w:t>
            </w:r>
            <w:r w:rsidR="00D301BA" w:rsidRPr="00D301BA">
              <w:rPr>
                <w:rFonts w:ascii="Arial" w:hAnsi="Arial" w:cs="Arial"/>
                <w:sz w:val="20"/>
                <w:szCs w:val="20"/>
              </w:rPr>
              <w:t>f</w:t>
            </w:r>
            <w:r w:rsidRPr="00D301BA">
              <w:rPr>
                <w:rFonts w:ascii="Arial" w:hAnsi="Arial" w:cs="Arial"/>
                <w:sz w:val="20"/>
                <w:szCs w:val="20"/>
              </w:rPr>
              <w:t xml:space="preserve">unding from: </w:t>
            </w:r>
            <w:r w:rsidRPr="00D301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F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01BA">
              <w:rPr>
                <w:rFonts w:ascii="Arial" w:hAnsi="Arial" w:cs="Arial"/>
                <w:sz w:val="20"/>
                <w:szCs w:val="20"/>
              </w:rPr>
            </w:r>
            <w:r w:rsidRPr="00D301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01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301BA">
              <w:rPr>
                <w:rFonts w:ascii="Arial" w:hAnsi="Arial" w:cs="Arial"/>
                <w:color w:val="833C0B" w:themeColor="accent2" w:themeShade="80"/>
                <w:sz w:val="20"/>
                <w:szCs w:val="20"/>
              </w:rPr>
              <w:t xml:space="preserve">  </w:t>
            </w:r>
          </w:p>
        </w:tc>
      </w:tr>
      <w:tr w:rsidR="0030273B" w14:paraId="658F2E30" w14:textId="77777777" w:rsidTr="00BF5B63">
        <w:trPr>
          <w:trHeight w:val="288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5E76DB99" w14:textId="22DB2397" w:rsidR="00EE466C" w:rsidRPr="00B827CF" w:rsidRDefault="0030273B" w:rsidP="009E4F71">
            <w:pPr>
              <w:spacing w:line="360" w:lineRule="auto"/>
              <w:ind w:left="576"/>
              <w:rPr>
                <w:rFonts w:ascii="Arial" w:hAnsi="Arial" w:cs="Arial"/>
                <w:color w:val="833C0B" w:themeColor="accent2" w:themeShade="80"/>
                <w:sz w:val="20"/>
                <w:szCs w:val="20"/>
              </w:rPr>
            </w:pPr>
            <w:r w:rsidRPr="009E4F71">
              <w:rPr>
                <w:rFonts w:ascii="Arial" w:hAnsi="Arial" w:cs="Arial"/>
                <w:color w:val="833C0B" w:themeColor="accent2" w:themeShade="80"/>
                <w:sz w:val="20"/>
                <w:szCs w:val="20"/>
              </w:rPr>
              <w:t>a.</w:t>
            </w:r>
            <w:r w:rsidRPr="00B827CF">
              <w:rPr>
                <w:rFonts w:ascii="Arial" w:hAnsi="Arial" w:cs="Arial"/>
                <w:color w:val="833C0B" w:themeColor="accent2" w:themeShade="80"/>
                <w:sz w:val="20"/>
                <w:szCs w:val="20"/>
              </w:rPr>
              <w:t xml:space="preserve"> </w:t>
            </w:r>
            <w:r w:rsidR="00EE466C" w:rsidRPr="009E4F71">
              <w:rPr>
                <w:rFonts w:ascii="Arial" w:hAnsi="Arial" w:cs="Arial"/>
                <w:sz w:val="20"/>
                <w:szCs w:val="20"/>
              </w:rPr>
              <w:t xml:space="preserve">Is OSF receiving funds from this source? </w:t>
            </w:r>
            <w:r w:rsidR="00805F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SELECT OPTION"/>
                    <w:listEntry w:val="YES"/>
                    <w:listEntry w:val="NO"/>
                    <w:listEntry w:val="UNKNOWN"/>
                  </w:ddList>
                </w:ffData>
              </w:fldChar>
            </w:r>
            <w:r w:rsidR="00805FF8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05F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60FA29A" w14:textId="2633EE34" w:rsidR="0030273B" w:rsidRDefault="00EE466C" w:rsidP="009E4F71">
            <w:pPr>
              <w:spacing w:line="360" w:lineRule="auto"/>
              <w:ind w:left="576"/>
              <w:rPr>
                <w:rFonts w:ascii="Arial" w:hAnsi="Arial" w:cs="Arial"/>
                <w:sz w:val="20"/>
                <w:szCs w:val="20"/>
              </w:rPr>
            </w:pPr>
            <w:r w:rsidRPr="009E4F71">
              <w:rPr>
                <w:rFonts w:ascii="Arial" w:hAnsi="Arial" w:cs="Arial"/>
                <w:color w:val="833C0B" w:themeColor="accent2" w:themeShade="80"/>
                <w:sz w:val="20"/>
                <w:szCs w:val="20"/>
              </w:rPr>
              <w:t>b.</w:t>
            </w:r>
            <w:r w:rsidRPr="009E4F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273B" w:rsidRPr="009E4F71">
              <w:rPr>
                <w:rFonts w:ascii="Arial" w:hAnsi="Arial" w:cs="Arial"/>
                <w:sz w:val="20"/>
                <w:szCs w:val="20"/>
              </w:rPr>
              <w:t xml:space="preserve">Is OSF party to </w:t>
            </w:r>
            <w:r w:rsidR="00946CDE" w:rsidRPr="009E4F71">
              <w:rPr>
                <w:rFonts w:ascii="Arial" w:hAnsi="Arial" w:cs="Arial"/>
                <w:sz w:val="20"/>
                <w:szCs w:val="20"/>
              </w:rPr>
              <w:t xml:space="preserve">a contract or other agreement [e.g., </w:t>
            </w:r>
            <w:r w:rsidR="0030273B" w:rsidRPr="009E4F71">
              <w:rPr>
                <w:rFonts w:ascii="Arial" w:hAnsi="Arial" w:cs="Arial"/>
                <w:sz w:val="20"/>
                <w:szCs w:val="20"/>
              </w:rPr>
              <w:t>clinical trial agreement (CTA)</w:t>
            </w:r>
            <w:r w:rsidR="00946CDE" w:rsidRPr="009E4F71">
              <w:rPr>
                <w:rFonts w:ascii="Arial" w:hAnsi="Arial" w:cs="Arial"/>
                <w:sz w:val="20"/>
                <w:szCs w:val="20"/>
              </w:rPr>
              <w:t>]</w:t>
            </w:r>
            <w:r w:rsidR="0030273B" w:rsidRPr="009E4F71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1FD911DE" w14:textId="7E6E3272" w:rsidR="0056756C" w:rsidRPr="00B827CF" w:rsidRDefault="0056756C" w:rsidP="00890D31">
            <w:pPr>
              <w:spacing w:line="360" w:lineRule="auto"/>
              <w:ind w:left="5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833C0B" w:themeColor="accent2" w:themeShade="80"/>
                <w:sz w:val="20"/>
                <w:szCs w:val="20"/>
              </w:rPr>
              <w:t xml:space="preserve">     </w:t>
            </w:r>
            <w:r w:rsidRPr="0056756C">
              <w:rPr>
                <w:rFonts w:ascii="Arial" w:hAnsi="Arial" w:cs="Arial"/>
                <w:color w:val="833C0B" w:themeColor="accent2" w:themeShade="8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56C">
              <w:rPr>
                <w:rFonts w:ascii="Arial" w:hAnsi="Arial" w:cs="Arial"/>
                <w:color w:val="833C0B" w:themeColor="accent2" w:themeShade="80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color w:val="833C0B" w:themeColor="accent2" w:themeShade="80"/>
                <w:sz w:val="20"/>
                <w:szCs w:val="20"/>
              </w:rPr>
            </w:r>
            <w:r w:rsidR="005922E4">
              <w:rPr>
                <w:rFonts w:ascii="Arial" w:hAnsi="Arial" w:cs="Arial"/>
                <w:color w:val="833C0B" w:themeColor="accent2" w:themeShade="80"/>
                <w:sz w:val="20"/>
                <w:szCs w:val="20"/>
              </w:rPr>
              <w:fldChar w:fldCharType="separate"/>
            </w:r>
            <w:r w:rsidRPr="0056756C">
              <w:rPr>
                <w:rFonts w:ascii="Arial" w:hAnsi="Arial" w:cs="Arial"/>
                <w:color w:val="833C0B" w:themeColor="accent2" w:themeShade="80"/>
                <w:sz w:val="20"/>
                <w:szCs w:val="20"/>
              </w:rPr>
              <w:fldChar w:fldCharType="end"/>
            </w:r>
            <w:r w:rsidRPr="0056756C">
              <w:rPr>
                <w:rFonts w:ascii="Arial" w:hAnsi="Arial" w:cs="Arial"/>
                <w:color w:val="833C0B" w:themeColor="accent2" w:themeShade="80"/>
                <w:sz w:val="20"/>
                <w:szCs w:val="20"/>
              </w:rPr>
              <w:t xml:space="preserve"> </w:t>
            </w:r>
            <w:r w:rsidRPr="00BF5B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Yes      </w:t>
            </w:r>
            <w:r w:rsidRPr="00BF5B6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B63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5922E4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F5B6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BF5B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No </w:t>
            </w:r>
            <w:r w:rsidRPr="00BF5B6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&gt;</w:t>
            </w:r>
            <w:r w:rsidRPr="00BF5B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Complete the </w:t>
            </w:r>
            <w:hyperlink r:id="rId23" w:history="1">
              <w:r w:rsidRPr="00BF5B63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Premises</w:t>
              </w:r>
              <w:r w:rsidR="00183C07" w:rsidRPr="00183C07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Use and Indemnification Agreement</w:t>
              </w:r>
            </w:hyperlink>
            <w:r w:rsidRPr="00BF5B6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D67E9A" w14:paraId="3E9230A0" w14:textId="77777777" w:rsidTr="00BF5B63">
        <w:trPr>
          <w:trHeight w:val="378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474E6CB9" w14:textId="59070913" w:rsidR="00FB0D25" w:rsidRDefault="00D67E9A" w:rsidP="00BF5B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B0D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7E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E9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E9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 Funding </w:t>
            </w:r>
            <w:r w:rsidR="00366C69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e.g., departm</w:t>
            </w:r>
            <w:r w:rsidR="00FB0D25">
              <w:rPr>
                <w:rFonts w:ascii="Arial" w:hAnsi="Arial" w:cs="Arial"/>
                <w:sz w:val="20"/>
                <w:szCs w:val="20"/>
              </w:rPr>
              <w:t xml:space="preserve">ent grants, private foundations, </w:t>
            </w:r>
            <w:r w:rsidR="00366C69" w:rsidRPr="00366C69">
              <w:rPr>
                <w:rFonts w:ascii="Arial" w:hAnsi="Arial" w:cs="Arial"/>
                <w:sz w:val="20"/>
                <w:szCs w:val="20"/>
              </w:rPr>
              <w:t>Community Health Advocacy (CHA)</w:t>
            </w:r>
            <w:r w:rsidR="00366C6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B0D25">
              <w:rPr>
                <w:rFonts w:ascii="Arial" w:hAnsi="Arial" w:cs="Arial"/>
                <w:sz w:val="20"/>
                <w:szCs w:val="20"/>
              </w:rPr>
              <w:t>ARCHES</w:t>
            </w:r>
            <w:r w:rsidR="00366C69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36D0F57D" w14:textId="4D8B8319" w:rsidR="00FB0D25" w:rsidRPr="00FB0D25" w:rsidRDefault="00FB0D25" w:rsidP="00FB0D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67E9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FB0D25">
              <w:rPr>
                <w:rFonts w:ascii="Arial" w:hAnsi="Arial" w:cs="Arial"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sz w:val="20"/>
                <w:szCs w:val="20"/>
              </w:rPr>
              <w:t xml:space="preserve">Name of source: </w:t>
            </w:r>
            <w:r w:rsidRPr="00FB0D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0D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0D25">
              <w:rPr>
                <w:rFonts w:ascii="Arial" w:hAnsi="Arial" w:cs="Arial"/>
                <w:sz w:val="20"/>
                <w:szCs w:val="20"/>
              </w:rPr>
            </w:r>
            <w:r w:rsidRPr="00FB0D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D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D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D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D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D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D2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9BF64FD" w14:textId="4ED0284E" w:rsidR="00D67E9A" w:rsidRPr="00950AE0" w:rsidRDefault="00FB0D25" w:rsidP="00BF5B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FB0D25">
              <w:rPr>
                <w:rFonts w:ascii="Arial" w:hAnsi="Arial" w:cs="Arial"/>
                <w:sz w:val="20"/>
                <w:szCs w:val="20"/>
              </w:rPr>
              <w:t xml:space="preserve">b. </w:t>
            </w:r>
            <w:r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FB0D25">
              <w:rPr>
                <w:rFonts w:ascii="Arial" w:hAnsi="Arial" w:cs="Arial"/>
                <w:sz w:val="20"/>
                <w:szCs w:val="20"/>
              </w:rPr>
              <w:t xml:space="preserve">OSF </w:t>
            </w:r>
            <w:r>
              <w:rPr>
                <w:rFonts w:ascii="Arial" w:hAnsi="Arial" w:cs="Arial"/>
                <w:sz w:val="20"/>
                <w:szCs w:val="20"/>
              </w:rPr>
              <w:t xml:space="preserve">receiving funds from this source? </w:t>
            </w:r>
            <w:r w:rsidR="00805F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SELECT OPTION"/>
                    <w:listEntry w:val="YES"/>
                    <w:listEntry w:val="NO"/>
                    <w:listEntry w:val="UNKNOWN"/>
                  </w:ddList>
                </w:ffData>
              </w:fldChar>
            </w:r>
            <w:r w:rsidR="00805FF8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05F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7E9A" w14:paraId="441424EC" w14:textId="77777777" w:rsidTr="00BF5B63">
        <w:trPr>
          <w:trHeight w:val="288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441424EB" w14:textId="30CE4626" w:rsidR="00D67E9A" w:rsidRPr="003F1054" w:rsidRDefault="00D67E9A" w:rsidP="00D67E9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6</w:t>
            </w:r>
            <w:r w:rsidRPr="00531D68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3F1054">
              <w:rPr>
                <w:rFonts w:ascii="Arial" w:hAnsi="Arial" w:cs="Arial"/>
                <w:b/>
                <w:sz w:val="20"/>
                <w:szCs w:val="20"/>
              </w:rPr>
              <w:t xml:space="preserve">Principal Investigator (PI) </w:t>
            </w:r>
            <w:r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  <w:r w:rsidRPr="003F105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D67E9A" w14:paraId="71D9D750" w14:textId="77777777" w:rsidTr="00BF5B63">
        <w:trPr>
          <w:trHeight w:val="288"/>
          <w:jc w:val="center"/>
        </w:trPr>
        <w:tc>
          <w:tcPr>
            <w:tcW w:w="593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FE22F1B" w14:textId="77777777" w:rsidR="00D67E9A" w:rsidRPr="00115AD4" w:rsidRDefault="00D67E9A" w:rsidP="00D67E9A">
            <w:pPr>
              <w:spacing w:line="360" w:lineRule="auto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115AD4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a.</w:t>
            </w:r>
            <w:r w:rsidRPr="00115AD4">
              <w:rPr>
                <w:rFonts w:ascii="Arial" w:hAnsi="Arial" w:cs="Arial"/>
                <w:b/>
                <w:sz w:val="20"/>
                <w:szCs w:val="20"/>
              </w:rPr>
              <w:t xml:space="preserve">  Name:</w:t>
            </w:r>
            <w:r w:rsidRPr="00115A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4F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F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4F71">
              <w:rPr>
                <w:rFonts w:ascii="Arial" w:hAnsi="Arial" w:cs="Arial"/>
                <w:sz w:val="20"/>
                <w:szCs w:val="20"/>
              </w:rPr>
            </w:r>
            <w:r w:rsidRPr="009E4F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7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335CBD6" w14:textId="77777777" w:rsidR="00D67E9A" w:rsidRPr="00115AD4" w:rsidRDefault="00D67E9A" w:rsidP="00D67E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AD4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b.</w:t>
            </w:r>
            <w:r w:rsidRPr="00115AD4">
              <w:rPr>
                <w:rFonts w:ascii="Arial" w:hAnsi="Arial" w:cs="Arial"/>
                <w:b/>
                <w:sz w:val="20"/>
                <w:szCs w:val="20"/>
              </w:rPr>
              <w:t xml:space="preserve">  Title:</w:t>
            </w:r>
            <w:r w:rsidRPr="00115A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4F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F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4F71">
              <w:rPr>
                <w:rFonts w:ascii="Arial" w:hAnsi="Arial" w:cs="Arial"/>
                <w:sz w:val="20"/>
                <w:szCs w:val="20"/>
              </w:rPr>
            </w:r>
            <w:r w:rsidRPr="009E4F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7E9A" w14:paraId="7B82F038" w14:textId="77777777" w:rsidTr="00BF5B63">
        <w:trPr>
          <w:trHeight w:val="288"/>
          <w:jc w:val="center"/>
        </w:trPr>
        <w:tc>
          <w:tcPr>
            <w:tcW w:w="593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46E24AFE" w14:textId="77777777" w:rsidR="00D67E9A" w:rsidRPr="00115AD4" w:rsidRDefault="00D67E9A" w:rsidP="00D67E9A">
            <w:pPr>
              <w:spacing w:line="360" w:lineRule="auto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115AD4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c.</w:t>
            </w:r>
            <w:r w:rsidRPr="00115AD4">
              <w:rPr>
                <w:rFonts w:ascii="Arial" w:hAnsi="Arial" w:cs="Arial"/>
                <w:b/>
                <w:sz w:val="20"/>
                <w:szCs w:val="20"/>
              </w:rPr>
              <w:t xml:space="preserve">  Email:</w:t>
            </w:r>
            <w:r w:rsidRPr="00115A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4F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F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4F71">
              <w:rPr>
                <w:rFonts w:ascii="Arial" w:hAnsi="Arial" w:cs="Arial"/>
                <w:sz w:val="20"/>
                <w:szCs w:val="20"/>
              </w:rPr>
            </w:r>
            <w:r w:rsidRPr="009E4F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7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263D8D9" w14:textId="77777777" w:rsidR="00D67E9A" w:rsidRPr="00115AD4" w:rsidRDefault="00D67E9A" w:rsidP="00D67E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AD4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d.</w:t>
            </w:r>
            <w:r w:rsidRPr="00115AD4">
              <w:rPr>
                <w:rFonts w:ascii="Arial" w:hAnsi="Arial" w:cs="Arial"/>
                <w:b/>
                <w:sz w:val="20"/>
                <w:szCs w:val="20"/>
              </w:rPr>
              <w:t xml:space="preserve">  Phone:</w:t>
            </w:r>
            <w:r w:rsidRPr="00115A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4F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F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4F71">
              <w:rPr>
                <w:rFonts w:ascii="Arial" w:hAnsi="Arial" w:cs="Arial"/>
                <w:sz w:val="20"/>
                <w:szCs w:val="20"/>
              </w:rPr>
            </w:r>
            <w:r w:rsidRPr="009E4F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7E9A" w14:paraId="4D73CCE7" w14:textId="77777777" w:rsidTr="00BF5B63">
        <w:trPr>
          <w:trHeight w:val="288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1A586DAA" w14:textId="22A726B5" w:rsidR="00D67E9A" w:rsidRPr="00B861F3" w:rsidRDefault="00D67E9A" w:rsidP="00007975">
            <w:pPr>
              <w:spacing w:line="360" w:lineRule="auto"/>
              <w:ind w:firstLine="28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e</w:t>
            </w:r>
            <w:r w:rsidRPr="00531D68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861F3">
              <w:rPr>
                <w:rFonts w:ascii="Arial" w:hAnsi="Arial" w:cs="Arial"/>
                <w:b/>
                <w:sz w:val="20"/>
                <w:szCs w:val="20"/>
              </w:rPr>
              <w:t xml:space="preserve">PI </w:t>
            </w:r>
            <w:r>
              <w:rPr>
                <w:rFonts w:ascii="Arial" w:hAnsi="Arial" w:cs="Arial"/>
                <w:b/>
                <w:sz w:val="20"/>
                <w:szCs w:val="20"/>
              </w:rPr>
              <w:t>PRIMARY employer:</w:t>
            </w:r>
          </w:p>
        </w:tc>
      </w:tr>
      <w:tr w:rsidR="00D67E9A" w14:paraId="46B8588C" w14:textId="77777777" w:rsidTr="00BF5B63">
        <w:trPr>
          <w:trHeight w:val="288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092C94BF" w14:textId="77777777" w:rsidR="00D67E9A" w:rsidRPr="009E4F71" w:rsidRDefault="00D67E9A" w:rsidP="00D67E9A">
            <w:pPr>
              <w:pStyle w:val="ListParagraph"/>
              <w:spacing w:line="360" w:lineRule="auto"/>
              <w:ind w:left="576"/>
              <w:rPr>
                <w:rFonts w:ascii="Arial" w:hAnsi="Arial" w:cs="Arial"/>
                <w:sz w:val="20"/>
                <w:szCs w:val="20"/>
              </w:rPr>
            </w:pPr>
            <w:r w:rsidRPr="00115A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A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5A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15AD4">
              <w:rPr>
                <w:rFonts w:ascii="Arial" w:hAnsi="Arial" w:cs="Arial"/>
                <w:sz w:val="20"/>
                <w:szCs w:val="20"/>
              </w:rPr>
              <w:t xml:space="preserve"> OSF    </w:t>
            </w:r>
            <w:r w:rsidRPr="00115A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A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5A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15AD4">
              <w:rPr>
                <w:rFonts w:ascii="Arial" w:hAnsi="Arial" w:cs="Arial"/>
                <w:sz w:val="20"/>
                <w:szCs w:val="20"/>
              </w:rPr>
              <w:t xml:space="preserve"> UICOM-P     </w:t>
            </w:r>
            <w:r w:rsidRPr="00115A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A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5A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15AD4">
              <w:rPr>
                <w:rFonts w:ascii="Arial" w:hAnsi="Arial" w:cs="Arial"/>
                <w:sz w:val="20"/>
                <w:szCs w:val="20"/>
              </w:rPr>
              <w:t xml:space="preserve"> UICOM-R     </w:t>
            </w:r>
            <w:r w:rsidRPr="00115A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A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5A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15AD4">
              <w:rPr>
                <w:rFonts w:ascii="Arial" w:hAnsi="Arial" w:cs="Arial"/>
                <w:sz w:val="20"/>
                <w:szCs w:val="20"/>
              </w:rPr>
              <w:t xml:space="preserve"> Other: </w:t>
            </w:r>
            <w:r w:rsidRPr="009E4F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F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4F71">
              <w:rPr>
                <w:rFonts w:ascii="Arial" w:hAnsi="Arial" w:cs="Arial"/>
                <w:sz w:val="20"/>
                <w:szCs w:val="20"/>
              </w:rPr>
            </w:r>
            <w:r w:rsidRPr="009E4F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tbl>
            <w:tblPr>
              <w:tblStyle w:val="TableGrid"/>
              <w:tblW w:w="108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800"/>
            </w:tblGrid>
            <w:tr w:rsidR="00D67E9A" w:rsidRPr="00B861F3" w14:paraId="7F88AB83" w14:textId="77777777" w:rsidTr="00BF5B63">
              <w:trPr>
                <w:trHeight w:val="288"/>
                <w:jc w:val="center"/>
              </w:trPr>
              <w:tc>
                <w:tcPr>
                  <w:tcW w:w="10800" w:type="dxa"/>
                  <w:tcBorders>
                    <w:top w:val="nil"/>
                    <w:bottom w:val="nil"/>
                  </w:tcBorders>
                  <w:vAlign w:val="center"/>
                </w:tcPr>
                <w:p w14:paraId="50C060A7" w14:textId="21197016" w:rsidR="00BC0960" w:rsidRDefault="00BC0960" w:rsidP="00D67E9A">
                  <w:pPr>
                    <w:spacing w:line="360" w:lineRule="auto"/>
                    <w:ind w:firstLine="288"/>
                    <w:rPr>
                      <w:rFonts w:ascii="Arial" w:hAnsi="Arial" w:cs="Arial"/>
                      <w:b/>
                      <w:color w:val="833C0B" w:themeColor="accent2" w:themeShade="8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833C0B" w:themeColor="accent2" w:themeShade="80"/>
                      <w:sz w:val="20"/>
                      <w:szCs w:val="20"/>
                    </w:rPr>
                    <w:t>f</w:t>
                  </w:r>
                  <w:r w:rsidRPr="00115AD4">
                    <w:rPr>
                      <w:rFonts w:ascii="Arial" w:hAnsi="Arial" w:cs="Arial"/>
                      <w:b/>
                      <w:color w:val="833C0B" w:themeColor="accent2" w:themeShade="80"/>
                      <w:sz w:val="20"/>
                      <w:szCs w:val="20"/>
                    </w:rPr>
                    <w:t>.</w:t>
                  </w:r>
                  <w:r w:rsidRPr="00115AD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PI Employing Department:</w:t>
                  </w:r>
                  <w:r w:rsidRPr="00115AD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15AD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E4F7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15AD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15AD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E4F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E4F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E4F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E4F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E4F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15AD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115AD4">
                    <w:rPr>
                      <w:rFonts w:ascii="Arial" w:hAnsi="Arial" w:cs="Arial"/>
                      <w:sz w:val="20"/>
                      <w:szCs w:val="20"/>
                    </w:rPr>
                    <w:t xml:space="preserve">     </w:t>
                  </w:r>
                </w:p>
                <w:p w14:paraId="5C067A24" w14:textId="5B5D613F" w:rsidR="00D67E9A" w:rsidRPr="00B861F3" w:rsidRDefault="00BC0960">
                  <w:pPr>
                    <w:spacing w:line="360" w:lineRule="auto"/>
                    <w:ind w:firstLine="28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833C0B" w:themeColor="accent2" w:themeShade="80"/>
                      <w:sz w:val="20"/>
                      <w:szCs w:val="20"/>
                    </w:rPr>
                    <w:t>g</w:t>
                  </w:r>
                  <w:r w:rsidR="00D67E9A" w:rsidRPr="00531D68">
                    <w:rPr>
                      <w:rFonts w:ascii="Arial" w:hAnsi="Arial" w:cs="Arial"/>
                      <w:b/>
                      <w:color w:val="833C0B" w:themeColor="accent2" w:themeShade="80"/>
                      <w:sz w:val="20"/>
                      <w:szCs w:val="20"/>
                    </w:rPr>
                    <w:t>.</w:t>
                  </w:r>
                  <w:r w:rsidR="00D67E9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D67E9A" w:rsidRPr="00B861F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PI </w:t>
                  </w:r>
                  <w:r w:rsidR="00D67E9A">
                    <w:rPr>
                      <w:rFonts w:ascii="Arial" w:hAnsi="Arial" w:cs="Arial"/>
                      <w:b/>
                      <w:sz w:val="20"/>
                      <w:szCs w:val="20"/>
                    </w:rPr>
                    <w:t>SECONDARY employer (if applicable):</w:t>
                  </w:r>
                </w:p>
              </w:tc>
            </w:tr>
            <w:tr w:rsidR="00D67E9A" w:rsidRPr="00950AE0" w14:paraId="6D05ABA5" w14:textId="77777777" w:rsidTr="00BF5B63">
              <w:trPr>
                <w:trHeight w:val="288"/>
                <w:jc w:val="center"/>
              </w:trPr>
              <w:tc>
                <w:tcPr>
                  <w:tcW w:w="10800" w:type="dxa"/>
                  <w:tcBorders>
                    <w:top w:val="nil"/>
                    <w:bottom w:val="nil"/>
                  </w:tcBorders>
                  <w:vAlign w:val="center"/>
                </w:tcPr>
                <w:p w14:paraId="3928CB22" w14:textId="77777777" w:rsidR="00D67E9A" w:rsidRPr="00115AD4" w:rsidRDefault="00D67E9A" w:rsidP="00D67E9A">
                  <w:pPr>
                    <w:pStyle w:val="ListParagraph"/>
                    <w:spacing w:line="360" w:lineRule="auto"/>
                    <w:ind w:left="57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5AD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5AD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922E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922E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15AD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115AD4">
                    <w:rPr>
                      <w:rFonts w:ascii="Arial" w:hAnsi="Arial" w:cs="Arial"/>
                      <w:sz w:val="20"/>
                      <w:szCs w:val="20"/>
                    </w:rPr>
                    <w:t xml:space="preserve"> OSF    </w:t>
                  </w:r>
                  <w:r w:rsidRPr="00115AD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5AD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922E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922E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15AD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115AD4">
                    <w:rPr>
                      <w:rFonts w:ascii="Arial" w:hAnsi="Arial" w:cs="Arial"/>
                      <w:sz w:val="20"/>
                      <w:szCs w:val="20"/>
                    </w:rPr>
                    <w:t xml:space="preserve"> UICOM-P     </w:t>
                  </w:r>
                  <w:r w:rsidRPr="00115AD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5AD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922E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922E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15AD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115AD4">
                    <w:rPr>
                      <w:rFonts w:ascii="Arial" w:hAnsi="Arial" w:cs="Arial"/>
                      <w:sz w:val="20"/>
                      <w:szCs w:val="20"/>
                    </w:rPr>
                    <w:t xml:space="preserve"> UICOM-R     </w:t>
                  </w:r>
                  <w:r w:rsidRPr="00115AD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5AD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922E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922E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15AD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115AD4">
                    <w:rPr>
                      <w:rFonts w:ascii="Arial" w:hAnsi="Arial" w:cs="Arial"/>
                      <w:sz w:val="20"/>
                      <w:szCs w:val="20"/>
                    </w:rPr>
                    <w:t xml:space="preserve"> Other: </w:t>
                  </w:r>
                  <w:r w:rsidRPr="009E4F7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E4F7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E4F7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E4F7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E4F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E4F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E4F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E4F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E4F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E4F7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0EE372D0" w14:textId="5C6DA687" w:rsidR="00D67E9A" w:rsidRPr="009E4F71" w:rsidRDefault="00D67E9A" w:rsidP="00D67E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E9A" w14:paraId="441424F6" w14:textId="77777777" w:rsidTr="00BF5B63">
        <w:trPr>
          <w:trHeight w:val="288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3AB9EBFF" w14:textId="2868960A" w:rsidR="00D67E9A" w:rsidRDefault="00D67E9A" w:rsidP="00D67E9A">
            <w:pPr>
              <w:spacing w:line="360" w:lineRule="auto"/>
              <w:ind w:firstLine="28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h</w:t>
            </w:r>
            <w:r w:rsidRPr="00531D68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61F3">
              <w:rPr>
                <w:rFonts w:ascii="Arial" w:hAnsi="Arial" w:cs="Arial"/>
                <w:b/>
                <w:sz w:val="20"/>
                <w:szCs w:val="20"/>
              </w:rPr>
              <w:t xml:space="preserve">Is the PI 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trainee (i.e., </w:t>
            </w:r>
            <w:r w:rsidRPr="00B861F3">
              <w:rPr>
                <w:rFonts w:ascii="Arial" w:hAnsi="Arial" w:cs="Arial"/>
                <w:b/>
                <w:sz w:val="20"/>
                <w:szCs w:val="20"/>
              </w:rPr>
              <w:t>resident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B861F3">
              <w:rPr>
                <w:rFonts w:ascii="Arial" w:hAnsi="Arial" w:cs="Arial"/>
                <w:b/>
                <w:sz w:val="20"/>
                <w:szCs w:val="20"/>
              </w:rPr>
              <w:t>fellow</w:t>
            </w:r>
            <w:r>
              <w:rPr>
                <w:rFonts w:ascii="Arial" w:hAnsi="Arial" w:cs="Arial"/>
                <w:b/>
                <w:sz w:val="20"/>
                <w:szCs w:val="20"/>
              </w:rPr>
              <w:t>, or student) or nurse</w:t>
            </w:r>
            <w:r w:rsidRPr="00B861F3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441424F5" w14:textId="4FACE03D" w:rsidR="00D67E9A" w:rsidRPr="00B861F3" w:rsidRDefault="00D67E9A" w:rsidP="00D67E9A">
            <w:pPr>
              <w:spacing w:line="360" w:lineRule="auto"/>
              <w:ind w:firstLine="28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NOTE: If anticipated PI is a trainee, then confirm eligibility with appropriate academic department.</w:t>
            </w:r>
          </w:p>
        </w:tc>
      </w:tr>
      <w:tr w:rsidR="00D67E9A" w14:paraId="441424F8" w14:textId="77777777" w:rsidTr="00BF5B63">
        <w:trPr>
          <w:trHeight w:val="288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441424F7" w14:textId="618AC398" w:rsidR="00D67E9A" w:rsidRPr="00950AE0" w:rsidRDefault="00D67E9A">
            <w:pPr>
              <w:pStyle w:val="ListParagraph"/>
              <w:spacing w:line="360" w:lineRule="auto"/>
              <w:ind w:left="576"/>
              <w:rPr>
                <w:rFonts w:ascii="Arial" w:hAnsi="Arial" w:cs="Arial"/>
                <w:sz w:val="20"/>
                <w:szCs w:val="20"/>
              </w:rPr>
            </w:pP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E68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8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68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688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Resident    </w:t>
            </w:r>
            <w:r w:rsidRPr="007E68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8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68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688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Fellow  </w:t>
            </w:r>
            <w:r w:rsidRPr="003439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9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39F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439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Medical Student   </w:t>
            </w:r>
            <w:r w:rsidRPr="003439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9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39F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439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Other Student </w:t>
            </w:r>
            <w:r w:rsidRPr="003439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439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9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39F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439F2">
              <w:rPr>
                <w:rFonts w:ascii="Arial" w:hAnsi="Arial" w:cs="Arial"/>
                <w:sz w:val="20"/>
                <w:szCs w:val="20"/>
              </w:rPr>
              <w:t xml:space="preserve"> N</w:t>
            </w:r>
            <w:r>
              <w:rPr>
                <w:rFonts w:ascii="Arial" w:hAnsi="Arial" w:cs="Arial"/>
                <w:sz w:val="20"/>
                <w:szCs w:val="20"/>
              </w:rPr>
              <w:t xml:space="preserve">urse </w:t>
            </w:r>
            <w:r w:rsidR="00345EB4">
              <w:rPr>
                <w:rFonts w:ascii="Arial" w:hAnsi="Arial" w:cs="Arial"/>
                <w:sz w:val="20"/>
                <w:szCs w:val="20"/>
              </w:rPr>
              <w:t xml:space="preserve">[NOTE: Nursing Administration Professional Practice Council (PPC) must review projects that Nursing staff and/or leadership propose. </w:t>
            </w:r>
            <w:hyperlink r:id="rId24" w:history="1">
              <w:r w:rsidR="00345EB4" w:rsidRPr="00BC2EE8">
                <w:rPr>
                  <w:rStyle w:val="Hyperlink"/>
                  <w:rFonts w:ascii="Arial" w:hAnsi="Arial" w:cs="Arial"/>
                  <w:sz w:val="20"/>
                  <w:szCs w:val="20"/>
                </w:rPr>
                <w:t>Contact Kim Cooley</w:t>
              </w:r>
            </w:hyperlink>
            <w:r w:rsidR="00345EB4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39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1D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D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D6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D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Nursing Student </w:t>
            </w:r>
            <w:r w:rsidRPr="00467A4B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&gt;</w:t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Complete </w:t>
            </w:r>
            <w:r w:rsidRPr="00467A4B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i.</w:t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467A4B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ii.</w:t>
            </w:r>
            <w:r w:rsidRPr="00950AE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67E9A" w14:paraId="44142502" w14:textId="77777777" w:rsidTr="00BF5B63">
        <w:trPr>
          <w:trHeight w:val="288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44142501" w14:textId="237E91AF" w:rsidR="00D67E9A" w:rsidRPr="00115AD4" w:rsidRDefault="00424CDF" w:rsidP="00345EB4">
            <w:pPr>
              <w:spacing w:line="360" w:lineRule="auto"/>
              <w:ind w:firstLine="5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    </w:t>
            </w:r>
            <w:r w:rsidR="00D67E9A" w:rsidRPr="00115AD4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i.</w:t>
            </w:r>
            <w:r w:rsidR="00D67E9A" w:rsidRPr="00115AD4">
              <w:rPr>
                <w:rFonts w:ascii="Arial" w:hAnsi="Arial" w:cs="Arial"/>
                <w:b/>
                <w:sz w:val="20"/>
                <w:szCs w:val="20"/>
              </w:rPr>
              <w:t xml:space="preserve">  Provide the name of nursing student’s advisor:</w:t>
            </w:r>
            <w:r w:rsidR="00D67E9A" w:rsidRPr="00115A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7E9A" w:rsidRPr="009E4F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7E9A" w:rsidRPr="009E4F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67E9A" w:rsidRPr="009E4F71">
              <w:rPr>
                <w:rFonts w:ascii="Arial" w:hAnsi="Arial" w:cs="Arial"/>
                <w:sz w:val="20"/>
                <w:szCs w:val="20"/>
              </w:rPr>
            </w:r>
            <w:r w:rsidR="00D67E9A" w:rsidRPr="009E4F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67E9A"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7E9A"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7E9A"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7E9A"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7E9A"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7E9A" w:rsidRPr="009E4F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7E9A" w14:paraId="44142504" w14:textId="77777777" w:rsidTr="00BF5B63">
        <w:trPr>
          <w:trHeight w:val="504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6E93E0C9" w14:textId="7FCDAB56" w:rsidR="00424CDF" w:rsidRDefault="00424CDF" w:rsidP="00345EB4">
            <w:pPr>
              <w:spacing w:line="360" w:lineRule="auto"/>
              <w:ind w:left="877" w:hanging="30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    </w:t>
            </w:r>
            <w:r w:rsidR="00D67E9A" w:rsidRPr="00115AD4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ii.</w:t>
            </w:r>
            <w:r w:rsidR="00D67E9A" w:rsidRPr="00115AD4">
              <w:rPr>
                <w:rFonts w:ascii="Arial" w:hAnsi="Arial" w:cs="Arial"/>
                <w:b/>
                <w:sz w:val="20"/>
                <w:szCs w:val="20"/>
              </w:rPr>
              <w:t xml:space="preserve">  Has the research been approved by </w:t>
            </w:r>
            <w:r w:rsidR="00345EB4">
              <w:rPr>
                <w:rFonts w:ascii="Arial" w:hAnsi="Arial" w:cs="Arial"/>
                <w:b/>
                <w:sz w:val="20"/>
                <w:szCs w:val="20"/>
              </w:rPr>
              <w:t>appropriate faculty</w:t>
            </w:r>
            <w:r w:rsidR="00563E3D">
              <w:rPr>
                <w:rFonts w:ascii="Arial" w:hAnsi="Arial" w:cs="Arial"/>
                <w:b/>
                <w:sz w:val="20"/>
                <w:szCs w:val="20"/>
              </w:rPr>
              <w:t xml:space="preserve"> (SFCN)</w:t>
            </w:r>
            <w:r w:rsidR="00345E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67E9A" w:rsidRPr="00115AD4">
              <w:rPr>
                <w:rFonts w:ascii="Arial" w:hAnsi="Arial" w:cs="Arial"/>
                <w:b/>
                <w:sz w:val="20"/>
                <w:szCs w:val="20"/>
              </w:rPr>
              <w:t xml:space="preserve">or </w:t>
            </w:r>
            <w:r w:rsidR="00D67E9A">
              <w:rPr>
                <w:rFonts w:ascii="Arial" w:hAnsi="Arial" w:cs="Arial"/>
                <w:b/>
                <w:sz w:val="20"/>
                <w:szCs w:val="20"/>
              </w:rPr>
              <w:t xml:space="preserve">New Knowledge and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4142503" w14:textId="57FC8DF5" w:rsidR="00D67E9A" w:rsidRPr="00115AD4" w:rsidRDefault="00424CDF">
            <w:pPr>
              <w:spacing w:line="360" w:lineRule="auto"/>
              <w:ind w:left="877" w:hanging="301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          </w:t>
            </w:r>
            <w:r w:rsidR="00D67E9A">
              <w:rPr>
                <w:rFonts w:ascii="Arial" w:hAnsi="Arial" w:cs="Arial"/>
                <w:b/>
                <w:sz w:val="20"/>
                <w:szCs w:val="20"/>
              </w:rPr>
              <w:t>Innovation Committee</w:t>
            </w:r>
            <w:r w:rsidR="008C1CEC">
              <w:rPr>
                <w:rFonts w:ascii="Arial" w:hAnsi="Arial" w:cs="Arial"/>
                <w:b/>
                <w:sz w:val="20"/>
                <w:szCs w:val="20"/>
              </w:rPr>
              <w:t xml:space="preserve"> (SACN/SAMC)?</w:t>
            </w:r>
            <w:r w:rsidR="00D67E9A" w:rsidRPr="00115AD4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D67E9A" w:rsidRPr="00115A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E9A" w:rsidRPr="00115A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67E9A" w:rsidRPr="00115A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67E9A" w:rsidRPr="00115AD4">
              <w:rPr>
                <w:rFonts w:ascii="Arial" w:hAnsi="Arial" w:cs="Arial"/>
                <w:sz w:val="20"/>
                <w:szCs w:val="20"/>
              </w:rPr>
              <w:t xml:space="preserve"> No       </w:t>
            </w:r>
            <w:r w:rsidR="00D67E9A" w:rsidRPr="00115A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E9A" w:rsidRPr="00115A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67E9A" w:rsidRPr="00115A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67E9A" w:rsidRPr="00115AD4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="00D67E9A" w:rsidRPr="00115AD4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&gt;</w:t>
            </w:r>
            <w:r w:rsidR="00D67E9A" w:rsidRPr="00115AD4">
              <w:rPr>
                <w:rFonts w:ascii="Arial" w:hAnsi="Arial" w:cs="Arial"/>
                <w:sz w:val="20"/>
                <w:szCs w:val="20"/>
              </w:rPr>
              <w:t xml:space="preserve"> Date: </w:t>
            </w:r>
            <w:r w:rsidR="00D67E9A" w:rsidRPr="009E4F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7E9A" w:rsidRPr="009E4F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67E9A" w:rsidRPr="009E4F71">
              <w:rPr>
                <w:rFonts w:ascii="Arial" w:hAnsi="Arial" w:cs="Arial"/>
                <w:sz w:val="20"/>
                <w:szCs w:val="20"/>
              </w:rPr>
            </w:r>
            <w:r w:rsidR="00D67E9A" w:rsidRPr="009E4F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67E9A"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7E9A"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7E9A"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7E9A"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7E9A"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7E9A" w:rsidRPr="009E4F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7E9A" w14:paraId="4414250A" w14:textId="77777777" w:rsidTr="00BF5B63">
        <w:trPr>
          <w:trHeight w:val="288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44142509" w14:textId="2AE97B7E" w:rsidR="00D67E9A" w:rsidRPr="00B861F3" w:rsidRDefault="007B3673" w:rsidP="00D67E9A">
            <w:pPr>
              <w:spacing w:line="360" w:lineRule="auto"/>
              <w:ind w:firstLine="28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lastRenderedPageBreak/>
              <w:t>i</w:t>
            </w:r>
            <w:r w:rsidRPr="00531D68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Is</w:t>
            </w:r>
            <w:r w:rsidR="00D67E9A" w:rsidRPr="00B861F3">
              <w:rPr>
                <w:rFonts w:ascii="Arial" w:hAnsi="Arial" w:cs="Arial"/>
                <w:b/>
                <w:sz w:val="20"/>
                <w:szCs w:val="20"/>
              </w:rPr>
              <w:t xml:space="preserve"> the research being conducted as a school, </w:t>
            </w:r>
            <w:proofErr w:type="gramStart"/>
            <w:r w:rsidR="00D67E9A" w:rsidRPr="00B861F3">
              <w:rPr>
                <w:rFonts w:ascii="Arial" w:hAnsi="Arial" w:cs="Arial"/>
                <w:b/>
                <w:sz w:val="20"/>
                <w:szCs w:val="20"/>
              </w:rPr>
              <w:t>program</w:t>
            </w:r>
            <w:proofErr w:type="gramEnd"/>
            <w:r w:rsidR="00D67E9A" w:rsidRPr="00B861F3">
              <w:rPr>
                <w:rFonts w:ascii="Arial" w:hAnsi="Arial" w:cs="Arial"/>
                <w:b/>
                <w:sz w:val="20"/>
                <w:szCs w:val="20"/>
              </w:rPr>
              <w:t xml:space="preserve"> or residency requirement?</w:t>
            </w:r>
          </w:p>
        </w:tc>
      </w:tr>
      <w:tr w:rsidR="00D67E9A" w14:paraId="4414250C" w14:textId="77777777" w:rsidTr="00BF5B63">
        <w:trPr>
          <w:trHeight w:val="171"/>
          <w:jc w:val="center"/>
        </w:trPr>
        <w:tc>
          <w:tcPr>
            <w:tcW w:w="10800" w:type="dxa"/>
            <w:gridSpan w:val="8"/>
            <w:tcBorders>
              <w:top w:val="nil"/>
              <w:bottom w:val="dashed" w:sz="4" w:space="0" w:color="auto"/>
            </w:tcBorders>
            <w:vAlign w:val="center"/>
          </w:tcPr>
          <w:p w14:paraId="4414250B" w14:textId="7E039956" w:rsidR="00D67E9A" w:rsidRPr="009E4F71" w:rsidRDefault="00D67E9A" w:rsidP="00D67E9A">
            <w:pPr>
              <w:pStyle w:val="ListParagraph"/>
              <w:spacing w:line="360" w:lineRule="auto"/>
              <w:ind w:left="576"/>
              <w:rPr>
                <w:rFonts w:ascii="Arial" w:hAnsi="Arial" w:cs="Arial"/>
                <w:sz w:val="20"/>
                <w:szCs w:val="20"/>
              </w:rPr>
            </w:pP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7E68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8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68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6882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Pr="00531D68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&gt;</w:t>
            </w:r>
            <w:r w:rsidRPr="007E6882">
              <w:rPr>
                <w:rFonts w:ascii="Arial" w:hAnsi="Arial" w:cs="Arial"/>
                <w:sz w:val="20"/>
                <w:szCs w:val="20"/>
              </w:rPr>
              <w:t xml:space="preserve"> Name of the school/program</w:t>
            </w:r>
            <w:r>
              <w:rPr>
                <w:rFonts w:ascii="Arial" w:hAnsi="Arial" w:cs="Arial"/>
                <w:sz w:val="20"/>
                <w:szCs w:val="20"/>
              </w:rPr>
              <w:t>/residency</w:t>
            </w:r>
            <w:r w:rsidRPr="007E688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D67E9A" w14:paraId="44142511" w14:textId="77777777" w:rsidTr="00BF5B63">
        <w:trPr>
          <w:trHeight w:val="458"/>
          <w:jc w:val="center"/>
        </w:trPr>
        <w:tc>
          <w:tcPr>
            <w:tcW w:w="6480" w:type="dxa"/>
            <w:gridSpan w:val="5"/>
            <w:tcBorders>
              <w:top w:val="dashed" w:sz="2" w:space="0" w:color="auto"/>
              <w:bottom w:val="nil"/>
              <w:right w:val="nil"/>
            </w:tcBorders>
            <w:vAlign w:val="center"/>
          </w:tcPr>
          <w:p w14:paraId="7DFA0F1F" w14:textId="77777777" w:rsidR="00D67E9A" w:rsidRDefault="00D67E9A" w:rsidP="00D67E9A">
            <w:pP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</w:p>
          <w:p w14:paraId="4414250F" w14:textId="5A336B36" w:rsidR="00D67E9A" w:rsidRPr="003F1054" w:rsidRDefault="00D67E9A" w:rsidP="00D67E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7</w:t>
            </w:r>
            <w:r w:rsidRPr="00531D68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3F1054">
              <w:rPr>
                <w:rFonts w:ascii="Arial" w:hAnsi="Arial" w:cs="Arial"/>
                <w:b/>
                <w:sz w:val="20"/>
                <w:szCs w:val="20"/>
              </w:rPr>
              <w:t>Primary Study Contact Information (e.g.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3F1054">
              <w:rPr>
                <w:rFonts w:ascii="Arial" w:hAnsi="Arial" w:cs="Arial"/>
                <w:b/>
                <w:sz w:val="20"/>
                <w:szCs w:val="20"/>
              </w:rPr>
              <w:t xml:space="preserve"> Study </w:t>
            </w:r>
            <w:r>
              <w:rPr>
                <w:rFonts w:ascii="Arial" w:hAnsi="Arial" w:cs="Arial"/>
                <w:b/>
                <w:sz w:val="20"/>
                <w:szCs w:val="20"/>
              </w:rPr>
              <w:t>Coord</w:t>
            </w:r>
            <w:r w:rsidRPr="003F1054">
              <w:rPr>
                <w:rFonts w:ascii="Arial" w:hAnsi="Arial" w:cs="Arial"/>
                <w:b/>
                <w:sz w:val="20"/>
                <w:szCs w:val="20"/>
              </w:rPr>
              <w:t>inator):</w:t>
            </w:r>
          </w:p>
        </w:tc>
        <w:tc>
          <w:tcPr>
            <w:tcW w:w="4320" w:type="dxa"/>
            <w:gridSpan w:val="3"/>
            <w:tcBorders>
              <w:top w:val="dashed" w:sz="2" w:space="0" w:color="auto"/>
              <w:left w:val="nil"/>
              <w:bottom w:val="nil"/>
            </w:tcBorders>
          </w:tcPr>
          <w:p w14:paraId="31041F66" w14:textId="02DD0C85" w:rsidR="00D67E9A" w:rsidRDefault="00D67E9A" w:rsidP="00D67E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142510" w14:textId="6D4BE928" w:rsidR="00D67E9A" w:rsidRPr="00F559F6" w:rsidRDefault="00D67E9A" w:rsidP="00D67E9A">
            <w:pPr>
              <w:rPr>
                <w:rFonts w:ascii="Arial" w:hAnsi="Arial" w:cs="Arial"/>
                <w:sz w:val="20"/>
                <w:szCs w:val="20"/>
              </w:rPr>
            </w:pP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PI is the Primary Study Contact</w:t>
            </w:r>
          </w:p>
        </w:tc>
      </w:tr>
      <w:tr w:rsidR="00D67E9A" w14:paraId="44142514" w14:textId="77777777" w:rsidTr="00BF5B63">
        <w:trPr>
          <w:trHeight w:val="288"/>
          <w:jc w:val="center"/>
        </w:trPr>
        <w:tc>
          <w:tcPr>
            <w:tcW w:w="471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4142512" w14:textId="30D0F285" w:rsidR="00D67E9A" w:rsidRPr="00F3120E" w:rsidRDefault="00D67E9A" w:rsidP="00D67E9A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 w:rsidRPr="00531D68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a.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F3120E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F312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08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44142513" w14:textId="60ED8AB2" w:rsidR="00D67E9A" w:rsidRPr="00F3120E" w:rsidRDefault="00D67E9A" w:rsidP="00D67E9A">
            <w:pPr>
              <w:rPr>
                <w:rFonts w:ascii="Arial" w:hAnsi="Arial" w:cs="Arial"/>
                <w:sz w:val="20"/>
                <w:szCs w:val="20"/>
              </w:rPr>
            </w:pPr>
            <w:r w:rsidRPr="00531D68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b.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F3120E">
              <w:rPr>
                <w:rFonts w:ascii="Arial" w:hAnsi="Arial" w:cs="Arial"/>
                <w:b/>
                <w:sz w:val="20"/>
                <w:szCs w:val="20"/>
              </w:rPr>
              <w:t>Title:</w:t>
            </w:r>
            <w:r w:rsidRPr="00F312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D67E9A" w14:paraId="44142517" w14:textId="77777777" w:rsidTr="00BF5B63">
        <w:trPr>
          <w:trHeight w:val="288"/>
          <w:jc w:val="center"/>
        </w:trPr>
        <w:tc>
          <w:tcPr>
            <w:tcW w:w="471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4142515" w14:textId="338E57E0" w:rsidR="00D67E9A" w:rsidRPr="00F3120E" w:rsidRDefault="00D67E9A" w:rsidP="00D67E9A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 w:rsidRPr="00531D68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c.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F3120E"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 w:rsidRPr="00F312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08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44142516" w14:textId="487F6A46" w:rsidR="00D67E9A" w:rsidRPr="00F3120E" w:rsidRDefault="00D67E9A" w:rsidP="00D67E9A">
            <w:pPr>
              <w:rPr>
                <w:rFonts w:ascii="Arial" w:hAnsi="Arial" w:cs="Arial"/>
                <w:sz w:val="20"/>
                <w:szCs w:val="20"/>
              </w:rPr>
            </w:pPr>
            <w:r w:rsidRPr="00531D68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d.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F3120E">
              <w:rPr>
                <w:rFonts w:ascii="Arial" w:hAnsi="Arial" w:cs="Arial"/>
                <w:b/>
                <w:sz w:val="20"/>
                <w:szCs w:val="20"/>
              </w:rPr>
              <w:t>Phone:</w:t>
            </w:r>
            <w:r w:rsidRPr="00F312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D67E9A" w14:paraId="44142519" w14:textId="77777777" w:rsidTr="00BF5B63">
        <w:trPr>
          <w:trHeight w:val="288"/>
          <w:jc w:val="center"/>
        </w:trPr>
        <w:tc>
          <w:tcPr>
            <w:tcW w:w="4714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42655BC" w14:textId="30A3A656" w:rsidR="00D67E9A" w:rsidRPr="00F3120E" w:rsidRDefault="00D67E9A" w:rsidP="00D67E9A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 w:rsidRPr="00531D68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e.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F3120E">
              <w:rPr>
                <w:rFonts w:ascii="Arial" w:hAnsi="Arial" w:cs="Arial"/>
                <w:b/>
                <w:sz w:val="20"/>
                <w:szCs w:val="20"/>
              </w:rPr>
              <w:t>Employing Institution:</w:t>
            </w:r>
            <w:r w:rsidRPr="00F312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086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4142518" w14:textId="280FF162" w:rsidR="00D67E9A" w:rsidRPr="00F3120E" w:rsidRDefault="00D67E9A" w:rsidP="00D67E9A">
            <w:pPr>
              <w:rPr>
                <w:rFonts w:ascii="Arial" w:hAnsi="Arial" w:cs="Arial"/>
                <w:sz w:val="20"/>
                <w:szCs w:val="20"/>
              </w:rPr>
            </w:pPr>
            <w:r w:rsidRPr="008560D9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f.  </w:t>
            </w:r>
            <w:r w:rsidRPr="008560D9">
              <w:rPr>
                <w:rFonts w:ascii="Arial" w:hAnsi="Arial" w:cs="Arial"/>
                <w:b/>
                <w:sz w:val="20"/>
                <w:szCs w:val="20"/>
              </w:rPr>
              <w:t>Employing Department:</w:t>
            </w:r>
            <w:r w:rsidRPr="008560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60D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60D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560D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560D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8560D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560D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560D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560D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560D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560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60D9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D67E9A" w14:paraId="4414251B" w14:textId="77777777" w:rsidTr="00BF5B63">
        <w:trPr>
          <w:trHeight w:val="360"/>
          <w:jc w:val="center"/>
        </w:trPr>
        <w:tc>
          <w:tcPr>
            <w:tcW w:w="10800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40F4C8F" w14:textId="77777777" w:rsidR="00D67E9A" w:rsidRDefault="00D67E9A" w:rsidP="00D67E9A">
            <w:pPr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</w:pPr>
          </w:p>
          <w:p w14:paraId="4414251A" w14:textId="385EB33F" w:rsidR="00D67E9A" w:rsidRPr="00835CDD" w:rsidRDefault="00D67E9A" w:rsidP="00D67E9A">
            <w:pPr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</w:pPr>
            <w:r w:rsidRPr="00835CDD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Section III: Research Personnel</w:t>
            </w:r>
            <w:r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 </w:t>
            </w:r>
            <w:r w:rsidRPr="007C43ED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&amp; Conflict of Interest (COI) Disclosure</w:t>
            </w:r>
            <w:r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 </w:t>
            </w:r>
          </w:p>
        </w:tc>
      </w:tr>
      <w:tr w:rsidR="00D67E9A" w14:paraId="4414251D" w14:textId="0BDE1DDC" w:rsidTr="00BF5B63">
        <w:trPr>
          <w:trHeight w:val="1296"/>
          <w:jc w:val="center"/>
        </w:trPr>
        <w:tc>
          <w:tcPr>
            <w:tcW w:w="10800" w:type="dxa"/>
            <w:gridSpan w:val="8"/>
            <w:tcBorders>
              <w:bottom w:val="nil"/>
            </w:tcBorders>
            <w:vAlign w:val="center"/>
          </w:tcPr>
          <w:p w14:paraId="34656776" w14:textId="3F7535BF" w:rsidR="00D67E9A" w:rsidRPr="00A24067" w:rsidRDefault="00D67E9A" w:rsidP="00D67E9A">
            <w:pPr>
              <w:spacing w:line="360" w:lineRule="auto"/>
              <w:ind w:left="288" w:hanging="288"/>
              <w:rPr>
                <w:rFonts w:ascii="Arial" w:hAnsi="Arial" w:cs="Arial"/>
                <w:b/>
                <w:sz w:val="20"/>
                <w:szCs w:val="20"/>
              </w:rPr>
            </w:pPr>
            <w:r w:rsidRPr="00A24067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1.</w:t>
            </w:r>
            <w:r w:rsidRPr="00A24067">
              <w:rPr>
                <w:rFonts w:ascii="Arial" w:hAnsi="Arial" w:cs="Arial"/>
                <w:b/>
                <w:sz w:val="20"/>
                <w:szCs w:val="20"/>
              </w:rPr>
              <w:t xml:space="preserve">  Will </w:t>
            </w:r>
            <w:r>
              <w:rPr>
                <w:rFonts w:ascii="Arial" w:hAnsi="Arial" w:cs="Arial"/>
                <w:b/>
                <w:sz w:val="20"/>
                <w:szCs w:val="20"/>
              </w:rPr>
              <w:t>this study have a team/staff supporting the PI by performing any of the following activities:</w:t>
            </w:r>
            <w:r w:rsidRPr="00A240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  <w:p w14:paraId="62EE994A" w14:textId="01A4D9AD" w:rsidR="00D67E9A" w:rsidRPr="007C43ED" w:rsidRDefault="00424CDF" w:rsidP="00D67E9A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C43ED">
              <w:rPr>
                <w:rFonts w:ascii="Arial" w:hAnsi="Arial" w:cs="Arial"/>
                <w:sz w:val="20"/>
                <w:szCs w:val="20"/>
              </w:rPr>
              <w:t xml:space="preserve">roviding </w:t>
            </w:r>
            <w:r w:rsidR="00D67E9A" w:rsidRPr="007C43ED">
              <w:rPr>
                <w:rFonts w:ascii="Arial" w:hAnsi="Arial" w:cs="Arial"/>
                <w:sz w:val="20"/>
                <w:szCs w:val="20"/>
              </w:rPr>
              <w:t xml:space="preserve">substantial and/or substantive contributions to study conceptualization and/or </w:t>
            </w:r>
            <w:proofErr w:type="gramStart"/>
            <w:r w:rsidR="00D67E9A" w:rsidRPr="007C43ED">
              <w:rPr>
                <w:rFonts w:ascii="Arial" w:hAnsi="Arial" w:cs="Arial"/>
                <w:sz w:val="20"/>
                <w:szCs w:val="20"/>
              </w:rPr>
              <w:t>design;</w:t>
            </w:r>
            <w:proofErr w:type="gramEnd"/>
          </w:p>
          <w:p w14:paraId="68091105" w14:textId="2C3F7A45" w:rsidR="00D67E9A" w:rsidRPr="007C43ED" w:rsidRDefault="00424CDF" w:rsidP="00D67E9A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C43ED">
              <w:rPr>
                <w:rFonts w:ascii="Arial" w:hAnsi="Arial" w:cs="Arial"/>
                <w:sz w:val="20"/>
                <w:szCs w:val="20"/>
              </w:rPr>
              <w:t xml:space="preserve">btaining </w:t>
            </w:r>
            <w:r w:rsidR="00D67E9A" w:rsidRPr="007C43ED">
              <w:rPr>
                <w:rFonts w:ascii="Arial" w:hAnsi="Arial" w:cs="Arial"/>
                <w:sz w:val="20"/>
                <w:szCs w:val="20"/>
              </w:rPr>
              <w:t xml:space="preserve">information about living individuals by intervening or interacting with them for research </w:t>
            </w:r>
            <w:proofErr w:type="gramStart"/>
            <w:r w:rsidR="00D67E9A" w:rsidRPr="007C43ED">
              <w:rPr>
                <w:rFonts w:ascii="Arial" w:hAnsi="Arial" w:cs="Arial"/>
                <w:sz w:val="20"/>
                <w:szCs w:val="20"/>
              </w:rPr>
              <w:t>purposes;</w:t>
            </w:r>
            <w:proofErr w:type="gramEnd"/>
          </w:p>
          <w:p w14:paraId="3EDEE574" w14:textId="1A427A4B" w:rsidR="00D67E9A" w:rsidRPr="007C43ED" w:rsidRDefault="00424CDF" w:rsidP="00D67E9A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C43ED">
              <w:rPr>
                <w:rFonts w:ascii="Arial" w:hAnsi="Arial" w:cs="Arial"/>
                <w:sz w:val="20"/>
                <w:szCs w:val="20"/>
              </w:rPr>
              <w:t xml:space="preserve">btaining </w:t>
            </w:r>
            <w:r w:rsidR="00D67E9A" w:rsidRPr="007C43ED">
              <w:rPr>
                <w:rFonts w:ascii="Arial" w:hAnsi="Arial" w:cs="Arial"/>
                <w:sz w:val="20"/>
                <w:szCs w:val="20"/>
              </w:rPr>
              <w:t xml:space="preserve">identifiable private information about living individuals for research </w:t>
            </w:r>
            <w:proofErr w:type="gramStart"/>
            <w:r w:rsidR="00D67E9A" w:rsidRPr="007C43ED">
              <w:rPr>
                <w:rFonts w:ascii="Arial" w:hAnsi="Arial" w:cs="Arial"/>
                <w:sz w:val="20"/>
                <w:szCs w:val="20"/>
              </w:rPr>
              <w:t>purposes;</w:t>
            </w:r>
            <w:proofErr w:type="gramEnd"/>
          </w:p>
          <w:p w14:paraId="0815578E" w14:textId="035A4A55" w:rsidR="00D67E9A" w:rsidRPr="007C43ED" w:rsidRDefault="00424CDF" w:rsidP="00D67E9A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C43ED">
              <w:rPr>
                <w:rFonts w:ascii="Arial" w:hAnsi="Arial" w:cs="Arial"/>
                <w:sz w:val="20"/>
                <w:szCs w:val="20"/>
              </w:rPr>
              <w:t xml:space="preserve">btaining </w:t>
            </w:r>
            <w:r w:rsidR="00D67E9A" w:rsidRPr="007C43ED">
              <w:rPr>
                <w:rFonts w:ascii="Arial" w:hAnsi="Arial" w:cs="Arial"/>
                <w:sz w:val="20"/>
                <w:szCs w:val="20"/>
              </w:rPr>
              <w:t xml:space="preserve">the voluntary informed consent of individuals to be subjects in </w:t>
            </w:r>
            <w:proofErr w:type="gramStart"/>
            <w:r w:rsidR="00D67E9A" w:rsidRPr="007C43ED">
              <w:rPr>
                <w:rFonts w:ascii="Arial" w:hAnsi="Arial" w:cs="Arial"/>
                <w:sz w:val="20"/>
                <w:szCs w:val="20"/>
              </w:rPr>
              <w:t>research;</w:t>
            </w:r>
            <w:proofErr w:type="gramEnd"/>
            <w:r w:rsidR="00D67E9A" w:rsidRPr="007C43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504E29" w14:textId="39E247C1" w:rsidR="00D67E9A" w:rsidRPr="009E4F71" w:rsidRDefault="00424CDF" w:rsidP="00D67E9A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C43ED">
              <w:rPr>
                <w:rFonts w:ascii="Arial" w:hAnsi="Arial" w:cs="Arial"/>
                <w:sz w:val="20"/>
                <w:szCs w:val="20"/>
              </w:rPr>
              <w:t>tudying</w:t>
            </w:r>
            <w:r w:rsidR="00D67E9A" w:rsidRPr="007C43ED">
              <w:rPr>
                <w:rFonts w:ascii="Arial" w:hAnsi="Arial" w:cs="Arial"/>
                <w:sz w:val="20"/>
                <w:szCs w:val="20"/>
              </w:rPr>
              <w:t>, interpreting, or analyzing identifiable private information or data for research purposes; and/or</w:t>
            </w:r>
          </w:p>
          <w:p w14:paraId="4414251C" w14:textId="38E78108" w:rsidR="00D67E9A" w:rsidRPr="00C17861" w:rsidRDefault="00424CDF" w:rsidP="00D67E9A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C43ED">
              <w:rPr>
                <w:rFonts w:ascii="Arial" w:hAnsi="Arial" w:cs="Arial"/>
                <w:sz w:val="20"/>
                <w:szCs w:val="20"/>
              </w:rPr>
              <w:t xml:space="preserve">eporting </w:t>
            </w:r>
            <w:r w:rsidR="00D67E9A" w:rsidRPr="007C43ED">
              <w:rPr>
                <w:rFonts w:ascii="Arial" w:hAnsi="Arial" w:cs="Arial"/>
                <w:sz w:val="20"/>
                <w:szCs w:val="20"/>
              </w:rPr>
              <w:t>research study results</w:t>
            </w:r>
            <w:r w:rsidR="00D67E9A" w:rsidRPr="00C178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67E9A" w14:paraId="3C9C053A" w14:textId="4577A78F" w:rsidTr="00BF5B63">
        <w:trPr>
          <w:trHeight w:val="288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6E97476D" w14:textId="5BBEE583" w:rsidR="00D67E9A" w:rsidRPr="00A24067" w:rsidRDefault="00D67E9A" w:rsidP="00D67E9A">
            <w:pPr>
              <w:spacing w:line="360" w:lineRule="auto"/>
              <w:ind w:firstLine="288"/>
              <w:rPr>
                <w:rFonts w:ascii="Arial" w:hAnsi="Arial" w:cs="Arial"/>
                <w:sz w:val="20"/>
                <w:szCs w:val="20"/>
              </w:rPr>
            </w:pPr>
            <w:r w:rsidRPr="00A240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0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0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4067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D67E9A" w14:paraId="255F4EF0" w14:textId="1DF7679B" w:rsidTr="00BF5B63">
        <w:trPr>
          <w:trHeight w:val="3429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7E18E929" w14:textId="77777777" w:rsidR="00D67E9A" w:rsidRDefault="00D67E9A" w:rsidP="00D67E9A">
            <w:pPr>
              <w:spacing w:line="360" w:lineRule="auto"/>
              <w:ind w:left="1066" w:hanging="778"/>
              <w:rPr>
                <w:rFonts w:ascii="Arial" w:hAnsi="Arial" w:cs="Arial"/>
                <w:sz w:val="20"/>
                <w:szCs w:val="20"/>
              </w:rPr>
            </w:pPr>
            <w:r w:rsidRPr="00A240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0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0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4067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A240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24067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&gt;</w:t>
            </w:r>
            <w:r w:rsidRPr="00A2406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Complete Item #2</w:t>
            </w:r>
          </w:p>
          <w:p w14:paraId="1D4CB25A" w14:textId="560680F6" w:rsidR="00D67E9A" w:rsidRPr="009E4F71" w:rsidRDefault="00D67E9A" w:rsidP="00D67E9A">
            <w:pPr>
              <w:spacing w:line="360" w:lineRule="auto"/>
              <w:ind w:left="1066" w:hanging="778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9E4F71">
              <w:rPr>
                <w:rFonts w:ascii="Arial" w:hAnsi="Arial" w:cs="Arial"/>
                <w:i/>
                <w:sz w:val="20"/>
                <w:szCs w:val="20"/>
              </w:rPr>
              <w:t xml:space="preserve">OPTION: For larger groups, create and submit a standing roster. Applicant is responsible for maintaining     </w:t>
            </w:r>
          </w:p>
          <w:p w14:paraId="3A76EEE5" w14:textId="77777777" w:rsidR="00D67E9A" w:rsidRDefault="00D67E9A" w:rsidP="00D67E9A">
            <w:pPr>
              <w:spacing w:line="360" w:lineRule="auto"/>
              <w:ind w:left="1066" w:hanging="778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9E4F71">
              <w:rPr>
                <w:rFonts w:ascii="Arial" w:hAnsi="Arial" w:cs="Arial"/>
                <w:i/>
                <w:sz w:val="20"/>
                <w:szCs w:val="20"/>
              </w:rPr>
              <w:t xml:space="preserve">                     currency and attesting to validity of roster. </w:t>
            </w:r>
            <w:r w:rsidRPr="009E4F7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Invalid roster is non-compliance.</w:t>
            </w:r>
          </w:p>
          <w:p w14:paraId="6086D07A" w14:textId="77777777" w:rsidR="00424CDF" w:rsidRDefault="00D67E9A" w:rsidP="00D67E9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E4F71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2.  </w:t>
            </w:r>
            <w:r w:rsidRPr="009E4F71">
              <w:rPr>
                <w:rFonts w:ascii="Arial" w:hAnsi="Arial" w:cs="Arial"/>
                <w:b/>
                <w:sz w:val="20"/>
                <w:szCs w:val="20"/>
              </w:rPr>
              <w:t xml:space="preserve">Complete the table below by adding name and employing institution for each study team member. </w:t>
            </w:r>
          </w:p>
          <w:p w14:paraId="68FBF95F" w14:textId="4653475A" w:rsidR="00D67E9A" w:rsidRDefault="00424CDF" w:rsidP="00D67E9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D67E9A">
              <w:rPr>
                <w:rFonts w:ascii="Arial" w:hAnsi="Arial" w:cs="Arial"/>
                <w:b/>
                <w:sz w:val="20"/>
                <w:szCs w:val="20"/>
              </w:rPr>
              <w:t xml:space="preserve">NOTE: This information MUST be identical to CoI information submitted on IRB-specific forms. </w:t>
            </w:r>
            <w:r w:rsidR="00D67E9A" w:rsidRPr="009E4F71"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</w:p>
          <w:p w14:paraId="1D73F5B8" w14:textId="1375E460" w:rsidR="00D67E9A" w:rsidRPr="009E4F71" w:rsidRDefault="00D67E9A" w:rsidP="00D67E9A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9E4F71">
              <w:rPr>
                <w:rFonts w:ascii="Arial" w:hAnsi="Arial" w:cs="Arial"/>
                <w:b/>
                <w:sz w:val="20"/>
                <w:szCs w:val="20"/>
              </w:rPr>
              <w:t>EACH person listed, provide the following information:</w:t>
            </w:r>
          </w:p>
          <w:p w14:paraId="04A64E84" w14:textId="77777777" w:rsidR="00D67E9A" w:rsidRPr="009E4F71" w:rsidRDefault="00D67E9A" w:rsidP="00D67E9A">
            <w:pPr>
              <w:spacing w:line="360" w:lineRule="auto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9E4F71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      • Do you hold </w:t>
            </w:r>
            <w:r w:rsidRPr="009E4F71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any</w:t>
            </w:r>
            <w:r w:rsidRPr="009E4F71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financial interest (e.g., receiving payment for study services, investments, ownership, etc.) </w:t>
            </w:r>
          </w:p>
          <w:p w14:paraId="7B1EDA0B" w14:textId="5CAA060A" w:rsidR="00D67E9A" w:rsidRPr="009E4F71" w:rsidRDefault="00D67E9A" w:rsidP="00D67E9A">
            <w:pPr>
              <w:spacing w:line="360" w:lineRule="auto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9E4F71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        that could influence your work or that could be influenced by the outcomes of this particular research </w:t>
            </w:r>
            <w:proofErr w:type="gramStart"/>
            <w:r w:rsidRPr="009E4F71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study?</w:t>
            </w:r>
            <w:proofErr w:type="gramEnd"/>
            <w:r w:rsidRPr="009E4F71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14:paraId="699FCBC2" w14:textId="77777777" w:rsidR="00D67E9A" w:rsidRPr="009E4F71" w:rsidRDefault="00D67E9A" w:rsidP="00D67E9A">
            <w:pPr>
              <w:spacing w:line="360" w:lineRule="auto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9E4F71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        (Answer </w:t>
            </w:r>
            <w:r w:rsidRPr="009E4F71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  <w:r w:rsidRPr="009E4F71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or </w:t>
            </w:r>
            <w:r w:rsidRPr="009E4F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 </w:t>
            </w:r>
            <w:r w:rsidRPr="009E4F71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in the field titled, “COI?”)</w:t>
            </w:r>
          </w:p>
          <w:p w14:paraId="64874134" w14:textId="77777777" w:rsidR="00D67E9A" w:rsidRDefault="00D67E9A" w:rsidP="00D67E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4F71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      • If “Yes,” then describe the financial interest (e.g., type of financial interest, amount, etc.)</w:t>
            </w:r>
            <w:r w:rsidRPr="00A24067" w:rsidDel="00FA2D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8159D0" w14:textId="79310121" w:rsidR="00C2141D" w:rsidRPr="00BF5B63" w:rsidRDefault="00C214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To create additional rows: </w:t>
            </w:r>
            <w:r w:rsidR="008259ED">
              <w:rPr>
                <w:rFonts w:ascii="Arial" w:hAnsi="Arial" w:cs="Arial"/>
                <w:b/>
                <w:sz w:val="20"/>
                <w:szCs w:val="20"/>
              </w:rPr>
              <w:t>Double-</w:t>
            </w:r>
            <w:r>
              <w:rPr>
                <w:rFonts w:ascii="Arial" w:hAnsi="Arial" w:cs="Arial"/>
                <w:b/>
                <w:sz w:val="20"/>
                <w:szCs w:val="20"/>
              </w:rPr>
              <w:t>Click on the</w:t>
            </w:r>
            <w:r w:rsidR="008259ED">
              <w:rPr>
                <w:rFonts w:ascii="Arial" w:hAnsi="Arial" w:cs="Arial"/>
                <w:b/>
                <w:sz w:val="20"/>
                <w:szCs w:val="20"/>
              </w:rPr>
              <w:t xml:space="preserve"> last row, then click on “+” at end of row.</w:t>
            </w:r>
          </w:p>
        </w:tc>
      </w:tr>
      <w:tr w:rsidR="00721996" w:rsidRPr="00676949" w14:paraId="78D48145" w14:textId="77777777" w:rsidTr="00BF5B63">
        <w:trPr>
          <w:trHeight w:val="53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E54A4" w14:textId="77777777" w:rsidR="00721996" w:rsidRPr="00C17861" w:rsidRDefault="00721996" w:rsidP="00D67E9A">
            <w:pPr>
              <w:spacing w:line="360" w:lineRule="auto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745AFD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0D46C" w14:textId="5AAC83A3" w:rsidR="00721996" w:rsidRPr="00BF5B63" w:rsidRDefault="00C2141D" w:rsidP="00D67E9A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Email Address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81F52B" w14:textId="6641318E" w:rsidR="00721996" w:rsidRPr="00C17861" w:rsidRDefault="00721996" w:rsidP="00D67E9A">
            <w:pPr>
              <w:spacing w:line="360" w:lineRule="auto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745AFD">
              <w:rPr>
                <w:rFonts w:ascii="Arial" w:hAnsi="Arial" w:cs="Arial"/>
                <w:b/>
                <w:sz w:val="20"/>
                <w:szCs w:val="20"/>
              </w:rPr>
              <w:t>Employing Institution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AA76CD4" w14:textId="6E16FE28" w:rsidR="00721996" w:rsidRPr="0066147B" w:rsidRDefault="00721996" w:rsidP="00D67E9A">
            <w:pPr>
              <w:spacing w:line="360" w:lineRule="auto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9E4F71">
              <w:rPr>
                <w:rFonts w:ascii="Arial" w:hAnsi="Arial" w:cs="Arial"/>
                <w:b/>
                <w:sz w:val="20"/>
                <w:szCs w:val="20"/>
              </w:rPr>
              <w:t>COI?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6101A" w14:textId="4A8A9F3E" w:rsidR="00721996" w:rsidRPr="0066147B" w:rsidRDefault="00C2141D" w:rsidP="00D67E9A">
            <w:pPr>
              <w:spacing w:line="360" w:lineRule="auto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BRIEF </w:t>
            </w:r>
            <w:r w:rsidR="00721996" w:rsidRPr="009E4F71">
              <w:rPr>
                <w:rFonts w:ascii="Arial" w:hAnsi="Arial" w:cs="Arial"/>
                <w:b/>
                <w:sz w:val="20"/>
                <w:szCs w:val="20"/>
              </w:rPr>
              <w:t>Description of COI</w:t>
            </w:r>
          </w:p>
        </w:tc>
      </w:tr>
      <w:sdt>
        <w:sdtPr>
          <w:rPr>
            <w:rFonts w:ascii="Arial" w:hAnsi="Arial" w:cs="Arial"/>
            <w:sz w:val="20"/>
            <w:szCs w:val="20"/>
          </w:rPr>
          <w:id w:val="1003938816"/>
          <w15:repeatingSection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480735575"/>
              <w:placeholder>
                <w:docPart w:val="9C6D49E680904DFBAE85EE5643F67A01"/>
              </w:placeholder>
              <w15:repeatingSectionItem/>
            </w:sdtPr>
            <w:sdtEndPr/>
            <w:sdtContent>
              <w:tr w:rsidR="00721996" w:rsidRPr="0066147B" w14:paraId="5BE8054D" w14:textId="77777777" w:rsidTr="00BF5B63">
                <w:trPr>
                  <w:trHeight w:val="288"/>
                  <w:jc w:val="center"/>
                </w:trPr>
                <w:tc>
                  <w:tcPr>
                    <w:tcW w:w="2250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27FE654E" w14:textId="77777777" w:rsidR="00721996" w:rsidRPr="009E4F71" w:rsidRDefault="00721996" w:rsidP="00D67E9A">
                    <w:pPr>
                      <w:spacing w:line="360" w:lineRule="auto"/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2160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480370B9" w14:textId="6185C514" w:rsidR="00721996" w:rsidRPr="009E4F71" w:rsidRDefault="00C2141D" w:rsidP="00D67E9A">
                    <w:pPr>
                      <w:spacing w:line="360" w:lineRule="auto"/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2070" w:type="dxa"/>
                    <w:gridSpan w:val="3"/>
                    <w:tcBorders>
                      <w:top w:val="single" w:sz="4" w:space="0" w:color="auto"/>
                      <w:bottom w:val="single" w:sz="4" w:space="0" w:color="auto"/>
                      <w:right w:val="double" w:sz="4" w:space="0" w:color="auto"/>
                    </w:tcBorders>
                    <w:vAlign w:val="center"/>
                  </w:tcPr>
                  <w:p w14:paraId="47083DBA" w14:textId="099E76E1" w:rsidR="00721996" w:rsidRPr="0066147B" w:rsidRDefault="00721996" w:rsidP="00D67E9A">
                    <w:pPr>
                      <w:spacing w:line="360" w:lineRule="auto"/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10" w:type="dxa"/>
                    <w:tcBorders>
                      <w:top w:val="single" w:sz="4" w:space="0" w:color="auto"/>
                      <w:left w:val="double" w:sz="4" w:space="0" w:color="auto"/>
                      <w:bottom w:val="single" w:sz="4" w:space="0" w:color="auto"/>
                    </w:tcBorders>
                    <w:vAlign w:val="center"/>
                  </w:tcPr>
                  <w:p w14:paraId="2234F538" w14:textId="1F434FE3" w:rsidR="00721996" w:rsidRPr="0066147B" w:rsidRDefault="00721996" w:rsidP="00D67E9A">
                    <w:pPr>
                      <w:spacing w:line="360" w:lineRule="auto"/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3510" w:type="dxa"/>
                    <w:gridSpan w:val="2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177418CC" w14:textId="745C6924" w:rsidR="00721996" w:rsidRPr="0066147B" w:rsidRDefault="00721996" w:rsidP="00D67E9A">
                    <w:pPr>
                      <w:spacing w:line="360" w:lineRule="auto"/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Arial" w:hAnsi="Arial" w:cs="Arial"/>
            <w:sz w:val="20"/>
            <w:szCs w:val="20"/>
          </w:rPr>
          <w:id w:val="-891884971"/>
          <w15:repeatingSection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614642309"/>
              <w:placeholder>
                <w:docPart w:val="9F01A81C698B43358AAF4DFE35EACDCD"/>
              </w:placeholder>
              <w15:repeatingSectionItem/>
            </w:sdtPr>
            <w:sdtEndPr/>
            <w:sdtContent>
              <w:tr w:rsidR="00721996" w:rsidRPr="0066147B" w14:paraId="0F86617D" w14:textId="77777777" w:rsidTr="00BF5B63">
                <w:trPr>
                  <w:trHeight w:val="288"/>
                  <w:jc w:val="center"/>
                </w:trPr>
                <w:tc>
                  <w:tcPr>
                    <w:tcW w:w="2250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178101FF" w14:textId="77777777" w:rsidR="00721996" w:rsidRPr="009E4F71" w:rsidRDefault="00721996" w:rsidP="00D67E9A">
                    <w:pPr>
                      <w:spacing w:line="360" w:lineRule="auto"/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2160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7689EF30" w14:textId="156069FF" w:rsidR="00721996" w:rsidRPr="009E4F71" w:rsidRDefault="00C2141D" w:rsidP="00D67E9A">
                    <w:pPr>
                      <w:spacing w:line="360" w:lineRule="auto"/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2070" w:type="dxa"/>
                    <w:gridSpan w:val="3"/>
                    <w:tcBorders>
                      <w:top w:val="single" w:sz="4" w:space="0" w:color="auto"/>
                      <w:bottom w:val="single" w:sz="4" w:space="0" w:color="auto"/>
                      <w:right w:val="double" w:sz="4" w:space="0" w:color="auto"/>
                    </w:tcBorders>
                    <w:vAlign w:val="center"/>
                  </w:tcPr>
                  <w:p w14:paraId="24A9EEC3" w14:textId="71A2EB98" w:rsidR="00721996" w:rsidRPr="0066147B" w:rsidRDefault="00721996" w:rsidP="00D67E9A">
                    <w:pPr>
                      <w:spacing w:line="360" w:lineRule="auto"/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10" w:type="dxa"/>
                    <w:tcBorders>
                      <w:top w:val="single" w:sz="4" w:space="0" w:color="auto"/>
                      <w:left w:val="double" w:sz="4" w:space="0" w:color="auto"/>
                      <w:bottom w:val="single" w:sz="4" w:space="0" w:color="auto"/>
                    </w:tcBorders>
                    <w:vAlign w:val="center"/>
                  </w:tcPr>
                  <w:p w14:paraId="26397F17" w14:textId="12350D40" w:rsidR="00721996" w:rsidRPr="0066147B" w:rsidRDefault="00721996" w:rsidP="00D67E9A">
                    <w:pPr>
                      <w:spacing w:line="360" w:lineRule="auto"/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3510" w:type="dxa"/>
                    <w:gridSpan w:val="2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06CD5D71" w14:textId="3163F1C8" w:rsidR="00721996" w:rsidRPr="0066147B" w:rsidRDefault="00721996" w:rsidP="00D67E9A">
                    <w:pPr>
                      <w:spacing w:line="360" w:lineRule="auto"/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Arial" w:hAnsi="Arial" w:cs="Arial"/>
            <w:sz w:val="20"/>
            <w:szCs w:val="20"/>
          </w:rPr>
          <w:id w:val="765040438"/>
          <w15:repeatingSection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237051297"/>
              <w:placeholder>
                <w:docPart w:val="06665A50BE664ABFBC2CA7B77C4D9B1E"/>
              </w:placeholder>
              <w15:repeatingSectionItem/>
            </w:sdtPr>
            <w:sdtEndPr/>
            <w:sdtContent>
              <w:tr w:rsidR="00721996" w:rsidRPr="0066147B" w14:paraId="00AA27E2" w14:textId="77777777" w:rsidTr="00BF5B63">
                <w:trPr>
                  <w:trHeight w:val="288"/>
                  <w:jc w:val="center"/>
                </w:trPr>
                <w:tc>
                  <w:tcPr>
                    <w:tcW w:w="2250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4F78008D" w14:textId="77777777" w:rsidR="00721996" w:rsidRPr="009E4F71" w:rsidRDefault="00721996" w:rsidP="00D67E9A">
                    <w:pPr>
                      <w:spacing w:line="360" w:lineRule="auto"/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2160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445518E1" w14:textId="39B14BF1" w:rsidR="00721996" w:rsidRPr="009E4F71" w:rsidRDefault="00C2141D" w:rsidP="00D67E9A">
                    <w:pPr>
                      <w:spacing w:line="360" w:lineRule="auto"/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2070" w:type="dxa"/>
                    <w:gridSpan w:val="3"/>
                    <w:tcBorders>
                      <w:top w:val="single" w:sz="4" w:space="0" w:color="auto"/>
                      <w:bottom w:val="single" w:sz="4" w:space="0" w:color="auto"/>
                      <w:right w:val="double" w:sz="4" w:space="0" w:color="auto"/>
                    </w:tcBorders>
                    <w:vAlign w:val="center"/>
                  </w:tcPr>
                  <w:p w14:paraId="0FA85412" w14:textId="7A911F32" w:rsidR="00721996" w:rsidRPr="0066147B" w:rsidRDefault="00721996" w:rsidP="00D67E9A">
                    <w:pPr>
                      <w:spacing w:line="360" w:lineRule="auto"/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10" w:type="dxa"/>
                    <w:tcBorders>
                      <w:top w:val="single" w:sz="4" w:space="0" w:color="auto"/>
                      <w:left w:val="double" w:sz="4" w:space="0" w:color="auto"/>
                      <w:bottom w:val="single" w:sz="4" w:space="0" w:color="auto"/>
                    </w:tcBorders>
                    <w:vAlign w:val="center"/>
                  </w:tcPr>
                  <w:p w14:paraId="47ADF255" w14:textId="2C66BD79" w:rsidR="00721996" w:rsidRPr="0066147B" w:rsidRDefault="00721996" w:rsidP="00D67E9A">
                    <w:pPr>
                      <w:spacing w:line="360" w:lineRule="auto"/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3510" w:type="dxa"/>
                    <w:gridSpan w:val="2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77367EC4" w14:textId="7C7F8B9E" w:rsidR="00721996" w:rsidRPr="0066147B" w:rsidRDefault="00721996" w:rsidP="00D67E9A">
                    <w:pPr>
                      <w:spacing w:line="360" w:lineRule="auto"/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Arial" w:hAnsi="Arial" w:cs="Arial"/>
            <w:sz w:val="20"/>
            <w:szCs w:val="20"/>
          </w:rPr>
          <w:id w:val="-1453017940"/>
          <w15:repeatingSection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2042507035"/>
              <w:placeholder>
                <w:docPart w:val="94E9CC056AA94F55BAEAAB03FF0DB269"/>
              </w:placeholder>
              <w15:repeatingSectionItem/>
            </w:sdtPr>
            <w:sdtEndPr/>
            <w:sdtContent>
              <w:tr w:rsidR="00721996" w:rsidRPr="0066147B" w14:paraId="6F585A86" w14:textId="77777777" w:rsidTr="00BF5B63">
                <w:trPr>
                  <w:trHeight w:val="288"/>
                  <w:jc w:val="center"/>
                </w:trPr>
                <w:tc>
                  <w:tcPr>
                    <w:tcW w:w="2250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2582127E" w14:textId="77777777" w:rsidR="00721996" w:rsidRPr="009E4F71" w:rsidRDefault="00721996" w:rsidP="00D67E9A">
                    <w:pPr>
                      <w:spacing w:line="360" w:lineRule="auto"/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2160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205D6523" w14:textId="04D25C01" w:rsidR="00721996" w:rsidRPr="009E4F71" w:rsidRDefault="00C2141D" w:rsidP="00D67E9A">
                    <w:pPr>
                      <w:spacing w:line="360" w:lineRule="auto"/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2070" w:type="dxa"/>
                    <w:gridSpan w:val="3"/>
                    <w:tcBorders>
                      <w:top w:val="single" w:sz="4" w:space="0" w:color="auto"/>
                      <w:bottom w:val="single" w:sz="4" w:space="0" w:color="auto"/>
                      <w:right w:val="double" w:sz="4" w:space="0" w:color="auto"/>
                    </w:tcBorders>
                    <w:vAlign w:val="center"/>
                  </w:tcPr>
                  <w:p w14:paraId="39FDBD6B" w14:textId="127D35CB" w:rsidR="00721996" w:rsidRPr="0066147B" w:rsidRDefault="00721996" w:rsidP="00D67E9A">
                    <w:pPr>
                      <w:spacing w:line="360" w:lineRule="auto"/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10" w:type="dxa"/>
                    <w:tcBorders>
                      <w:top w:val="single" w:sz="4" w:space="0" w:color="auto"/>
                      <w:left w:val="double" w:sz="4" w:space="0" w:color="auto"/>
                      <w:bottom w:val="single" w:sz="4" w:space="0" w:color="auto"/>
                    </w:tcBorders>
                    <w:vAlign w:val="center"/>
                  </w:tcPr>
                  <w:p w14:paraId="56587335" w14:textId="68856CF5" w:rsidR="00721996" w:rsidRPr="0066147B" w:rsidRDefault="00721996" w:rsidP="00D67E9A">
                    <w:pPr>
                      <w:spacing w:line="360" w:lineRule="auto"/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3510" w:type="dxa"/>
                    <w:gridSpan w:val="2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1A48A115" w14:textId="61B1E664" w:rsidR="00721996" w:rsidRPr="0066147B" w:rsidRDefault="00721996" w:rsidP="00D67E9A">
                    <w:pPr>
                      <w:spacing w:line="360" w:lineRule="auto"/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Arial" w:hAnsi="Arial" w:cs="Arial"/>
            <w:sz w:val="20"/>
            <w:szCs w:val="20"/>
          </w:rPr>
          <w:id w:val="1074405841"/>
          <w15:repeatingSection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1882241382"/>
              <w:placeholder>
                <w:docPart w:val="C5CDCBB9CF984F7F8EAAA62F0071AFA4"/>
              </w:placeholder>
              <w15:repeatingSectionItem/>
            </w:sdtPr>
            <w:sdtEndPr/>
            <w:sdtContent>
              <w:tr w:rsidR="00C2141D" w:rsidRPr="0066147B" w14:paraId="21E80F11" w14:textId="77777777" w:rsidTr="00BF5B63">
                <w:trPr>
                  <w:trHeight w:val="288"/>
                  <w:jc w:val="center"/>
                </w:trPr>
                <w:tc>
                  <w:tcPr>
                    <w:tcW w:w="2250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7DFA70A8" w14:textId="77777777" w:rsidR="00C2141D" w:rsidRPr="009E4F71" w:rsidRDefault="00C2141D" w:rsidP="00D67E9A">
                    <w:pPr>
                      <w:spacing w:line="360" w:lineRule="auto"/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2160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636A326A" w14:textId="460950C8" w:rsidR="00C2141D" w:rsidRPr="009E4F71" w:rsidRDefault="00C2141D" w:rsidP="00D67E9A">
                    <w:pPr>
                      <w:spacing w:line="360" w:lineRule="auto"/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2070" w:type="dxa"/>
                    <w:gridSpan w:val="3"/>
                    <w:tcBorders>
                      <w:top w:val="single" w:sz="4" w:space="0" w:color="auto"/>
                      <w:bottom w:val="single" w:sz="4" w:space="0" w:color="auto"/>
                      <w:right w:val="double" w:sz="4" w:space="0" w:color="auto"/>
                    </w:tcBorders>
                    <w:vAlign w:val="center"/>
                  </w:tcPr>
                  <w:p w14:paraId="7C1CF09C" w14:textId="77777777" w:rsidR="00C2141D" w:rsidRPr="0066147B" w:rsidRDefault="00C2141D" w:rsidP="00D67E9A">
                    <w:pPr>
                      <w:spacing w:line="360" w:lineRule="auto"/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10" w:type="dxa"/>
                    <w:tcBorders>
                      <w:top w:val="single" w:sz="4" w:space="0" w:color="auto"/>
                      <w:left w:val="double" w:sz="4" w:space="0" w:color="auto"/>
                      <w:bottom w:val="single" w:sz="4" w:space="0" w:color="auto"/>
                    </w:tcBorders>
                    <w:vAlign w:val="center"/>
                  </w:tcPr>
                  <w:p w14:paraId="7D478448" w14:textId="77777777" w:rsidR="00C2141D" w:rsidRPr="0066147B" w:rsidRDefault="00C2141D" w:rsidP="00D67E9A">
                    <w:pPr>
                      <w:spacing w:line="360" w:lineRule="auto"/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3510" w:type="dxa"/>
                    <w:gridSpan w:val="2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3BAAC8D9" w14:textId="77777777" w:rsidR="00C2141D" w:rsidRPr="0066147B" w:rsidRDefault="00C2141D" w:rsidP="00D67E9A">
                    <w:pPr>
                      <w:spacing w:line="360" w:lineRule="auto"/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Pr="009E4F71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tr w:rsidR="00D67E9A" w:rsidRPr="00676949" w14:paraId="1AA0BC39" w14:textId="77777777" w:rsidTr="00BF5B63">
        <w:trPr>
          <w:trHeight w:val="1502"/>
          <w:jc w:val="center"/>
        </w:trPr>
        <w:tc>
          <w:tcPr>
            <w:tcW w:w="10800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5C93513F" w14:textId="03A4F45D" w:rsidR="00D67E9A" w:rsidRPr="00A24067" w:rsidRDefault="00D67E9A" w:rsidP="00D67E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24067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ote</w:t>
            </w:r>
            <w:r w:rsidRPr="00A2406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C17861">
              <w:rPr>
                <w:rFonts w:ascii="Arial" w:hAnsi="Arial" w:cs="Arial"/>
                <w:sz w:val="20"/>
                <w:szCs w:val="20"/>
              </w:rPr>
              <w:t xml:space="preserve">Changes to the research personnel named above </w:t>
            </w:r>
            <w:r>
              <w:rPr>
                <w:rFonts w:ascii="Arial" w:hAnsi="Arial" w:cs="Arial"/>
                <w:sz w:val="20"/>
                <w:szCs w:val="20"/>
              </w:rPr>
              <w:t xml:space="preserve">OR on an accompanying standing roster </w:t>
            </w:r>
            <w:r w:rsidRPr="00C17861">
              <w:rPr>
                <w:rFonts w:ascii="Arial" w:hAnsi="Arial" w:cs="Arial"/>
                <w:sz w:val="20"/>
                <w:szCs w:val="20"/>
              </w:rPr>
              <w:t>require permission from OSF Research Administration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178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67E9A" w14:paraId="44142529" w14:textId="77777777" w:rsidTr="00BF5B63">
        <w:trPr>
          <w:trHeight w:val="288"/>
          <w:jc w:val="center"/>
        </w:trPr>
        <w:tc>
          <w:tcPr>
            <w:tcW w:w="10800" w:type="dxa"/>
            <w:gridSpan w:val="8"/>
            <w:tcBorders>
              <w:top w:val="dashed" w:sz="2" w:space="0" w:color="auto"/>
              <w:bottom w:val="nil"/>
            </w:tcBorders>
            <w:vAlign w:val="center"/>
          </w:tcPr>
          <w:p w14:paraId="4EEE27A4" w14:textId="77777777" w:rsidR="00C2141D" w:rsidRDefault="00C2141D" w:rsidP="00D67E9A">
            <w:pPr>
              <w:spacing w:line="360" w:lineRule="auto"/>
              <w:ind w:left="288" w:hanging="288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</w:p>
          <w:p w14:paraId="44142528" w14:textId="4988396D" w:rsidR="00D67E9A" w:rsidRPr="00142AA5" w:rsidRDefault="00D67E9A" w:rsidP="00D67E9A">
            <w:pPr>
              <w:spacing w:line="360" w:lineRule="auto"/>
              <w:ind w:left="288" w:hanging="28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3</w:t>
            </w:r>
            <w:r w:rsidRPr="00E90B87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142AA5">
              <w:rPr>
                <w:rFonts w:ascii="Arial" w:hAnsi="Arial" w:cs="Arial"/>
                <w:b/>
                <w:sz w:val="20"/>
                <w:szCs w:val="20"/>
              </w:rPr>
              <w:t xml:space="preserve">Have all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research study </w:t>
            </w:r>
            <w:r w:rsidRPr="00142AA5">
              <w:rPr>
                <w:rFonts w:ascii="Arial" w:hAnsi="Arial" w:cs="Arial"/>
                <w:b/>
                <w:sz w:val="20"/>
                <w:szCs w:val="20"/>
              </w:rPr>
              <w:t xml:space="preserve">personnel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named above </w:t>
            </w:r>
            <w:r w:rsidRPr="00142AA5">
              <w:rPr>
                <w:rFonts w:ascii="Arial" w:hAnsi="Arial" w:cs="Arial"/>
                <w:b/>
                <w:sz w:val="20"/>
                <w:szCs w:val="20"/>
              </w:rPr>
              <w:t xml:space="preserve">completed the OSF required </w:t>
            </w:r>
            <w:hyperlink r:id="rId25" w:history="1">
              <w:r w:rsidRPr="00142AA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CITI Program</w:t>
              </w:r>
            </w:hyperlink>
            <w:r w:rsidRPr="00142AA5">
              <w:rPr>
                <w:rFonts w:ascii="Arial" w:hAnsi="Arial" w:cs="Arial"/>
                <w:b/>
                <w:sz w:val="20"/>
                <w:szCs w:val="20"/>
              </w:rPr>
              <w:t xml:space="preserve"> training courses?</w:t>
            </w:r>
          </w:p>
        </w:tc>
      </w:tr>
      <w:tr w:rsidR="00D67E9A" w14:paraId="4414252B" w14:textId="77777777" w:rsidTr="00BF5B63">
        <w:trPr>
          <w:trHeight w:val="657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47D935C7" w14:textId="77777777" w:rsidR="00D67E9A" w:rsidRDefault="00D67E9A" w:rsidP="00D67E9A">
            <w:pPr>
              <w:spacing w:line="360" w:lineRule="auto"/>
              <w:ind w:firstLine="288"/>
              <w:rPr>
                <w:rFonts w:ascii="Arial" w:hAnsi="Arial" w:cs="Arial"/>
                <w:sz w:val="20"/>
                <w:szCs w:val="20"/>
              </w:rPr>
            </w:pPr>
            <w:r w:rsidRPr="00D53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4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34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34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D53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4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34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34BD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Pr="00D534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534BD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&gt;</w:t>
            </w:r>
            <w:r w:rsidRPr="00D534BD">
              <w:rPr>
                <w:rFonts w:ascii="Arial" w:hAnsi="Arial" w:cs="Arial"/>
                <w:sz w:val="20"/>
                <w:szCs w:val="20"/>
              </w:rPr>
              <w:t xml:space="preserve"> Complete the required CITI training courses prior to applying for OSF permission to conduct </w:t>
            </w:r>
          </w:p>
          <w:p w14:paraId="4414252A" w14:textId="6A3F5006" w:rsidR="00D67E9A" w:rsidRPr="00D534BD" w:rsidRDefault="00D67E9A" w:rsidP="00D67E9A">
            <w:pPr>
              <w:spacing w:line="360" w:lineRule="auto"/>
              <w:ind w:firstLine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human subject research</w:t>
            </w:r>
            <w:r w:rsidRPr="00D534BD">
              <w:rPr>
                <w:rFonts w:ascii="Arial" w:hAnsi="Arial" w:cs="Arial"/>
                <w:sz w:val="20"/>
                <w:szCs w:val="20"/>
              </w:rPr>
              <w:t xml:space="preserve">. Refer to the </w:t>
            </w:r>
            <w:hyperlink r:id="rId26" w:history="1">
              <w:r w:rsidRPr="00324C18">
                <w:rPr>
                  <w:rStyle w:val="Hyperlink"/>
                  <w:rFonts w:ascii="Arial" w:hAnsi="Arial" w:cs="Arial"/>
                  <w:sz w:val="20"/>
                  <w:szCs w:val="20"/>
                </w:rPr>
                <w:t>CITI Training Instructions</w:t>
              </w:r>
            </w:hyperlink>
            <w:r w:rsidRPr="00D534BD">
              <w:rPr>
                <w:rFonts w:ascii="Arial" w:hAnsi="Arial" w:cs="Arial"/>
                <w:sz w:val="20"/>
                <w:szCs w:val="20"/>
              </w:rPr>
              <w:t xml:space="preserve"> for additional information.</w:t>
            </w:r>
          </w:p>
        </w:tc>
      </w:tr>
      <w:tr w:rsidR="00D67E9A" w14:paraId="4414252F" w14:textId="77777777" w:rsidTr="00BF5B63">
        <w:trPr>
          <w:trHeight w:val="360"/>
          <w:jc w:val="center"/>
        </w:trPr>
        <w:tc>
          <w:tcPr>
            <w:tcW w:w="10800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7EE97A7" w14:textId="77777777" w:rsidR="00424CDF" w:rsidRDefault="00424CDF" w:rsidP="00D67E9A">
            <w:pPr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</w:pPr>
          </w:p>
          <w:p w14:paraId="4414252E" w14:textId="126280A9" w:rsidR="00D67E9A" w:rsidRPr="00467A4B" w:rsidRDefault="00D67E9A" w:rsidP="00D67E9A">
            <w:pPr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</w:pPr>
            <w:r w:rsidRPr="00467A4B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Section I</w:t>
            </w:r>
            <w:r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V</w:t>
            </w:r>
            <w:r w:rsidRPr="00467A4B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Study-Specific</w:t>
            </w:r>
            <w:r w:rsidRPr="00467A4B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 Information</w:t>
            </w:r>
          </w:p>
        </w:tc>
      </w:tr>
      <w:tr w:rsidR="00D67E9A" w14:paraId="44142531" w14:textId="77777777" w:rsidTr="00BF5B63">
        <w:trPr>
          <w:trHeight w:val="602"/>
          <w:jc w:val="center"/>
        </w:trPr>
        <w:tc>
          <w:tcPr>
            <w:tcW w:w="10800" w:type="dxa"/>
            <w:gridSpan w:val="8"/>
            <w:tcBorders>
              <w:bottom w:val="dashed" w:sz="2" w:space="0" w:color="auto"/>
            </w:tcBorders>
            <w:vAlign w:val="center"/>
          </w:tcPr>
          <w:p w14:paraId="44142530" w14:textId="19EDF7E2" w:rsidR="00D67E9A" w:rsidRPr="00D50945" w:rsidRDefault="00D67E9A" w:rsidP="00CC4FFC">
            <w:pPr>
              <w:rPr>
                <w:rFonts w:ascii="Arial" w:hAnsi="Arial" w:cs="Arial"/>
                <w:sz w:val="20"/>
                <w:szCs w:val="20"/>
              </w:rPr>
            </w:pPr>
            <w:r w:rsidRPr="00D50945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1.</w:t>
            </w:r>
            <w:r w:rsidRPr="00D50945">
              <w:rPr>
                <w:rFonts w:ascii="Arial" w:hAnsi="Arial" w:cs="Arial"/>
                <w:b/>
                <w:sz w:val="20"/>
                <w:szCs w:val="20"/>
              </w:rPr>
              <w:t xml:space="preserve">  Wh</w:t>
            </w:r>
            <w:r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Pr="00D50945">
              <w:rPr>
                <w:rFonts w:ascii="Arial" w:hAnsi="Arial" w:cs="Arial"/>
                <w:b/>
                <w:sz w:val="20"/>
                <w:szCs w:val="20"/>
              </w:rPr>
              <w:t xml:space="preserve"> is the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ANTICIPATED date to BEGIN </w:t>
            </w:r>
            <w:r w:rsidR="00CC4FFC">
              <w:rPr>
                <w:rFonts w:ascii="Arial" w:hAnsi="Arial" w:cs="Arial"/>
                <w:b/>
                <w:sz w:val="20"/>
                <w:szCs w:val="20"/>
              </w:rPr>
              <w:t>study-related activities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E6B7D">
              <w:rPr>
                <w:rFonts w:ascii="Arial" w:hAnsi="Arial" w:cs="Arial"/>
                <w:b/>
                <w:sz w:val="20"/>
                <w:szCs w:val="20"/>
              </w:rPr>
              <w:t xml:space="preserve">at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OSF?  </w:t>
            </w:r>
            <w:r w:rsidRPr="00D50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4F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Pr="009E4F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4F71">
              <w:rPr>
                <w:rFonts w:ascii="Arial" w:hAnsi="Arial" w:cs="Arial"/>
                <w:sz w:val="20"/>
                <w:szCs w:val="20"/>
              </w:rPr>
            </w:r>
            <w:r w:rsidRPr="009E4F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mm/dd/yyyy</w:t>
            </w:r>
            <w:r w:rsidRPr="009E4F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7E9A" w14:paraId="44142533" w14:textId="77777777" w:rsidTr="00BF5B63">
        <w:trPr>
          <w:trHeight w:val="526"/>
          <w:jc w:val="center"/>
        </w:trPr>
        <w:tc>
          <w:tcPr>
            <w:tcW w:w="10800" w:type="dxa"/>
            <w:gridSpan w:val="8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44142532" w14:textId="594B5CB0" w:rsidR="00D67E9A" w:rsidRPr="00D50945" w:rsidRDefault="00D67E9A" w:rsidP="00CC4FFC">
            <w:pPr>
              <w:rPr>
                <w:rFonts w:ascii="Arial" w:hAnsi="Arial" w:cs="Arial"/>
                <w:sz w:val="20"/>
                <w:szCs w:val="20"/>
              </w:rPr>
            </w:pPr>
            <w:r w:rsidRPr="00D50945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2.</w:t>
            </w:r>
            <w:r w:rsidRPr="00D50945">
              <w:rPr>
                <w:rFonts w:ascii="Arial" w:hAnsi="Arial" w:cs="Arial"/>
                <w:b/>
                <w:sz w:val="20"/>
                <w:szCs w:val="20"/>
              </w:rPr>
              <w:t xml:space="preserve">  Wh</w:t>
            </w:r>
            <w:r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Pr="00D50945">
              <w:rPr>
                <w:rFonts w:ascii="Arial" w:hAnsi="Arial" w:cs="Arial"/>
                <w:b/>
                <w:sz w:val="20"/>
                <w:szCs w:val="20"/>
              </w:rPr>
              <w:t xml:space="preserve"> is the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ANTICIPATED date to CLOSE </w:t>
            </w:r>
            <w:r w:rsidR="00CC4FFC">
              <w:rPr>
                <w:rFonts w:ascii="Arial" w:hAnsi="Arial" w:cs="Arial"/>
                <w:b/>
                <w:sz w:val="20"/>
                <w:szCs w:val="20"/>
              </w:rPr>
              <w:t>ALL study-related activities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E6B7D">
              <w:rPr>
                <w:rFonts w:ascii="Arial" w:hAnsi="Arial" w:cs="Arial"/>
                <w:b/>
                <w:sz w:val="20"/>
                <w:szCs w:val="20"/>
              </w:rPr>
              <w:t xml:space="preserve">at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OSF? </w:t>
            </w:r>
            <w:r w:rsidRPr="00D50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4F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Pr="009E4F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4F71">
              <w:rPr>
                <w:rFonts w:ascii="Arial" w:hAnsi="Arial" w:cs="Arial"/>
                <w:sz w:val="20"/>
                <w:szCs w:val="20"/>
              </w:rPr>
            </w:r>
            <w:r w:rsidRPr="009E4F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mm/dd/yyyy</w:t>
            </w:r>
            <w:r w:rsidRPr="009E4F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E4F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67E9A" w14:paraId="44142535" w14:textId="77777777" w:rsidTr="00BF5B63">
        <w:trPr>
          <w:trHeight w:val="544"/>
          <w:jc w:val="center"/>
        </w:trPr>
        <w:tc>
          <w:tcPr>
            <w:tcW w:w="10800" w:type="dxa"/>
            <w:gridSpan w:val="8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44142534" w14:textId="5A52BAA9" w:rsidR="00D67E9A" w:rsidRPr="00D50945" w:rsidRDefault="00D67E9A" w:rsidP="00D67E9A">
            <w:pPr>
              <w:rPr>
                <w:rFonts w:ascii="Arial" w:hAnsi="Arial" w:cs="Arial"/>
                <w:sz w:val="20"/>
                <w:szCs w:val="20"/>
              </w:rPr>
            </w:pPr>
            <w:r w:rsidRPr="00D50945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3.</w:t>
            </w:r>
            <w:r w:rsidRPr="00D50945">
              <w:rPr>
                <w:rFonts w:ascii="Arial" w:hAnsi="Arial" w:cs="Arial"/>
                <w:b/>
                <w:sz w:val="20"/>
                <w:szCs w:val="20"/>
              </w:rPr>
              <w:t xml:space="preserve">  What is the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ANTICIPATED </w:t>
            </w:r>
            <w:r w:rsidRPr="00D50945">
              <w:rPr>
                <w:rFonts w:ascii="Arial" w:hAnsi="Arial" w:cs="Arial"/>
                <w:b/>
                <w:sz w:val="20"/>
                <w:szCs w:val="20"/>
              </w:rPr>
              <w:t>recruitment period?</w:t>
            </w:r>
            <w:r w:rsidRPr="00D5094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  <w:r w:rsidRPr="00D50945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Pr="009E4F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Pr="009E4F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4F71">
              <w:rPr>
                <w:rFonts w:ascii="Arial" w:hAnsi="Arial" w:cs="Arial"/>
                <w:sz w:val="20"/>
                <w:szCs w:val="20"/>
              </w:rPr>
            </w:r>
            <w:r w:rsidRPr="009E4F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mm/dd/yyyy</w:t>
            </w:r>
            <w:r w:rsidRPr="009E4F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0945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9E4F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Pr="009E4F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4F71">
              <w:rPr>
                <w:rFonts w:ascii="Arial" w:hAnsi="Arial" w:cs="Arial"/>
                <w:sz w:val="20"/>
                <w:szCs w:val="20"/>
              </w:rPr>
            </w:r>
            <w:r w:rsidRPr="009E4F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mm/dd/yyyy</w:t>
            </w:r>
            <w:r w:rsidRPr="009E4F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7E9A" w14:paraId="44142537" w14:textId="77777777" w:rsidTr="00BF5B63">
        <w:trPr>
          <w:trHeight w:val="1210"/>
          <w:jc w:val="center"/>
        </w:trPr>
        <w:tc>
          <w:tcPr>
            <w:tcW w:w="10800" w:type="dxa"/>
            <w:gridSpan w:val="8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377D2192" w14:textId="32CFDBEF" w:rsidR="00D67E9A" w:rsidRDefault="00D67E9A" w:rsidP="00D67E9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0945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4.</w:t>
            </w:r>
            <w:r w:rsidRPr="00D50945">
              <w:rPr>
                <w:rFonts w:ascii="Arial" w:hAnsi="Arial" w:cs="Arial"/>
                <w:b/>
                <w:sz w:val="20"/>
                <w:szCs w:val="20"/>
              </w:rPr>
              <w:t xml:space="preserve">  What is the </w:t>
            </w:r>
            <w:r>
              <w:rPr>
                <w:rFonts w:ascii="Arial" w:hAnsi="Arial" w:cs="Arial"/>
                <w:b/>
                <w:sz w:val="20"/>
                <w:szCs w:val="20"/>
              </w:rPr>
              <w:t>EXPECTED study population size?</w:t>
            </w:r>
          </w:p>
          <w:p w14:paraId="121F9E8F" w14:textId="3B8CB616" w:rsidR="00D67E9A" w:rsidRPr="005650C4" w:rsidRDefault="00D67E9A" w:rsidP="00D67E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4F71">
              <w:rPr>
                <w:rFonts w:ascii="Arial" w:hAnsi="Arial" w:cs="Arial"/>
                <w:color w:val="833C0B" w:themeColor="accent2" w:themeShade="80"/>
                <w:sz w:val="20"/>
                <w:szCs w:val="20"/>
              </w:rPr>
              <w:t xml:space="preserve">     </w:t>
            </w:r>
            <w:r w:rsidRPr="005650C4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a.</w:t>
            </w:r>
            <w:r w:rsidRPr="009E4F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1CEC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Pr="009E4F71">
              <w:rPr>
                <w:rFonts w:ascii="Arial" w:hAnsi="Arial" w:cs="Arial"/>
                <w:sz w:val="20"/>
                <w:szCs w:val="20"/>
              </w:rPr>
              <w:t>OSF subjects</w:t>
            </w:r>
            <w:r w:rsidRPr="005650C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4F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F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4F71">
              <w:rPr>
                <w:rFonts w:ascii="Arial" w:hAnsi="Arial" w:cs="Arial"/>
                <w:sz w:val="20"/>
                <w:szCs w:val="20"/>
              </w:rPr>
            </w:r>
            <w:r w:rsidRPr="009E4F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4F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4142536" w14:textId="444764C3" w:rsidR="00D67E9A" w:rsidRPr="005650C4" w:rsidRDefault="00D67E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    b</w:t>
            </w:r>
            <w:r w:rsidRPr="00676949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7B3673">
              <w:rPr>
                <w:rFonts w:ascii="Arial" w:hAnsi="Arial" w:cs="Arial"/>
                <w:sz w:val="20"/>
                <w:szCs w:val="20"/>
              </w:rPr>
              <w:t>protocol</w:t>
            </w:r>
            <w:r w:rsidR="008C1CE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subjects </w:t>
            </w:r>
            <w:r w:rsidR="00B128FE">
              <w:rPr>
                <w:rFonts w:ascii="Arial" w:hAnsi="Arial" w:cs="Arial"/>
                <w:sz w:val="20"/>
                <w:szCs w:val="20"/>
              </w:rPr>
              <w:t>(when there are subjects across multiple sites)</w:t>
            </w:r>
            <w:r>
              <w:rPr>
                <w:rFonts w:ascii="Arial" w:hAnsi="Arial" w:cs="Arial"/>
                <w:sz w:val="20"/>
                <w:szCs w:val="20"/>
              </w:rPr>
              <w:t xml:space="preserve">?    </w:t>
            </w:r>
            <w:r w:rsidRPr="00C713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13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138C">
              <w:rPr>
                <w:rFonts w:ascii="Arial" w:hAnsi="Arial" w:cs="Arial"/>
                <w:sz w:val="20"/>
                <w:szCs w:val="20"/>
              </w:rPr>
            </w:r>
            <w:r w:rsidRPr="00C713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13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13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13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13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13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13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7E9A" w14:paraId="2E2F7180" w14:textId="77777777" w:rsidTr="00BF5B63">
        <w:trPr>
          <w:trHeight w:val="3640"/>
          <w:jc w:val="center"/>
        </w:trPr>
        <w:tc>
          <w:tcPr>
            <w:tcW w:w="10800" w:type="dxa"/>
            <w:gridSpan w:val="8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494158C4" w14:textId="77777777" w:rsidR="00D67E9A" w:rsidRDefault="00D67E9A" w:rsidP="00D67E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6235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5.</w:t>
            </w: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Study Description</w:t>
            </w:r>
          </w:p>
          <w:p w14:paraId="574238C7" w14:textId="5EA0B30A" w:rsidR="00D67E9A" w:rsidRDefault="00D67E9A" w:rsidP="00D67E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5650C4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a.</w:t>
            </w: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Type of Project</w:t>
            </w:r>
            <w:r w:rsidR="00AD485B">
              <w:rPr>
                <w:rFonts w:ascii="Arial" w:hAnsi="Arial" w:cs="Arial"/>
                <w:b/>
                <w:sz w:val="20"/>
                <w:szCs w:val="20"/>
              </w:rPr>
              <w:t>/Study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B83DD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/>
                  <w:ddList>
                    <w:listEntry w:val="SELECT OPTION"/>
                    <w:listEntry w:val="Data Only - Prospective"/>
                    <w:listEntry w:val="Data Only - Retrospective"/>
                    <w:listEntry w:val="Data Only - Prospective &amp; Retrospective"/>
                    <w:listEntry w:val="Device - Diagnostic"/>
                    <w:listEntry w:val="Data Only - Decedents ONLY"/>
                    <w:listEntry w:val="Device - Non-diagnostic"/>
                    <w:listEntry w:val="Drug/Biologic"/>
                    <w:listEntry w:val="Expanded Access (also called Compassionate Use)"/>
                    <w:listEntry w:val="HUD - Emergency Use"/>
                    <w:listEntry w:val="HUD - Investigational Only"/>
                    <w:listEntry w:val="HUD - Off Label"/>
                    <w:listEntry w:val="Interventional - Diagnostic"/>
                    <w:listEntry w:val="Interventional - Health Services Research"/>
                    <w:listEntry w:val="Interventional - Population Health Research"/>
                    <w:listEntry w:val="Interventional - Preventative Care"/>
                    <w:listEntry w:val="Interventional - Supportive Care"/>
                    <w:listEntry w:val="Interventional - Treatment"/>
                    <w:listEntry w:val="Observational"/>
                    <w:listEntry w:val="Observational - Survey/Questionnaire only"/>
                    <w:listEntry w:val="Registry/Repository/Database for Future Research"/>
                    <w:listEntry w:val="Other (Requires Description)"/>
                  </w:ddList>
                </w:ffData>
              </w:fldChar>
            </w:r>
            <w:bookmarkStart w:id="1" w:name="Dropdown3"/>
            <w:r w:rsidR="00B83DDC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5922E4">
              <w:rPr>
                <w:rFonts w:ascii="Arial" w:hAnsi="Arial" w:cs="Arial"/>
                <w:b/>
                <w:sz w:val="20"/>
                <w:szCs w:val="20"/>
              </w:rPr>
            </w:r>
            <w:r w:rsidR="005922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83DD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b</w:t>
            </w:r>
            <w:r w:rsidRPr="005650C4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Other: </w:t>
            </w:r>
            <w:r w:rsidRPr="00C713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13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138C">
              <w:rPr>
                <w:rFonts w:ascii="Arial" w:hAnsi="Arial" w:cs="Arial"/>
                <w:sz w:val="20"/>
                <w:szCs w:val="20"/>
              </w:rPr>
            </w:r>
            <w:r w:rsidRPr="00C713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13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13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13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13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13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13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37825C5" w14:textId="77777777" w:rsidR="00D67E9A" w:rsidRDefault="00D67E9A" w:rsidP="00D67E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9D72FE9" w14:textId="77777777" w:rsidR="00D67E9A" w:rsidRDefault="00D67E9A" w:rsidP="00D67E9A">
            <w:pP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FOR DATA ONLY STUDIES:</w:t>
            </w:r>
          </w:p>
          <w:p w14:paraId="552EC878" w14:textId="4863BD22" w:rsidR="00D67E9A" w:rsidRDefault="00D67E9A" w:rsidP="00D67E9A">
            <w:pP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     </w:t>
            </w:r>
          </w:p>
          <w:p w14:paraId="3E39184C" w14:textId="2AA5AFCC" w:rsidR="00D67E9A" w:rsidRDefault="00D67E9A" w:rsidP="00D67E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    </w:t>
            </w:r>
            <w:r w:rsidRPr="0047646B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a. </w:t>
            </w:r>
            <w:r w:rsidRPr="009E4F71">
              <w:rPr>
                <w:rFonts w:ascii="Arial" w:hAnsi="Arial" w:cs="Arial"/>
                <w:b/>
                <w:sz w:val="20"/>
                <w:szCs w:val="20"/>
              </w:rPr>
              <w:t>Will you obtain OSF clinical data through OSF Ministry HealthCare Analytics (MHA)?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ropdown6"/>
                  <w:enabled/>
                  <w:calcOnExit/>
                  <w:ddList>
                    <w:listEntry w:val="SELECT OPTION"/>
                    <w:listEntry w:val="YES"/>
                    <w:listEntry w:val="NO"/>
                  </w:ddList>
                </w:ffData>
              </w:fldChar>
            </w:r>
            <w:bookmarkStart w:id="2" w:name="Dropdown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5922E4">
              <w:rPr>
                <w:rFonts w:ascii="Arial" w:hAnsi="Arial" w:cs="Arial"/>
                <w:b/>
                <w:sz w:val="20"/>
                <w:szCs w:val="20"/>
              </w:rPr>
            </w:r>
            <w:r w:rsidR="005922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  <w:p w14:paraId="1CA5623E" w14:textId="77777777" w:rsidR="00D67E9A" w:rsidRDefault="00D67E9A" w:rsidP="00D67E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C6C471" w14:textId="1DB409C0" w:rsidR="00D67E9A" w:rsidRPr="0047646B" w:rsidRDefault="00D67E9A" w:rsidP="00D67E9A">
            <w:pP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47646B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b. </w:t>
            </w:r>
            <w:r w:rsidRPr="009E4F71">
              <w:rPr>
                <w:rFonts w:ascii="Arial" w:hAnsi="Arial" w:cs="Arial"/>
                <w:b/>
                <w:sz w:val="20"/>
                <w:szCs w:val="20"/>
              </w:rPr>
              <w:t>Do you need assistance with statistical analysis from MHA?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SELECT OPTION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5922E4">
              <w:rPr>
                <w:rFonts w:ascii="Arial" w:hAnsi="Arial" w:cs="Arial"/>
                <w:b/>
                <w:sz w:val="20"/>
                <w:szCs w:val="20"/>
              </w:rPr>
            </w:r>
            <w:r w:rsidR="005922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6E4B792" w14:textId="77777777" w:rsidR="00D67E9A" w:rsidRDefault="00D67E9A" w:rsidP="00D67E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A62406" w14:textId="560180B1" w:rsidR="00D67E9A" w:rsidRDefault="00D67E9A" w:rsidP="00D67E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    c</w:t>
            </w:r>
            <w:r w:rsidRPr="0047646B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</w:t>
            </w:r>
            <w:r w:rsidRPr="009E4F71">
              <w:rPr>
                <w:rFonts w:ascii="Arial" w:hAnsi="Arial" w:cs="Arial"/>
                <w:b/>
                <w:sz w:val="20"/>
                <w:szCs w:val="20"/>
              </w:rPr>
              <w:t xml:space="preserve">Have you completed initial </w:t>
            </w:r>
            <w:proofErr w:type="gramStart"/>
            <w:r w:rsidRPr="009E4F71">
              <w:rPr>
                <w:rFonts w:ascii="Arial" w:hAnsi="Arial" w:cs="Arial"/>
                <w:b/>
                <w:sz w:val="20"/>
                <w:szCs w:val="20"/>
              </w:rPr>
              <w:t>consult</w:t>
            </w:r>
            <w:proofErr w:type="gramEnd"/>
            <w:r w:rsidRPr="009E4F71">
              <w:rPr>
                <w:rFonts w:ascii="Arial" w:hAnsi="Arial" w:cs="Arial"/>
                <w:b/>
                <w:sz w:val="20"/>
                <w:szCs w:val="20"/>
              </w:rPr>
              <w:t xml:space="preserve"> with MHA for assistance in data extraction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(See Section I #2)</w:t>
            </w:r>
            <w:r w:rsidRPr="009E4F71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2E9156C7" w14:textId="7D9C20A7" w:rsidR="00D67E9A" w:rsidRPr="0047646B" w:rsidRDefault="00D67E9A" w:rsidP="00D67E9A">
            <w:pP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Pr="0047646B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SELECT OPTION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5922E4">
              <w:rPr>
                <w:rFonts w:ascii="Arial" w:hAnsi="Arial" w:cs="Arial"/>
                <w:b/>
                <w:sz w:val="20"/>
                <w:szCs w:val="20"/>
              </w:rPr>
            </w:r>
            <w:r w:rsidR="005922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8259ED">
              <w:rPr>
                <w:rFonts w:ascii="Arial" w:hAnsi="Arial" w:cs="Arial"/>
                <w:b/>
                <w:sz w:val="20"/>
                <w:szCs w:val="20"/>
              </w:rPr>
              <w:t xml:space="preserve">     If “YES,” then what was the date of the initial consult</w:t>
            </w:r>
            <w:r w:rsidR="000F0131">
              <w:rPr>
                <w:rFonts w:ascii="Arial" w:hAnsi="Arial" w:cs="Arial"/>
                <w:b/>
                <w:sz w:val="20"/>
                <w:szCs w:val="20"/>
              </w:rPr>
              <w:t xml:space="preserve"> (MM/DD/YYYY)</w:t>
            </w:r>
            <w:r w:rsidR="008259ED">
              <w:rPr>
                <w:rFonts w:ascii="Arial" w:hAnsi="Arial" w:cs="Arial"/>
                <w:b/>
                <w:sz w:val="20"/>
                <w:szCs w:val="20"/>
              </w:rPr>
              <w:t xml:space="preserve">?  </w:t>
            </w:r>
            <w:r w:rsidR="00E651AD" w:rsidRPr="00C713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651AD" w:rsidRPr="00C713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651AD" w:rsidRPr="00C7138C">
              <w:rPr>
                <w:rFonts w:ascii="Arial" w:hAnsi="Arial" w:cs="Arial"/>
                <w:sz w:val="20"/>
                <w:szCs w:val="20"/>
              </w:rPr>
            </w:r>
            <w:r w:rsidR="00E651AD" w:rsidRPr="00C713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51AD" w:rsidRPr="00C713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51AD" w:rsidRPr="00C713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51AD" w:rsidRPr="00C713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51AD" w:rsidRPr="00C713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51AD" w:rsidRPr="00C713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51AD" w:rsidRPr="00C713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8E95A1C" w14:textId="01487E2E" w:rsidR="00D67E9A" w:rsidRDefault="00D67E9A" w:rsidP="00D67E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  </w:t>
            </w:r>
            <w:r w:rsidRPr="0047646B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cr/>
            </w: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    </w:t>
            </w:r>
            <w:r w:rsidRPr="0047646B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d. </w:t>
            </w:r>
            <w:r w:rsidRPr="009E4F71">
              <w:rPr>
                <w:rFonts w:ascii="Arial" w:hAnsi="Arial" w:cs="Arial"/>
                <w:b/>
                <w:sz w:val="20"/>
                <w:szCs w:val="20"/>
              </w:rPr>
              <w:t xml:space="preserve">A data extraction sheet including all data needed for the project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MUST accompany this </w:t>
            </w:r>
            <w:r w:rsidRPr="009E4F71">
              <w:rPr>
                <w:rFonts w:ascii="Arial" w:hAnsi="Arial" w:cs="Arial"/>
                <w:b/>
                <w:sz w:val="20"/>
                <w:szCs w:val="20"/>
              </w:rPr>
              <w:t xml:space="preserve">Research </w:t>
            </w:r>
          </w:p>
          <w:p w14:paraId="7A55EBE7" w14:textId="72AF7DDC" w:rsidR="00D67E9A" w:rsidRDefault="00D67E9A" w:rsidP="00BF5B63">
            <w:pPr>
              <w:ind w:left="521" w:hanging="52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Pr="009E4F71">
              <w:rPr>
                <w:rFonts w:ascii="Arial" w:hAnsi="Arial" w:cs="Arial"/>
                <w:b/>
                <w:sz w:val="20"/>
                <w:szCs w:val="20"/>
              </w:rPr>
              <w:t>Application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Form</w:t>
            </w:r>
            <w:r w:rsidRPr="009E4F7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If MHA will not/cannot provide all listed data elements, then highlight those elements </w:t>
            </w:r>
            <w:r w:rsidR="00577FF5">
              <w:rPr>
                <w:rFonts w:ascii="Arial" w:hAnsi="Arial" w:cs="Arial"/>
                <w:b/>
                <w:sz w:val="20"/>
                <w:szCs w:val="20"/>
              </w:rPr>
              <w:t xml:space="preserve">                      y</w:t>
            </w:r>
            <w:r>
              <w:rPr>
                <w:rFonts w:ascii="Arial" w:hAnsi="Arial" w:cs="Arial"/>
                <w:b/>
                <w:sz w:val="20"/>
                <w:szCs w:val="20"/>
              </w:rPr>
              <w:t>ou plan to obtain through MHA.</w:t>
            </w:r>
            <w:r w:rsidR="00577FF5">
              <w:rPr>
                <w:rFonts w:ascii="Arial" w:hAnsi="Arial" w:cs="Arial"/>
                <w:b/>
                <w:sz w:val="20"/>
                <w:szCs w:val="20"/>
              </w:rPr>
              <w:t xml:space="preserve"> An Excel file is recommended.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2923607" w14:textId="1FCC43E8" w:rsidR="00890D31" w:rsidRPr="0047646B" w:rsidRDefault="00890D31" w:rsidP="00BF5B63">
            <w:pPr>
              <w:ind w:left="521" w:hanging="521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</w:p>
        </w:tc>
      </w:tr>
      <w:tr w:rsidR="00D67E9A" w14:paraId="44142539" w14:textId="77777777" w:rsidTr="00BF5B63">
        <w:trPr>
          <w:trHeight w:val="288"/>
          <w:jc w:val="center"/>
        </w:trPr>
        <w:tc>
          <w:tcPr>
            <w:tcW w:w="10800" w:type="dxa"/>
            <w:gridSpan w:val="8"/>
            <w:tcBorders>
              <w:top w:val="dashed" w:sz="2" w:space="0" w:color="auto"/>
              <w:bottom w:val="nil"/>
            </w:tcBorders>
            <w:vAlign w:val="center"/>
          </w:tcPr>
          <w:p w14:paraId="44142538" w14:textId="5590125E" w:rsidR="00D67E9A" w:rsidRPr="005C6235" w:rsidRDefault="00D67E9A" w:rsidP="00D67E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6</w:t>
            </w:r>
            <w:r w:rsidRPr="005C6235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Pr="005C623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Which study-related activities will occur at which sites/locations/facilities?</w:t>
            </w:r>
          </w:p>
        </w:tc>
      </w:tr>
      <w:tr w:rsidR="00D67E9A" w14:paraId="4414253B" w14:textId="77777777" w:rsidTr="00BF5B63">
        <w:trPr>
          <w:trHeight w:val="3672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139E79DD" w14:textId="7675C515" w:rsidR="00D67E9A" w:rsidRDefault="00D67E9A" w:rsidP="00D67E9A">
            <w:pPr>
              <w:spacing w:line="360" w:lineRule="auto"/>
              <w:ind w:left="288"/>
              <w:rPr>
                <w:rFonts w:ascii="Arial" w:hAnsi="Arial" w:cs="Arial"/>
                <w:b/>
                <w:sz w:val="20"/>
                <w:szCs w:val="20"/>
              </w:rPr>
            </w:pPr>
            <w:r w:rsidRPr="005C6235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5C62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Study-related activities </w:t>
            </w:r>
            <w:r w:rsidRPr="005C6235">
              <w:rPr>
                <w:rFonts w:ascii="Arial" w:hAnsi="Arial" w:cs="Arial"/>
                <w:bCs/>
                <w:sz w:val="20"/>
                <w:szCs w:val="20"/>
              </w:rPr>
              <w:t>include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but are not limited to</w:t>
            </w:r>
            <w:r w:rsidRPr="005C6235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Recruitment; </w:t>
            </w:r>
            <w:r w:rsidRPr="005C6235">
              <w:rPr>
                <w:rFonts w:ascii="Arial" w:hAnsi="Arial" w:cs="Arial"/>
                <w:sz w:val="20"/>
                <w:szCs w:val="20"/>
              </w:rPr>
              <w:t xml:space="preserve">intervening or interacting with any </w:t>
            </w:r>
            <w:r>
              <w:rPr>
                <w:rFonts w:ascii="Arial" w:hAnsi="Arial" w:cs="Arial"/>
                <w:sz w:val="20"/>
                <w:szCs w:val="20"/>
              </w:rPr>
              <w:t xml:space="preserve">living </w:t>
            </w:r>
            <w:r w:rsidRPr="005C6235">
              <w:rPr>
                <w:rFonts w:ascii="Arial" w:hAnsi="Arial" w:cs="Arial"/>
                <w:sz w:val="20"/>
                <w:szCs w:val="20"/>
              </w:rPr>
              <w:t>human subject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5C6235">
              <w:rPr>
                <w:rFonts w:ascii="Arial" w:hAnsi="Arial" w:cs="Arial"/>
                <w:sz w:val="20"/>
                <w:szCs w:val="20"/>
              </w:rPr>
              <w:t xml:space="preserve">obtaining informed consent; obtaining identifiable private information or biological specimens from any source for the research; housing or administering investigational procedures or products; </w:t>
            </w:r>
            <w:r>
              <w:rPr>
                <w:rFonts w:ascii="Arial" w:hAnsi="Arial" w:cs="Arial"/>
                <w:sz w:val="20"/>
                <w:szCs w:val="20"/>
              </w:rPr>
              <w:t xml:space="preserve">using, analyzing, cataloging and/or sharing identifiable information about subjects; </w:t>
            </w:r>
            <w:r w:rsidRPr="005C6235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>/or</w:t>
            </w:r>
            <w:r w:rsidRPr="005C62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6235">
              <w:rPr>
                <w:rFonts w:ascii="Arial" w:hAnsi="Arial" w:cs="Arial"/>
                <w:bCs/>
                <w:sz w:val="20"/>
                <w:szCs w:val="20"/>
              </w:rPr>
              <w:t xml:space="preserve">receiving an award through a grant/contract (i.e. </w:t>
            </w:r>
            <w:hyperlink r:id="rId27" w:history="1">
              <w:r w:rsidRPr="005C6235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awardee institutions</w:t>
              </w:r>
            </w:hyperlink>
            <w:r w:rsidRPr="005C6235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5C623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B14A59" w14:textId="77777777" w:rsidR="00D67E9A" w:rsidRDefault="00D67E9A" w:rsidP="00D67E9A">
            <w:pPr>
              <w:ind w:left="288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497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740"/>
              <w:gridCol w:w="4859"/>
              <w:gridCol w:w="2912"/>
            </w:tblGrid>
            <w:tr w:rsidR="00AD485B" w14:paraId="6DAC4CE1" w14:textId="23F343B8" w:rsidTr="00BF5B63">
              <w:trPr>
                <w:jc w:val="center"/>
              </w:trPr>
              <w:tc>
                <w:tcPr>
                  <w:tcW w:w="1303" w:type="pct"/>
                  <w:vAlign w:val="center"/>
                </w:tcPr>
                <w:p w14:paraId="398A5A97" w14:textId="172F3CAE" w:rsidR="00AD485B" w:rsidRDefault="00AD485B" w:rsidP="00D67E9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SITE/LOCATION/FACILITY NAME</w:t>
                  </w:r>
                </w:p>
              </w:tc>
              <w:tc>
                <w:tcPr>
                  <w:tcW w:w="2311" w:type="pct"/>
                </w:tcPr>
                <w:p w14:paraId="2F34FE74" w14:textId="77777777" w:rsidR="00AD485B" w:rsidRDefault="00AD485B" w:rsidP="00D67E9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STUDY-RELATED </w:t>
                  </w:r>
                </w:p>
                <w:p w14:paraId="276EC59F" w14:textId="71F3C0B6" w:rsidR="00AD485B" w:rsidRDefault="00AD485B" w:rsidP="00D67E9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ACTIVITIES</w:t>
                  </w:r>
                </w:p>
              </w:tc>
              <w:tc>
                <w:tcPr>
                  <w:tcW w:w="1385" w:type="pct"/>
                </w:tcPr>
                <w:p w14:paraId="4679BF30" w14:textId="3B8DB255" w:rsidR="00AD485B" w:rsidRDefault="00AD485B" w:rsidP="00D67E9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SUBJECTS ADMITTED FOR INPATIENT SERVICES?</w:t>
                  </w:r>
                </w:p>
              </w:tc>
            </w:t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3173397"/>
                <w15:repeatingSection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269272218"/>
                    <w:placeholder>
                      <w:docPart w:val="DefaultPlaceholder_-1854013436"/>
                    </w:placeholder>
                    <w15:repeatingSectionItem/>
                  </w:sdtPr>
                  <w:sdtEndPr/>
                  <w:sdtContent>
                    <w:tr w:rsidR="00AD485B" w14:paraId="183D0C40" w14:textId="47A86A01" w:rsidTr="00BF5B63">
                      <w:trPr>
                        <w:jc w:val="center"/>
                      </w:trPr>
                      <w:tc>
                        <w:tcPr>
                          <w:tcW w:w="1303" w:type="pct"/>
                          <w:vAlign w:val="center"/>
                        </w:tcPr>
                        <w:p w14:paraId="39BC670F" w14:textId="235A5176" w:rsidR="00AD485B" w:rsidRDefault="00AD485B" w:rsidP="00D67E9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C7138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C7138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FORMTEXT </w:instrText>
                          </w:r>
                          <w:r w:rsidRPr="00C7138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r>
                          <w:r w:rsidRPr="00C7138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C713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 </w:t>
                          </w:r>
                          <w:r w:rsidRPr="00C713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 </w:t>
                          </w:r>
                          <w:r w:rsidRPr="00C713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 </w:t>
                          </w:r>
                          <w:r w:rsidRPr="00C713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 </w:t>
                          </w:r>
                          <w:r w:rsidRPr="00C713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 </w:t>
                          </w:r>
                          <w:r w:rsidRPr="00C7138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2311" w:type="pct"/>
                        </w:tcPr>
                        <w:p w14:paraId="1F412622" w14:textId="2DF68078" w:rsidR="00AD485B" w:rsidRDefault="00AD485B" w:rsidP="00D67E9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C7138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C7138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FORMTEXT </w:instrText>
                          </w:r>
                          <w:r w:rsidRPr="00C7138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r>
                          <w:r w:rsidRPr="00C7138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C713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 </w:t>
                          </w:r>
                          <w:r w:rsidRPr="00C713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 </w:t>
                          </w:r>
                          <w:r w:rsidRPr="00C713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 </w:t>
                          </w:r>
                          <w:r w:rsidRPr="00C713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 </w:t>
                          </w:r>
                          <w:r w:rsidRPr="00C713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 </w:t>
                          </w:r>
                          <w:r w:rsidRPr="00C7138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385" w:type="pct"/>
                        </w:tcPr>
                        <w:p w14:paraId="22F792D7" w14:textId="055184A5" w:rsidR="00AD485B" w:rsidRPr="00C7138C" w:rsidRDefault="004440C7" w:rsidP="00D67E9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>
                              <w:ffData>
                                <w:name w:val="INPATIENT"/>
                                <w:enabled/>
                                <w:calcOnExit/>
                                <w:ddList>
                                  <w:listEntry w:val="SELECT OPTION"/>
                                  <w:listEntry w:val="NO"/>
                                  <w:listEntry w:val="YES"/>
                                </w:ddList>
                              </w:ffData>
                            </w:fldChar>
                          </w:r>
                          <w:bookmarkStart w:id="3" w:name="INPATIENT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FORMDROPDOWN </w:instrText>
                          </w:r>
                          <w:r w:rsidR="005922E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r>
                          <w:r w:rsidR="005922E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c>
                    </w:tr>
                    <w:bookmarkEnd w:id="3" w:displacedByCustomXml="next"/>
                  </w:sdtContent>
                </w:sdt>
              </w:sdtContent>
            </w:sdt>
            <w:sdt>
              <w:sdtPr>
                <w:rPr>
                  <w:rFonts w:ascii="Arial" w:hAnsi="Arial" w:cs="Arial"/>
                  <w:sz w:val="20"/>
                  <w:szCs w:val="20"/>
                </w:rPr>
                <w:id w:val="2070836709"/>
                <w15:repeatingSection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576777537"/>
                    <w:placeholder>
                      <w:docPart w:val="DefaultPlaceholder_-1854013436"/>
                    </w:placeholder>
                    <w15:repeatingSectionItem/>
                  </w:sdtPr>
                  <w:sdtEndPr/>
                  <w:sdtContent>
                    <w:tr w:rsidR="00AD485B" w14:paraId="4A36C95A" w14:textId="0EC8F9DB" w:rsidTr="00BF5B63">
                      <w:trPr>
                        <w:jc w:val="center"/>
                      </w:trPr>
                      <w:tc>
                        <w:tcPr>
                          <w:tcW w:w="1303" w:type="pct"/>
                          <w:vAlign w:val="center"/>
                        </w:tcPr>
                        <w:p w14:paraId="0E1BFD79" w14:textId="7BF694CC" w:rsidR="00AD485B" w:rsidRDefault="00AD485B" w:rsidP="00D67E9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C7138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C7138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FORMTEXT </w:instrText>
                          </w:r>
                          <w:r w:rsidRPr="00C7138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r>
                          <w:r w:rsidRPr="00C7138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C713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 </w:t>
                          </w:r>
                          <w:r w:rsidRPr="00C713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 </w:t>
                          </w:r>
                          <w:r w:rsidRPr="00C713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 </w:t>
                          </w:r>
                          <w:r w:rsidRPr="00C713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 </w:t>
                          </w:r>
                          <w:r w:rsidRPr="00C713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 </w:t>
                          </w:r>
                          <w:r w:rsidRPr="00C7138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2311" w:type="pct"/>
                        </w:tcPr>
                        <w:p w14:paraId="12088B0B" w14:textId="0FA0BE0F" w:rsidR="00AD485B" w:rsidRDefault="00AD485B" w:rsidP="00D67E9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C7138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C7138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FORMTEXT </w:instrText>
                          </w:r>
                          <w:r w:rsidRPr="00C7138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r>
                          <w:r w:rsidRPr="00C7138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C713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 </w:t>
                          </w:r>
                          <w:r w:rsidRPr="00C713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 </w:t>
                          </w:r>
                          <w:r w:rsidRPr="00C713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 </w:t>
                          </w:r>
                          <w:r w:rsidRPr="00C713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 </w:t>
                          </w:r>
                          <w:r w:rsidRPr="00C713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 </w:t>
                          </w:r>
                          <w:r w:rsidRPr="00C7138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385" w:type="pct"/>
                        </w:tcPr>
                        <w:p w14:paraId="4F25FF6E" w14:textId="4E751013" w:rsidR="00AD485B" w:rsidRPr="00C7138C" w:rsidRDefault="004440C7" w:rsidP="00D67E9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>
                              <w:ffData>
                                <w:name w:val="INPATIENT"/>
                                <w:enabled/>
                                <w:calcOnExit/>
                                <w:ddList>
                                  <w:listEntry w:val="SELECT OPTION"/>
                                  <w:listEntry w:val="NO"/>
                                  <w:listEntry w:val="YES"/>
                                </w:ddList>
                              </w:ffData>
                            </w:fldChar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FORMDROPDOWN </w:instrText>
                          </w:r>
                          <w:r w:rsidR="005922E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r>
                          <w:r w:rsidR="005922E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c>
                    </w:tr>
                  </w:sdtContent>
                </w:sdt>
              </w:sdtContent>
            </w:sdt>
            <w:sdt>
              <w:sdtPr>
                <w:rPr>
                  <w:rFonts w:ascii="Arial" w:hAnsi="Arial" w:cs="Arial"/>
                  <w:sz w:val="20"/>
                  <w:szCs w:val="20"/>
                </w:rPr>
                <w:id w:val="-1034816475"/>
                <w15:repeatingSection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695234746"/>
                    <w:placeholder>
                      <w:docPart w:val="DefaultPlaceholder_-1854013436"/>
                    </w:placeholder>
                    <w15:repeatingSectionItem/>
                  </w:sdtPr>
                  <w:sdtEndPr/>
                  <w:sdtContent>
                    <w:tr w:rsidR="00AD485B" w14:paraId="5027BE5D" w14:textId="7FC4F3A0" w:rsidTr="00BF5B63">
                      <w:trPr>
                        <w:jc w:val="center"/>
                      </w:trPr>
                      <w:tc>
                        <w:tcPr>
                          <w:tcW w:w="1303" w:type="pct"/>
                          <w:vAlign w:val="center"/>
                        </w:tcPr>
                        <w:p w14:paraId="1232DC6F" w14:textId="6BDEE5F6" w:rsidR="00AD485B" w:rsidRDefault="00AD485B" w:rsidP="00D67E9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C7138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C7138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FORMTEXT </w:instrText>
                          </w:r>
                          <w:r w:rsidRPr="00C7138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r>
                          <w:r w:rsidRPr="00C7138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C713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 </w:t>
                          </w:r>
                          <w:r w:rsidRPr="00C713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 </w:t>
                          </w:r>
                          <w:r w:rsidRPr="00C713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 </w:t>
                          </w:r>
                          <w:r w:rsidRPr="00C713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 </w:t>
                          </w:r>
                          <w:r w:rsidRPr="00C713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 </w:t>
                          </w:r>
                          <w:r w:rsidRPr="00C7138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2311" w:type="pct"/>
                        </w:tcPr>
                        <w:p w14:paraId="3F776DC1" w14:textId="0D35D00D" w:rsidR="00AD485B" w:rsidRDefault="00AD485B" w:rsidP="00D67E9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C7138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C7138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FORMTEXT </w:instrText>
                          </w:r>
                          <w:r w:rsidRPr="00C7138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r>
                          <w:r w:rsidRPr="00C7138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C713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 </w:t>
                          </w:r>
                          <w:r w:rsidRPr="00C713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 </w:t>
                          </w:r>
                          <w:r w:rsidRPr="00C713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 </w:t>
                          </w:r>
                          <w:r w:rsidRPr="00C713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 </w:t>
                          </w:r>
                          <w:r w:rsidRPr="00C713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 </w:t>
                          </w:r>
                          <w:r w:rsidRPr="00C7138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385" w:type="pct"/>
                        </w:tcPr>
                        <w:p w14:paraId="41C34B11" w14:textId="5EBF4C4C" w:rsidR="00AD485B" w:rsidRPr="00C7138C" w:rsidRDefault="004440C7" w:rsidP="00D67E9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>
                              <w:ffData>
                                <w:name w:val="INPATIENT"/>
                                <w:enabled/>
                                <w:calcOnExit/>
                                <w:ddList>
                                  <w:listEntry w:val="SELECT OPTION"/>
                                  <w:listEntry w:val="NO"/>
                                  <w:listEntry w:val="YES"/>
                                </w:ddList>
                              </w:ffData>
                            </w:fldChar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FORMDROPDOWN </w:instrText>
                          </w:r>
                          <w:r w:rsidR="005922E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r>
                          <w:r w:rsidR="005922E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c>
                    </w:tr>
                  </w:sdtContent>
                </w:sdt>
              </w:sdtContent>
            </w:sdt>
            <w:sdt>
              <w:sdtPr>
                <w:rPr>
                  <w:rFonts w:ascii="Arial" w:hAnsi="Arial" w:cs="Arial"/>
                  <w:sz w:val="20"/>
                  <w:szCs w:val="20"/>
                </w:rPr>
                <w:id w:val="940177263"/>
                <w15:repeatingSection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339457480"/>
                    <w:placeholder>
                      <w:docPart w:val="DefaultPlaceholder_-1854013436"/>
                    </w:placeholder>
                    <w15:repeatingSectionItem/>
                  </w:sdtPr>
                  <w:sdtEndPr/>
                  <w:sdtContent>
                    <w:tr w:rsidR="00AD485B" w14:paraId="697DBDEA" w14:textId="7C23B472" w:rsidTr="00BF5B63">
                      <w:trPr>
                        <w:jc w:val="center"/>
                      </w:trPr>
                      <w:tc>
                        <w:tcPr>
                          <w:tcW w:w="1303" w:type="pct"/>
                          <w:vAlign w:val="center"/>
                        </w:tcPr>
                        <w:p w14:paraId="66992B0E" w14:textId="64D6B5AE" w:rsidR="00AD485B" w:rsidRDefault="00AD485B" w:rsidP="00D67E9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C7138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C7138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FORMTEXT </w:instrText>
                          </w:r>
                          <w:r w:rsidRPr="00C7138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r>
                          <w:r w:rsidRPr="00C7138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C713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 </w:t>
                          </w:r>
                          <w:r w:rsidRPr="00C713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 </w:t>
                          </w:r>
                          <w:r w:rsidRPr="00C713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 </w:t>
                          </w:r>
                          <w:r w:rsidRPr="00C713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 </w:t>
                          </w:r>
                          <w:r w:rsidRPr="00C713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 </w:t>
                          </w:r>
                          <w:r w:rsidRPr="00C7138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2311" w:type="pct"/>
                        </w:tcPr>
                        <w:p w14:paraId="00DC3CAD" w14:textId="0E45E93E" w:rsidR="00AD485B" w:rsidRDefault="00AD485B" w:rsidP="00D67E9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C7138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C7138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FORMTEXT </w:instrText>
                          </w:r>
                          <w:r w:rsidRPr="00C7138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r>
                          <w:r w:rsidRPr="00C7138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C713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 </w:t>
                          </w:r>
                          <w:r w:rsidRPr="00C713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 </w:t>
                          </w:r>
                          <w:r w:rsidRPr="00C713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 </w:t>
                          </w:r>
                          <w:r w:rsidRPr="00C713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 </w:t>
                          </w:r>
                          <w:r w:rsidRPr="00C713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 </w:t>
                          </w:r>
                          <w:r w:rsidRPr="00C7138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385" w:type="pct"/>
                        </w:tcPr>
                        <w:p w14:paraId="00CE817D" w14:textId="2656A3CD" w:rsidR="00AD485B" w:rsidRPr="00C7138C" w:rsidRDefault="004440C7" w:rsidP="00D67E9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>
                              <w:ffData>
                                <w:name w:val="INPATIENT"/>
                                <w:enabled/>
                                <w:calcOnExit/>
                                <w:ddList>
                                  <w:listEntry w:val="SELECT OPTION"/>
                                  <w:listEntry w:val="NO"/>
                                  <w:listEntry w:val="YES"/>
                                </w:ddList>
                              </w:ffData>
                            </w:fldChar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FORMDROPDOWN </w:instrText>
                          </w:r>
                          <w:r w:rsidR="005922E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r>
                          <w:r w:rsidR="005922E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4414253A" w14:textId="3F85C1F1" w:rsidR="00E410FD" w:rsidRPr="00BF5B63" w:rsidRDefault="00E410FD" w:rsidP="00BF5B63">
            <w:pPr>
              <w:pStyle w:val="ListParagraph"/>
              <w:ind w:left="64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67E9A" w14:paraId="4414253D" w14:textId="77777777" w:rsidTr="00BF5B63">
        <w:trPr>
          <w:trHeight w:val="576"/>
          <w:jc w:val="center"/>
        </w:trPr>
        <w:tc>
          <w:tcPr>
            <w:tcW w:w="10800" w:type="dxa"/>
            <w:gridSpan w:val="8"/>
            <w:tcBorders>
              <w:top w:val="dashed" w:sz="2" w:space="0" w:color="auto"/>
              <w:bottom w:val="nil"/>
            </w:tcBorders>
            <w:vAlign w:val="center"/>
          </w:tcPr>
          <w:p w14:paraId="174E1E60" w14:textId="77777777" w:rsidR="00A12F05" w:rsidRDefault="00A12F05" w:rsidP="00D67E9A">
            <w:pPr>
              <w:ind w:left="288" w:hanging="288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</w:p>
          <w:p w14:paraId="4414253C" w14:textId="517C5D27" w:rsidR="00D67E9A" w:rsidRPr="00676949" w:rsidRDefault="00FD71E4" w:rsidP="00D67E9A">
            <w:pPr>
              <w:ind w:left="288" w:hanging="28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lastRenderedPageBreak/>
              <w:t>8</w:t>
            </w:r>
            <w:r w:rsidR="00D67E9A" w:rsidRPr="00676949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D67E9A" w:rsidRPr="00676949">
              <w:rPr>
                <w:rFonts w:ascii="Arial" w:hAnsi="Arial" w:cs="Arial"/>
                <w:b/>
                <w:sz w:val="20"/>
                <w:szCs w:val="20"/>
              </w:rPr>
              <w:t xml:space="preserve">  Does the </w:t>
            </w:r>
            <w:r w:rsidR="00D67E9A">
              <w:rPr>
                <w:rFonts w:ascii="Arial" w:hAnsi="Arial" w:cs="Arial"/>
                <w:b/>
                <w:sz w:val="20"/>
                <w:szCs w:val="20"/>
              </w:rPr>
              <w:t xml:space="preserve">study </w:t>
            </w:r>
            <w:r w:rsidR="00D67E9A" w:rsidRPr="00676949">
              <w:rPr>
                <w:rFonts w:ascii="Arial" w:hAnsi="Arial" w:cs="Arial"/>
                <w:b/>
                <w:sz w:val="20"/>
                <w:szCs w:val="20"/>
              </w:rPr>
              <w:t xml:space="preserve">involve </w:t>
            </w:r>
            <w:r w:rsidR="00D67E9A">
              <w:rPr>
                <w:rFonts w:ascii="Arial" w:hAnsi="Arial" w:cs="Arial"/>
                <w:b/>
                <w:sz w:val="20"/>
                <w:szCs w:val="20"/>
              </w:rPr>
              <w:t xml:space="preserve">accessing OSF Electronic Health Records (EHR) or other sources (e.g., clinical registry) of OSF protected health information (PHI) </w:t>
            </w:r>
            <w:proofErr w:type="gramStart"/>
            <w:r w:rsidR="00D67E9A">
              <w:rPr>
                <w:rFonts w:ascii="Arial" w:hAnsi="Arial" w:cs="Arial"/>
                <w:b/>
                <w:sz w:val="20"/>
                <w:szCs w:val="20"/>
              </w:rPr>
              <w:t>in order to</w:t>
            </w:r>
            <w:proofErr w:type="gramEnd"/>
            <w:r w:rsidR="00D67E9A">
              <w:rPr>
                <w:rFonts w:ascii="Arial" w:hAnsi="Arial" w:cs="Arial"/>
                <w:b/>
                <w:sz w:val="20"/>
                <w:szCs w:val="20"/>
              </w:rPr>
              <w:t xml:space="preserve"> look at/collect PHI? </w:t>
            </w:r>
            <w:r w:rsidR="00D67E9A" w:rsidRPr="00676949">
              <w:rPr>
                <w:rFonts w:ascii="Arial" w:hAnsi="Arial" w:cs="Arial"/>
                <w:b/>
                <w:sz w:val="20"/>
                <w:szCs w:val="20"/>
              </w:rPr>
              <w:t xml:space="preserve">If unsure, review the </w:t>
            </w:r>
            <w:hyperlink r:id="rId28" w:history="1">
              <w:r w:rsidR="00D67E9A" w:rsidRPr="00676949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HIPAA in Research</w:t>
              </w:r>
            </w:hyperlink>
            <w:r w:rsidR="00D67E9A" w:rsidRPr="00676949">
              <w:rPr>
                <w:rFonts w:ascii="Arial" w:hAnsi="Arial" w:cs="Arial"/>
                <w:b/>
                <w:sz w:val="20"/>
                <w:szCs w:val="20"/>
              </w:rPr>
              <w:t xml:space="preserve"> page of the OSF website for additional information.</w:t>
            </w:r>
          </w:p>
        </w:tc>
      </w:tr>
      <w:tr w:rsidR="00D67E9A" w14:paraId="4414253F" w14:textId="77777777" w:rsidTr="00BF5B63">
        <w:trPr>
          <w:trHeight w:val="288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5BDC3AB0" w14:textId="77777777" w:rsidR="00D67E9A" w:rsidRDefault="00D67E9A" w:rsidP="00D67E9A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</w:p>
          <w:p w14:paraId="0375E8FB" w14:textId="66834288" w:rsidR="00D67E9A" w:rsidRDefault="00D67E9A" w:rsidP="00D67E9A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f No, proceed to question #7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6949">
              <w:rPr>
                <w:rFonts w:ascii="Arial" w:hAnsi="Arial" w:cs="Arial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sz w:val="20"/>
                <w:szCs w:val="20"/>
              </w:rPr>
              <w:t xml:space="preserve"> (Skip to </w:t>
            </w:r>
            <w:r w:rsidR="00CC4FFC">
              <w:rPr>
                <w:rFonts w:ascii="Arial" w:hAnsi="Arial" w:cs="Arial"/>
                <w:sz w:val="20"/>
                <w:szCs w:val="20"/>
              </w:rPr>
              <w:t>Item #</w:t>
            </w:r>
            <w:r w:rsidR="00FF7EBC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414253E" w14:textId="35BBDF65" w:rsidR="00D67E9A" w:rsidRPr="00676949" w:rsidRDefault="00D67E9A" w:rsidP="00D67E9A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E9A" w14:paraId="44142541" w14:textId="77777777" w:rsidTr="00BF5B63">
        <w:trPr>
          <w:trHeight w:val="729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4FE8373D" w14:textId="0D3F83AD" w:rsidR="00D67E9A" w:rsidRDefault="00D67E9A" w:rsidP="00D67E9A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 w:rsidRPr="006769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69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694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6949"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sz w:val="20"/>
                <w:szCs w:val="20"/>
              </w:rPr>
              <w:t>. Indicate below type of PHI access/use/disclose and form of authorization:</w:t>
            </w:r>
          </w:p>
          <w:p w14:paraId="3435559D" w14:textId="77777777" w:rsidR="00D67E9A" w:rsidRDefault="00D67E9A" w:rsidP="00D67E9A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</w:p>
          <w:p w14:paraId="2A2842B3" w14:textId="77777777" w:rsidR="00D67E9A" w:rsidRDefault="00D67E9A" w:rsidP="00D67E9A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7E11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11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111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To identify/recruit potential participants ONLY. </w:t>
            </w:r>
            <w:r w:rsidRPr="00154B53">
              <w:rPr>
                <w:rFonts w:ascii="Arial" w:hAnsi="Arial" w:cs="Arial"/>
                <w:sz w:val="20"/>
                <w:szCs w:val="20"/>
              </w:rPr>
              <w:t>Will request “partial” waiver of HIPAA Authorization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90AC612" w14:textId="1A2D02C6" w:rsidR="00734731" w:rsidRDefault="00D67E9A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Investigators will obtain signed HIPAA Authorization to enroll</w:t>
            </w:r>
            <w:r w:rsidR="00822EC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participants in study. Disclosure under the</w:t>
            </w:r>
            <w:r w:rsidR="00734731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14:paraId="4E89D367" w14:textId="68D4DA54" w:rsidR="00D67E9A" w:rsidRDefault="00734731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D67E9A">
              <w:rPr>
                <w:rFonts w:ascii="Arial" w:hAnsi="Arial" w:cs="Arial"/>
                <w:sz w:val="20"/>
                <w:szCs w:val="20"/>
              </w:rPr>
              <w:t>“partial” waiver will require documentatio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822EC3">
              <w:rPr>
                <w:rFonts w:ascii="Arial" w:hAnsi="Arial" w:cs="Arial"/>
                <w:sz w:val="20"/>
                <w:szCs w:val="20"/>
              </w:rPr>
              <w:t xml:space="preserve"> f</w:t>
            </w:r>
            <w:r w:rsidR="00D67E9A">
              <w:rPr>
                <w:rFonts w:ascii="Arial" w:hAnsi="Arial" w:cs="Arial"/>
                <w:sz w:val="20"/>
                <w:szCs w:val="20"/>
              </w:rPr>
              <w:t xml:space="preserve">or accounting of PHI disclosure. </w:t>
            </w:r>
          </w:p>
          <w:p w14:paraId="0C6EB6AF" w14:textId="75238F0F" w:rsidR="00D67E9A" w:rsidRDefault="00D67E9A" w:rsidP="00D67E9A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</w:p>
          <w:p w14:paraId="3F4E482B" w14:textId="63DD3FB2" w:rsidR="00D67E9A" w:rsidRDefault="00D67E9A" w:rsidP="00D67E9A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6769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69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694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694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 identify/recruit potential participants ONLY</w:t>
            </w:r>
            <w:r w:rsidR="0073473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B53">
              <w:rPr>
                <w:rFonts w:ascii="Arial" w:hAnsi="Arial" w:cs="Arial"/>
                <w:sz w:val="20"/>
                <w:szCs w:val="20"/>
              </w:rPr>
              <w:t>Will request “partial” waiver of HIPAA Authorization.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D1A63D" w14:textId="77777777" w:rsidR="00D67E9A" w:rsidRDefault="00D67E9A" w:rsidP="00D67E9A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Investigators will request alteration of HIPAA Authorization due to nature of study. </w:t>
            </w:r>
          </w:p>
          <w:p w14:paraId="70342EFA" w14:textId="3292730F" w:rsidR="00D67E9A" w:rsidRDefault="00D67E9A" w:rsidP="00D67E9A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Describe the alteration and its justification: </w:t>
            </w:r>
            <w:r w:rsidRPr="00B44A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4A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4AF9">
              <w:rPr>
                <w:rFonts w:ascii="Arial" w:hAnsi="Arial" w:cs="Arial"/>
                <w:sz w:val="20"/>
                <w:szCs w:val="20"/>
              </w:rPr>
            </w:r>
            <w:r w:rsidRPr="00B44A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4A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4A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4A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4A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4A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4A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24AD36F" w14:textId="77777777" w:rsidR="00D67E9A" w:rsidRDefault="00D67E9A" w:rsidP="00D67E9A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</w:p>
          <w:p w14:paraId="2F778DBD" w14:textId="5AC413F4" w:rsidR="00892554" w:rsidRDefault="00D67E9A" w:rsidP="00D67E9A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6769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69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694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694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To identify potential participants and for </w:t>
            </w:r>
            <w:r w:rsidR="00CC4FFC">
              <w:rPr>
                <w:rFonts w:ascii="Arial" w:hAnsi="Arial" w:cs="Arial"/>
                <w:sz w:val="20"/>
                <w:szCs w:val="20"/>
              </w:rPr>
              <w:t>collection as research data</w:t>
            </w:r>
            <w:r w:rsidR="00892554">
              <w:rPr>
                <w:rFonts w:ascii="Arial" w:hAnsi="Arial" w:cs="Arial"/>
                <w:sz w:val="20"/>
                <w:szCs w:val="20"/>
              </w:rPr>
              <w:t xml:space="preserve"> for the</w:t>
            </w:r>
            <w:r>
              <w:rPr>
                <w:rFonts w:ascii="Arial" w:hAnsi="Arial" w:cs="Arial"/>
                <w:sz w:val="20"/>
                <w:szCs w:val="20"/>
              </w:rPr>
              <w:t xml:space="preserve"> study. NO </w:t>
            </w:r>
            <w:r w:rsidR="00892554">
              <w:rPr>
                <w:rFonts w:ascii="Arial" w:hAnsi="Arial" w:cs="Arial"/>
                <w:sz w:val="20"/>
                <w:szCs w:val="20"/>
              </w:rPr>
              <w:t>HIPAA Authorization</w:t>
            </w:r>
          </w:p>
          <w:p w14:paraId="13264852" w14:textId="52C84012" w:rsidR="00892554" w:rsidRDefault="00892554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D67E9A">
              <w:rPr>
                <w:rFonts w:ascii="Arial" w:hAnsi="Arial" w:cs="Arial"/>
                <w:sz w:val="20"/>
                <w:szCs w:val="20"/>
              </w:rPr>
              <w:t>will 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7E9A">
              <w:rPr>
                <w:rFonts w:ascii="Arial" w:hAnsi="Arial" w:cs="Arial"/>
                <w:sz w:val="20"/>
                <w:szCs w:val="20"/>
              </w:rPr>
              <w:t>obtained for the study. Will request “partial” and “main study” (i.e., “full”) waivers of HIPAA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68776C" w14:textId="44B099EF" w:rsidR="00D67E9A" w:rsidRDefault="00892554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D67E9A">
              <w:rPr>
                <w:rFonts w:ascii="Arial" w:hAnsi="Arial" w:cs="Arial"/>
                <w:sz w:val="20"/>
                <w:szCs w:val="20"/>
              </w:rPr>
              <w:t xml:space="preserve">Authorization. </w:t>
            </w:r>
          </w:p>
          <w:p w14:paraId="7A7DBECC" w14:textId="4131EEF6" w:rsidR="00D67E9A" w:rsidRDefault="00D67E9A" w:rsidP="00D67E9A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</w:p>
          <w:p w14:paraId="63EF0AE6" w14:textId="76471D54" w:rsidR="00424CDF" w:rsidRDefault="00D67E9A" w:rsidP="00D67E9A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6769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69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694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694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Will seek and obtain Limited Data Set (LDS) using Data Use Agreement (DUA). NO waivers required for this </w:t>
            </w:r>
          </w:p>
          <w:p w14:paraId="2B9E1732" w14:textId="6537B7E4" w:rsidR="00D67E9A" w:rsidRDefault="00424CDF" w:rsidP="00D67E9A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D67E9A">
              <w:rPr>
                <w:rFonts w:ascii="Arial" w:hAnsi="Arial" w:cs="Arial"/>
                <w:sz w:val="20"/>
                <w:szCs w:val="20"/>
              </w:rPr>
              <w:t>use/disclosure.</w:t>
            </w:r>
          </w:p>
          <w:p w14:paraId="44142540" w14:textId="3E89C386" w:rsidR="00D67E9A" w:rsidRPr="00676949" w:rsidRDefault="00D67E9A" w:rsidP="00D67E9A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E9A" w14:paraId="53347637" w14:textId="77777777" w:rsidTr="00BF5B63">
        <w:tblPrEx>
          <w:jc w:val="left"/>
        </w:tblPrEx>
        <w:trPr>
          <w:trHeight w:val="576"/>
        </w:trPr>
        <w:tc>
          <w:tcPr>
            <w:tcW w:w="10800" w:type="dxa"/>
            <w:gridSpan w:val="8"/>
            <w:tcBorders>
              <w:top w:val="dashed" w:sz="4" w:space="0" w:color="auto"/>
              <w:bottom w:val="nil"/>
            </w:tcBorders>
            <w:vAlign w:val="center"/>
          </w:tcPr>
          <w:p w14:paraId="7453298D" w14:textId="77777777" w:rsidR="00D67E9A" w:rsidRDefault="00D67E9A" w:rsidP="00D67E9A">
            <w:pPr>
              <w:ind w:left="288" w:hanging="288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</w:p>
          <w:p w14:paraId="05B38651" w14:textId="5994D46A" w:rsidR="00D67E9A" w:rsidRPr="00676949" w:rsidRDefault="00FD71E4" w:rsidP="00D67E9A">
            <w:pPr>
              <w:ind w:left="288" w:hanging="28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9</w:t>
            </w:r>
            <w:r w:rsidR="00D67E9A" w:rsidRPr="00676949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D67E9A" w:rsidRPr="00676949">
              <w:rPr>
                <w:rFonts w:ascii="Arial" w:hAnsi="Arial" w:cs="Arial"/>
                <w:b/>
                <w:sz w:val="20"/>
                <w:szCs w:val="20"/>
              </w:rPr>
              <w:t xml:space="preserve">  Will this project need to be registered on Clinicaltrials.gov? If unsure, reference the </w:t>
            </w:r>
            <w:hyperlink r:id="rId29" w:history="1">
              <w:r w:rsidR="00D67E9A" w:rsidRPr="00711BDA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OSF Policy on Registration of Clinical Trials.</w:t>
              </w:r>
            </w:hyperlink>
          </w:p>
        </w:tc>
      </w:tr>
      <w:tr w:rsidR="00D67E9A" w14:paraId="2D9F5EAD" w14:textId="77777777" w:rsidTr="00BF5B63">
        <w:tblPrEx>
          <w:jc w:val="left"/>
        </w:tblPrEx>
        <w:trPr>
          <w:trHeight w:val="288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1EA7FCF1" w14:textId="1E21719B" w:rsidR="00D67E9A" w:rsidRPr="00676949" w:rsidRDefault="00D67E9A" w:rsidP="00D67E9A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f No, proceed to question #10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6949">
              <w:rPr>
                <w:rFonts w:ascii="Arial" w:hAnsi="Arial" w:cs="Arial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6769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9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694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6949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Pr="00676949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&gt;</w:t>
            </w:r>
            <w:r w:rsidRPr="00676949">
              <w:rPr>
                <w:rFonts w:ascii="Arial" w:hAnsi="Arial" w:cs="Arial"/>
                <w:sz w:val="20"/>
                <w:szCs w:val="20"/>
              </w:rPr>
              <w:t xml:space="preserve"> Check all reasons that apply and complete </w:t>
            </w:r>
            <w:r w:rsidRPr="00676949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a.</w:t>
            </w:r>
            <w:r w:rsidRPr="0067694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67E9A" w14:paraId="693CDBDB" w14:textId="77777777" w:rsidTr="00BF5B63">
        <w:tblPrEx>
          <w:jc w:val="left"/>
        </w:tblPrEx>
        <w:trPr>
          <w:trHeight w:val="576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10535DA9" w14:textId="49527786" w:rsidR="00D67E9A" w:rsidRPr="00676949" w:rsidRDefault="00D67E9A" w:rsidP="00D67E9A">
            <w:pPr>
              <w:ind w:left="864" w:hanging="288"/>
              <w:rPr>
                <w:rFonts w:ascii="Arial" w:hAnsi="Arial" w:cs="Arial"/>
                <w:sz w:val="20"/>
                <w:szCs w:val="20"/>
              </w:rPr>
            </w:pPr>
            <w:r w:rsidRPr="006769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9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694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6949">
              <w:rPr>
                <w:rFonts w:ascii="Arial" w:hAnsi="Arial" w:cs="Arial"/>
                <w:sz w:val="20"/>
                <w:szCs w:val="20"/>
              </w:rPr>
              <w:t xml:space="preserve"> The project is an applicable clinical trial (ACT) as defined by 42 CFR Part 11. If unsure, review the </w:t>
            </w:r>
            <w:hyperlink r:id="rId30" w:history="1">
              <w:r w:rsidRPr="00676949">
                <w:rPr>
                  <w:rStyle w:val="Hyperlink"/>
                  <w:rFonts w:ascii="Arial" w:hAnsi="Arial" w:cs="Arial"/>
                  <w:sz w:val="20"/>
                  <w:szCs w:val="20"/>
                </w:rPr>
                <w:t>Checklist for Evaluating Whether a Clinical Trial or Study is an ACT</w:t>
              </w:r>
            </w:hyperlink>
            <w:r w:rsidRPr="006769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67E9A" w14:paraId="489D8058" w14:textId="77777777" w:rsidTr="00BF5B63">
        <w:tblPrEx>
          <w:jc w:val="left"/>
        </w:tblPrEx>
        <w:trPr>
          <w:trHeight w:val="576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2C836A9B" w14:textId="3DA5D5ED" w:rsidR="00D67E9A" w:rsidRPr="00676949" w:rsidRDefault="00D67E9A" w:rsidP="00D67E9A">
            <w:pPr>
              <w:ind w:left="864" w:hanging="288"/>
              <w:rPr>
                <w:rFonts w:ascii="Arial" w:hAnsi="Arial" w:cs="Arial"/>
                <w:sz w:val="20"/>
                <w:szCs w:val="20"/>
              </w:rPr>
            </w:pPr>
            <w:r w:rsidRPr="006769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9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694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6949">
              <w:rPr>
                <w:rFonts w:ascii="Arial" w:hAnsi="Arial" w:cs="Arial"/>
                <w:sz w:val="20"/>
                <w:szCs w:val="20"/>
              </w:rPr>
              <w:t xml:space="preserve"> The project is a clinical trial funded in whole or in part by the National Institutes of Health (NIH). If unsure, review the </w:t>
            </w:r>
            <w:hyperlink r:id="rId31" w:history="1">
              <w:r w:rsidRPr="00676949">
                <w:rPr>
                  <w:rStyle w:val="Hyperlink"/>
                  <w:rFonts w:ascii="Arial" w:hAnsi="Arial" w:cs="Arial"/>
                  <w:sz w:val="20"/>
                  <w:szCs w:val="20"/>
                </w:rPr>
                <w:t>NIH Policy on the Dissemination of NIH-funded Clinical Trial Information</w:t>
              </w:r>
            </w:hyperlink>
            <w:r w:rsidRPr="0067694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D67E9A" w14:paraId="0E8E83C0" w14:textId="77777777" w:rsidTr="00BF5B63">
        <w:tblPrEx>
          <w:jc w:val="left"/>
        </w:tblPrEx>
        <w:trPr>
          <w:trHeight w:val="576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7DBB1E83" w14:textId="186CC951" w:rsidR="00D67E9A" w:rsidRPr="00676949" w:rsidRDefault="00D67E9A" w:rsidP="00D67E9A">
            <w:pPr>
              <w:ind w:left="864" w:hanging="288"/>
              <w:rPr>
                <w:rFonts w:ascii="Arial" w:hAnsi="Arial" w:cs="Arial"/>
                <w:sz w:val="20"/>
                <w:szCs w:val="20"/>
              </w:rPr>
            </w:pPr>
            <w:r w:rsidRPr="006769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9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694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6949">
              <w:rPr>
                <w:rFonts w:ascii="Arial" w:hAnsi="Arial" w:cs="Arial"/>
                <w:sz w:val="20"/>
                <w:szCs w:val="20"/>
              </w:rPr>
              <w:t xml:space="preserve"> The project is a Qualifying Clinical Trial (QCT) per the Center for Medicare and Medicaid Services (CMS). If unsure, review the </w:t>
            </w:r>
            <w:hyperlink r:id="rId32" w:history="1">
              <w:r w:rsidRPr="00676949">
                <w:rPr>
                  <w:rStyle w:val="Hyperlink"/>
                  <w:rFonts w:ascii="Arial" w:hAnsi="Arial" w:cs="Arial"/>
                  <w:sz w:val="20"/>
                  <w:szCs w:val="20"/>
                </w:rPr>
                <w:t>Medicare National Coverage Determination (NCD) Manual</w:t>
              </w:r>
            </w:hyperlink>
            <w:r w:rsidRPr="006769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67E9A" w14:paraId="6A8D2D98" w14:textId="77777777" w:rsidTr="00BF5B63">
        <w:tblPrEx>
          <w:jc w:val="left"/>
        </w:tblPrEx>
        <w:trPr>
          <w:trHeight w:val="576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566B3997" w14:textId="2073DBE7" w:rsidR="00D67E9A" w:rsidRPr="00676949" w:rsidRDefault="00D67E9A" w:rsidP="00D67E9A">
            <w:pPr>
              <w:ind w:left="864" w:hanging="288"/>
              <w:rPr>
                <w:rFonts w:ascii="Arial" w:hAnsi="Arial" w:cs="Arial"/>
                <w:sz w:val="20"/>
                <w:szCs w:val="20"/>
              </w:rPr>
            </w:pPr>
            <w:r w:rsidRPr="006769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9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694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6949">
              <w:rPr>
                <w:rFonts w:ascii="Arial" w:hAnsi="Arial" w:cs="Arial"/>
                <w:sz w:val="20"/>
                <w:szCs w:val="20"/>
              </w:rPr>
              <w:t xml:space="preserve"> The project is a clinical trial per the International Committee of Medical Journal Editors. If unsure, review the </w:t>
            </w:r>
            <w:hyperlink r:id="rId33" w:history="1">
              <w:r w:rsidRPr="00676949">
                <w:rPr>
                  <w:rStyle w:val="Hyperlink"/>
                  <w:rFonts w:ascii="Arial" w:hAnsi="Arial" w:cs="Arial"/>
                  <w:sz w:val="20"/>
                  <w:szCs w:val="20"/>
                </w:rPr>
                <w:t>ICMJE Clinical Trial Registration Policy</w:t>
              </w:r>
            </w:hyperlink>
            <w:r w:rsidRPr="006769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67E9A" w14:paraId="5C0F9487" w14:textId="77777777" w:rsidTr="00BF5B63">
        <w:tblPrEx>
          <w:jc w:val="left"/>
        </w:tblPrEx>
        <w:trPr>
          <w:trHeight w:val="288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044B6934" w14:textId="4903DE56" w:rsidR="00D67E9A" w:rsidRPr="00676949" w:rsidRDefault="00D67E9A" w:rsidP="00D67E9A">
            <w:pPr>
              <w:ind w:left="288"/>
              <w:rPr>
                <w:rFonts w:ascii="Arial" w:hAnsi="Arial" w:cs="Arial"/>
                <w:b/>
                <w:sz w:val="20"/>
                <w:szCs w:val="20"/>
              </w:rPr>
            </w:pPr>
            <w:r w:rsidRPr="00676949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a. </w:t>
            </w:r>
            <w:r w:rsidRPr="00676949">
              <w:rPr>
                <w:rFonts w:ascii="Arial" w:hAnsi="Arial" w:cs="Arial"/>
                <w:b/>
                <w:sz w:val="20"/>
                <w:szCs w:val="20"/>
              </w:rPr>
              <w:t xml:space="preserve">Is the project currently registered on ClinicalTrials.gov?     </w:t>
            </w:r>
          </w:p>
        </w:tc>
      </w:tr>
      <w:tr w:rsidR="00D67E9A" w14:paraId="18645154" w14:textId="77777777" w:rsidTr="00BF5B63">
        <w:tblPrEx>
          <w:jc w:val="left"/>
        </w:tblPrEx>
        <w:trPr>
          <w:trHeight w:val="288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5CC1F86D" w14:textId="1F7E25EA" w:rsidR="00D67E9A" w:rsidRPr="00676949" w:rsidRDefault="00D67E9A" w:rsidP="00D67E9A">
            <w:pPr>
              <w:ind w:left="1339" w:hanging="763"/>
              <w:rPr>
                <w:rFonts w:ascii="Arial" w:hAnsi="Arial" w:cs="Arial"/>
                <w:sz w:val="20"/>
                <w:szCs w:val="20"/>
              </w:rPr>
            </w:pPr>
            <w:r w:rsidRPr="006769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9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694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6949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Pr="00676949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&gt;</w:t>
            </w:r>
            <w:r w:rsidRPr="00676949">
              <w:rPr>
                <w:rFonts w:ascii="Arial" w:hAnsi="Arial" w:cs="Arial"/>
                <w:sz w:val="20"/>
                <w:szCs w:val="20"/>
              </w:rPr>
              <w:t xml:space="preserve"> What is the NCT#? </w:t>
            </w:r>
            <w:r>
              <w:rPr>
                <w:rFonts w:ascii="Arial" w:hAnsi="Arial" w:cs="Arial"/>
                <w:sz w:val="20"/>
                <w:szCs w:val="20"/>
              </w:rPr>
              <w:t>NCT</w:t>
            </w:r>
            <w:r w:rsidRPr="0067694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694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67694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67694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7694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676949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  <w:tr w:rsidR="00D67E9A" w14:paraId="5E2CED61" w14:textId="77777777" w:rsidTr="00BF5B63">
        <w:tblPrEx>
          <w:jc w:val="left"/>
        </w:tblPrEx>
        <w:trPr>
          <w:trHeight w:val="288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5B90D449" w14:textId="5EC422F9" w:rsidR="00D67E9A" w:rsidRPr="00676949" w:rsidRDefault="00D67E9A" w:rsidP="00D67E9A">
            <w:pPr>
              <w:ind w:left="576"/>
              <w:rPr>
                <w:rFonts w:ascii="Arial" w:hAnsi="Arial" w:cs="Arial"/>
                <w:sz w:val="20"/>
                <w:szCs w:val="20"/>
              </w:rPr>
            </w:pPr>
            <w:r w:rsidRPr="006769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9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694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6949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Pr="00676949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&gt;</w:t>
            </w:r>
            <w:r w:rsidRPr="00676949">
              <w:rPr>
                <w:rFonts w:ascii="Arial" w:hAnsi="Arial" w:cs="Arial"/>
                <w:sz w:val="20"/>
                <w:szCs w:val="20"/>
              </w:rPr>
              <w:t xml:space="preserve"> Complete </w:t>
            </w:r>
            <w:r w:rsidRPr="00676949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b.</w:t>
            </w:r>
            <w:r w:rsidRPr="0067694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67E9A" w14:paraId="2EF288A1" w14:textId="77777777" w:rsidTr="00BF5B63">
        <w:tblPrEx>
          <w:jc w:val="left"/>
        </w:tblPrEx>
        <w:trPr>
          <w:trHeight w:val="288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2CA0C6AC" w14:textId="369A1048" w:rsidR="00D67E9A" w:rsidRPr="00676949" w:rsidRDefault="00D67E9A" w:rsidP="00D67E9A">
            <w:pPr>
              <w:ind w:left="288"/>
              <w:rPr>
                <w:rFonts w:ascii="Arial" w:hAnsi="Arial" w:cs="Arial"/>
                <w:b/>
                <w:sz w:val="20"/>
                <w:szCs w:val="20"/>
              </w:rPr>
            </w:pPr>
            <w:r w:rsidRPr="00676949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b.</w:t>
            </w:r>
            <w:r w:rsidRPr="0067694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7694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Who will be the responsible party for the ClinicalTrials.gov registration listing?</w:t>
            </w:r>
            <w:r w:rsidRPr="0067694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</w:t>
            </w:r>
          </w:p>
        </w:tc>
      </w:tr>
      <w:tr w:rsidR="00D67E9A" w14:paraId="575F235A" w14:textId="77777777" w:rsidTr="00BF5B63">
        <w:tblPrEx>
          <w:jc w:val="left"/>
        </w:tblPrEx>
        <w:trPr>
          <w:trHeight w:val="288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297061A8" w14:textId="28EF2866" w:rsidR="00D67E9A" w:rsidRPr="00676949" w:rsidRDefault="00D67E9A" w:rsidP="00D67E9A">
            <w:pPr>
              <w:ind w:left="1339" w:hanging="763"/>
              <w:rPr>
                <w:rFonts w:ascii="Arial" w:hAnsi="Arial" w:cs="Arial"/>
                <w:sz w:val="20"/>
                <w:szCs w:val="20"/>
              </w:rPr>
            </w:pPr>
            <w:r w:rsidRPr="006769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9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694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6949">
              <w:rPr>
                <w:rFonts w:ascii="Arial" w:hAnsi="Arial" w:cs="Arial"/>
                <w:sz w:val="20"/>
                <w:szCs w:val="20"/>
              </w:rPr>
              <w:t xml:space="preserve"> The PI for the project</w:t>
            </w:r>
            <w:r w:rsidRPr="00676949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  <w:tr w:rsidR="00D67E9A" w14:paraId="4FBDF56A" w14:textId="77777777" w:rsidTr="00BF5B63">
        <w:tblPrEx>
          <w:jc w:val="left"/>
        </w:tblPrEx>
        <w:trPr>
          <w:trHeight w:val="288"/>
        </w:trPr>
        <w:tc>
          <w:tcPr>
            <w:tcW w:w="10800" w:type="dxa"/>
            <w:gridSpan w:val="8"/>
            <w:tcBorders>
              <w:top w:val="nil"/>
              <w:bottom w:val="dashed" w:sz="2" w:space="0" w:color="auto"/>
            </w:tcBorders>
            <w:vAlign w:val="center"/>
          </w:tcPr>
          <w:p w14:paraId="77DC0BCF" w14:textId="3F763D9E" w:rsidR="00D67E9A" w:rsidRPr="00676949" w:rsidRDefault="00D67E9A" w:rsidP="00D67E9A">
            <w:pPr>
              <w:ind w:left="576"/>
              <w:rPr>
                <w:rFonts w:ascii="Arial" w:hAnsi="Arial" w:cs="Arial"/>
                <w:sz w:val="20"/>
                <w:szCs w:val="20"/>
              </w:rPr>
            </w:pPr>
            <w:r w:rsidRPr="006769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9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694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6949">
              <w:rPr>
                <w:rFonts w:ascii="Arial" w:hAnsi="Arial" w:cs="Arial"/>
                <w:sz w:val="20"/>
                <w:szCs w:val="20"/>
              </w:rPr>
              <w:t xml:space="preserve"> Other Individual/Entity </w:t>
            </w:r>
            <w:r w:rsidRPr="00676949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&gt;</w:t>
            </w:r>
            <w:r w:rsidRPr="00676949">
              <w:rPr>
                <w:rFonts w:ascii="Arial" w:hAnsi="Arial" w:cs="Arial"/>
                <w:sz w:val="20"/>
                <w:szCs w:val="20"/>
              </w:rPr>
              <w:t xml:space="preserve"> Name: </w:t>
            </w:r>
            <w:r w:rsidRPr="0067694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694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67694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67694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67694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7694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7694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7694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7694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769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7E9A" w14:paraId="4414255D" w14:textId="77777777" w:rsidTr="00BF5B63">
        <w:trPr>
          <w:trHeight w:val="432"/>
          <w:jc w:val="center"/>
        </w:trPr>
        <w:tc>
          <w:tcPr>
            <w:tcW w:w="10800" w:type="dxa"/>
            <w:gridSpan w:val="8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414255C" w14:textId="1DFE998A" w:rsidR="00D67E9A" w:rsidRPr="00415209" w:rsidRDefault="00D67E9A" w:rsidP="00D67E9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15209">
              <w:rPr>
                <w:rFonts w:ascii="Arial" w:hAnsi="Arial" w:cs="Arial"/>
                <w:b/>
                <w:color w:val="FFFFFF" w:themeColor="background1"/>
                <w:szCs w:val="20"/>
              </w:rPr>
              <w:t>*STOP completing the Research Application Form here if the research is entirely observational.</w:t>
            </w:r>
          </w:p>
        </w:tc>
      </w:tr>
      <w:tr w:rsidR="00D67E9A" w14:paraId="4414255F" w14:textId="77777777" w:rsidTr="00BF5B63">
        <w:trPr>
          <w:trHeight w:val="302"/>
          <w:jc w:val="center"/>
        </w:trPr>
        <w:tc>
          <w:tcPr>
            <w:tcW w:w="10800" w:type="dxa"/>
            <w:gridSpan w:val="8"/>
            <w:tcBorders>
              <w:top w:val="dashed" w:sz="2" w:space="0" w:color="auto"/>
              <w:bottom w:val="nil"/>
            </w:tcBorders>
            <w:vAlign w:val="center"/>
          </w:tcPr>
          <w:p w14:paraId="65D4DC2C" w14:textId="3A87425A" w:rsidR="00506875" w:rsidRDefault="00506875" w:rsidP="00D67E9A">
            <w:pPr>
              <w:rPr>
                <w:rFonts w:ascii="Arial" w:hAnsi="Arial" w:cs="Arial"/>
                <w:i/>
                <w:color w:val="833C0B" w:themeColor="accent2" w:themeShade="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color w:val="833C0B" w:themeColor="accent2" w:themeShade="80"/>
                <w:sz w:val="20"/>
                <w:szCs w:val="20"/>
                <w:u w:val="single"/>
              </w:rPr>
              <w:t xml:space="preserve">Note: The Investigational New Drug (IND) information required below will be found in study protocol and/or FDA letter. Consult study sponsor for additional information.  </w:t>
            </w:r>
          </w:p>
          <w:p w14:paraId="4414255E" w14:textId="1F596A1E" w:rsidR="00D67E9A" w:rsidRPr="0068097C" w:rsidRDefault="00FD71E4" w:rsidP="00D67E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10</w:t>
            </w:r>
            <w:r w:rsidR="00D67E9A" w:rsidRPr="00C82ADF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D67E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67E9A" w:rsidRPr="0068097C">
              <w:rPr>
                <w:rFonts w:ascii="Arial" w:hAnsi="Arial" w:cs="Arial"/>
                <w:b/>
                <w:sz w:val="20"/>
                <w:szCs w:val="20"/>
              </w:rPr>
              <w:t xml:space="preserve">Does the </w:t>
            </w:r>
            <w:r w:rsidR="00D67E9A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="00D67E9A" w:rsidRPr="0068097C">
              <w:rPr>
                <w:rFonts w:ascii="Arial" w:hAnsi="Arial" w:cs="Arial"/>
                <w:b/>
                <w:sz w:val="20"/>
                <w:szCs w:val="20"/>
              </w:rPr>
              <w:t xml:space="preserve"> involve use of a drug or </w:t>
            </w:r>
            <w:proofErr w:type="gramStart"/>
            <w:r w:rsidR="00D67E9A" w:rsidRPr="0068097C">
              <w:rPr>
                <w:rFonts w:ascii="Arial" w:hAnsi="Arial" w:cs="Arial"/>
                <w:b/>
                <w:sz w:val="20"/>
                <w:szCs w:val="20"/>
              </w:rPr>
              <w:t>biologic</w:t>
            </w:r>
            <w:proofErr w:type="gramEnd"/>
            <w:r w:rsidR="00D67E9A" w:rsidRPr="0068097C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</w:p>
        </w:tc>
      </w:tr>
      <w:tr w:rsidR="00D67E9A" w14:paraId="44142561" w14:textId="77777777" w:rsidTr="00BF5B63">
        <w:trPr>
          <w:trHeight w:val="302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44142560" w14:textId="49AFC1D8" w:rsidR="00D67E9A" w:rsidRPr="00950AE0" w:rsidRDefault="00D67E9A" w:rsidP="00D67E9A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Pr="00467A4B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&gt;</w:t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Complete </w:t>
            </w:r>
            <w:r w:rsidRPr="00467A4B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a.</w:t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thru</w:t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e</w:t>
            </w:r>
            <w:r w:rsidRPr="00467A4B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Pr="00950AE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67E9A" w14:paraId="44142565" w14:textId="77777777" w:rsidTr="00BF5B63">
        <w:trPr>
          <w:trHeight w:val="302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44142564" w14:textId="09FEC50A" w:rsidR="00D67E9A" w:rsidRPr="0068097C" w:rsidRDefault="00D67E9A" w:rsidP="00D67E9A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 w:rsidRPr="00C82ADF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a.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8097C">
              <w:rPr>
                <w:rFonts w:ascii="Arial" w:hAnsi="Arial" w:cs="Arial"/>
                <w:b/>
                <w:sz w:val="20"/>
                <w:szCs w:val="20"/>
              </w:rPr>
              <w:t>What is the name of the drug/biologic?</w:t>
            </w:r>
            <w:r w:rsidRPr="006809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7E9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7E9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E87E9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E87E9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E87E9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87E9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87E9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87E9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87E9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87E9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68097C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D67E9A" w14:paraId="4414256D" w14:textId="77777777" w:rsidTr="00BF5B63">
        <w:trPr>
          <w:trHeight w:val="302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4414256C" w14:textId="76AC4C17" w:rsidR="00D67E9A" w:rsidRPr="0068097C" w:rsidRDefault="00D67E9A" w:rsidP="00D67E9A">
            <w:pPr>
              <w:ind w:left="28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b</w:t>
            </w:r>
            <w:r w:rsidRPr="00C82ADF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8097C">
              <w:rPr>
                <w:rFonts w:ascii="Arial" w:hAnsi="Arial" w:cs="Arial"/>
                <w:b/>
                <w:sz w:val="20"/>
                <w:szCs w:val="20"/>
              </w:rPr>
              <w:t xml:space="preserve">Does the </w:t>
            </w:r>
            <w:r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68097C">
              <w:rPr>
                <w:rFonts w:ascii="Arial" w:hAnsi="Arial" w:cs="Arial"/>
                <w:b/>
                <w:sz w:val="20"/>
                <w:szCs w:val="20"/>
              </w:rPr>
              <w:t xml:space="preserve"> involve an off-label use of an approved drug/biologic?</w:t>
            </w:r>
          </w:p>
        </w:tc>
      </w:tr>
      <w:tr w:rsidR="00D67E9A" w14:paraId="4414256F" w14:textId="77777777" w:rsidTr="00BF5B63">
        <w:trPr>
          <w:trHeight w:val="302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4414256E" w14:textId="4448CC34" w:rsidR="00D67E9A" w:rsidRPr="00950AE0" w:rsidRDefault="00D67E9A" w:rsidP="00D67E9A">
            <w:pPr>
              <w:ind w:left="576"/>
              <w:rPr>
                <w:rFonts w:ascii="Arial" w:hAnsi="Arial" w:cs="Arial"/>
                <w:sz w:val="20"/>
                <w:szCs w:val="20"/>
              </w:rPr>
            </w:pP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Pr="00467A4B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5654">
              <w:rPr>
                <w:rFonts w:ascii="Arial" w:hAnsi="Arial" w:cs="Arial"/>
                <w:sz w:val="20"/>
                <w:szCs w:val="20"/>
              </w:rPr>
              <w:t xml:space="preserve">Complete and attach the </w:t>
            </w:r>
            <w:hyperlink r:id="rId34" w:history="1">
              <w:r w:rsidRPr="003E17EA">
                <w:rPr>
                  <w:rStyle w:val="Hyperlink"/>
                  <w:rFonts w:ascii="Arial" w:hAnsi="Arial" w:cs="Arial"/>
                  <w:sz w:val="20"/>
                  <w:szCs w:val="20"/>
                </w:rPr>
                <w:t>IND Applicability Form</w:t>
              </w:r>
            </w:hyperlink>
            <w:r w:rsidRPr="003E17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67E9A" w:rsidRPr="0068097C" w14:paraId="514ACF34" w14:textId="77777777" w:rsidTr="00BF5B63">
        <w:trPr>
          <w:trHeight w:val="302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3250654B" w14:textId="61688E20" w:rsidR="00D67E9A" w:rsidRPr="0068097C" w:rsidRDefault="00D67E9A" w:rsidP="00007975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c</w:t>
            </w:r>
            <w:r w:rsidRPr="00C82ADF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8097C">
              <w:rPr>
                <w:rFonts w:ascii="Arial" w:hAnsi="Arial" w:cs="Arial"/>
                <w:b/>
                <w:sz w:val="20"/>
                <w:szCs w:val="20"/>
              </w:rPr>
              <w:t>What is the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7775B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ND</w:t>
            </w:r>
            <w:r w:rsidR="00E7775B">
              <w:rPr>
                <w:rFonts w:ascii="Arial" w:hAnsi="Arial" w:cs="Arial"/>
                <w:b/>
                <w:sz w:val="20"/>
                <w:szCs w:val="20"/>
              </w:rPr>
              <w:t xml:space="preserve"> number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(if applicable)</w:t>
            </w:r>
            <w:r w:rsidRPr="006809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7E9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7E9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E87E9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E87E9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E87E9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87E9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87E9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87E9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87E9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87E9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68097C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D67E9A" w:rsidRPr="0068097C" w14:paraId="7F5B68FC" w14:textId="77777777" w:rsidTr="00BF5B63">
        <w:trPr>
          <w:trHeight w:val="302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477F7294" w14:textId="310966D4" w:rsidR="00D67E9A" w:rsidRDefault="00D67E9A">
            <w:pPr>
              <w:ind w:left="288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d</w:t>
            </w:r>
            <w:r w:rsidRPr="00C82ADF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Who is the holder of the IND</w:t>
            </w:r>
            <w:r w:rsidR="00506875">
              <w:rPr>
                <w:rFonts w:ascii="Arial" w:hAnsi="Arial" w:cs="Arial"/>
                <w:b/>
                <w:sz w:val="20"/>
                <w:szCs w:val="20"/>
              </w:rPr>
              <w:t xml:space="preserve"> number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(if applicable)</w:t>
            </w:r>
            <w:r w:rsidRPr="006809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7E9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7E9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E87E9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E87E9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E87E9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87E9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87E9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87E9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87E9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87E9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68097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D67E9A" w:rsidRPr="0068097C" w14:paraId="3CE0AC6E" w14:textId="77777777" w:rsidTr="005922E4">
        <w:trPr>
          <w:trHeight w:val="80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7117E608" w14:textId="2D6D3240" w:rsidR="00D67E9A" w:rsidRDefault="00D67E9A" w:rsidP="008E5C13">
            <w:pPr>
              <w:ind w:left="288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e</w:t>
            </w:r>
            <w:r w:rsidRPr="00C82ADF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If no IND, then does this study have IND exemption determination from the FDA? </w:t>
            </w:r>
            <w:r w:rsidRPr="00E87E9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7E9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E87E9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E87E9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E87E9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87E9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87E9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87E9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87E9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87E9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68097C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   </w:t>
            </w:r>
          </w:p>
        </w:tc>
      </w:tr>
      <w:tr w:rsidR="00D67E9A" w14:paraId="44142573" w14:textId="77777777" w:rsidTr="00BF5B63">
        <w:trPr>
          <w:trHeight w:val="288"/>
          <w:jc w:val="center"/>
        </w:trPr>
        <w:tc>
          <w:tcPr>
            <w:tcW w:w="10800" w:type="dxa"/>
            <w:gridSpan w:val="8"/>
            <w:tcBorders>
              <w:top w:val="dashed" w:sz="2" w:space="0" w:color="auto"/>
              <w:bottom w:val="nil"/>
            </w:tcBorders>
            <w:vAlign w:val="center"/>
          </w:tcPr>
          <w:p w14:paraId="26CA2E6E" w14:textId="5C2DE3D7" w:rsidR="00D67E9A" w:rsidRPr="00D64468" w:rsidRDefault="00D67E9A" w:rsidP="00D67E9A">
            <w:pPr>
              <w:rPr>
                <w:rFonts w:ascii="Arial" w:hAnsi="Arial" w:cs="Arial"/>
                <w:i/>
                <w:color w:val="833C0B" w:themeColor="accent2" w:themeShade="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color w:val="833C0B" w:themeColor="accent2" w:themeShade="80"/>
                <w:sz w:val="20"/>
                <w:szCs w:val="20"/>
                <w:u w:val="single"/>
              </w:rPr>
              <w:lastRenderedPageBreak/>
              <w:t>Note: The Investigational Device Exemption (IDE)</w:t>
            </w:r>
            <w:r w:rsidR="00506875">
              <w:rPr>
                <w:rFonts w:ascii="Arial" w:hAnsi="Arial" w:cs="Arial"/>
                <w:i/>
                <w:color w:val="833C0B" w:themeColor="accent2" w:themeShade="80"/>
                <w:sz w:val="20"/>
                <w:szCs w:val="20"/>
                <w:u w:val="single"/>
              </w:rPr>
              <w:t xml:space="preserve"> information required below </w:t>
            </w:r>
            <w:r>
              <w:rPr>
                <w:rFonts w:ascii="Arial" w:hAnsi="Arial" w:cs="Arial"/>
                <w:i/>
                <w:color w:val="833C0B" w:themeColor="accent2" w:themeShade="80"/>
                <w:sz w:val="20"/>
                <w:szCs w:val="20"/>
                <w:u w:val="single"/>
              </w:rPr>
              <w:t>will be found in (1) study protocol and/or (2) FDA letter. Consult study sponsor for additional information.</w:t>
            </w:r>
          </w:p>
          <w:p w14:paraId="44142572" w14:textId="678A8725" w:rsidR="00D67E9A" w:rsidRPr="0068097C" w:rsidRDefault="00D67E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ADF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1</w:t>
            </w:r>
            <w:r w:rsidR="00FF7EBC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1</w:t>
            </w:r>
            <w:r w:rsidRPr="00C82ADF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8097C">
              <w:rPr>
                <w:rFonts w:ascii="Arial" w:hAnsi="Arial" w:cs="Arial"/>
                <w:b/>
                <w:sz w:val="20"/>
                <w:szCs w:val="20"/>
              </w:rPr>
              <w:t xml:space="preserve">Does the </w:t>
            </w:r>
            <w:r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68097C">
              <w:rPr>
                <w:rFonts w:ascii="Arial" w:hAnsi="Arial" w:cs="Arial"/>
                <w:b/>
                <w:sz w:val="20"/>
                <w:szCs w:val="20"/>
              </w:rPr>
              <w:t xml:space="preserve"> involve use of a device? </w:t>
            </w:r>
          </w:p>
        </w:tc>
      </w:tr>
      <w:tr w:rsidR="00D67E9A" w14:paraId="44142575" w14:textId="77777777" w:rsidTr="00BF5B63">
        <w:trPr>
          <w:trHeight w:val="288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44142574" w14:textId="4BBC70B2" w:rsidR="00D67E9A" w:rsidRPr="00950AE0" w:rsidRDefault="00D67E9A" w:rsidP="00D67E9A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Pr="00467A4B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&gt;</w:t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Complete </w:t>
            </w:r>
            <w:r w:rsidRPr="00467A4B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 xml:space="preserve"> through</w:t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c</w:t>
            </w:r>
            <w:r w:rsidRPr="00467A4B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Pr="00950AE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67E9A" w14:paraId="44142579" w14:textId="77777777" w:rsidTr="00BF5B63">
        <w:trPr>
          <w:trHeight w:val="288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44142578" w14:textId="2A3D2C9F" w:rsidR="00D67E9A" w:rsidRPr="005D2E5E" w:rsidRDefault="00D67E9A" w:rsidP="00D67E9A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 </w:t>
            </w:r>
            <w:r w:rsidRPr="00C82ADF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a.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5D2E5E">
              <w:rPr>
                <w:rFonts w:ascii="Arial" w:hAnsi="Arial" w:cs="Arial"/>
                <w:b/>
                <w:sz w:val="20"/>
                <w:szCs w:val="20"/>
              </w:rPr>
              <w:t>What is the name of the device?</w:t>
            </w:r>
            <w:r w:rsidRPr="005D2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7E9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7E9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E87E9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E87E9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E87E9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87E9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87E9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87E9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87E9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87E9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5D2E5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D67E9A" w14:paraId="4414257B" w14:textId="77777777" w:rsidTr="00BF5B63">
        <w:trPr>
          <w:trHeight w:val="288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66B341DB" w14:textId="77777777" w:rsidR="00D67E9A" w:rsidRDefault="00D67E9A" w:rsidP="00D67E9A">
            <w:pPr>
              <w:ind w:left="28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 </w:t>
            </w:r>
            <w:r w:rsidRPr="00C82ADF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b.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5D2E5E">
              <w:rPr>
                <w:rFonts w:ascii="Arial" w:hAnsi="Arial" w:cs="Arial"/>
                <w:b/>
                <w:sz w:val="20"/>
                <w:szCs w:val="20"/>
              </w:rPr>
              <w:t xml:space="preserve">Has the research sponsor or PI submitted an Investigational Device Exemption (IDE) application to </w:t>
            </w:r>
          </w:p>
          <w:p w14:paraId="4414257A" w14:textId="145C442A" w:rsidR="00D67E9A" w:rsidRPr="005D2E5E" w:rsidRDefault="00D67E9A" w:rsidP="00D67E9A">
            <w:pPr>
              <w:ind w:left="28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      </w:t>
            </w:r>
            <w:r w:rsidRPr="005D2E5E">
              <w:rPr>
                <w:rFonts w:ascii="Arial" w:hAnsi="Arial" w:cs="Arial"/>
                <w:b/>
                <w:sz w:val="20"/>
                <w:szCs w:val="20"/>
              </w:rPr>
              <w:t>FDA?</w:t>
            </w:r>
          </w:p>
        </w:tc>
      </w:tr>
      <w:tr w:rsidR="00D67E9A" w14:paraId="4414257D" w14:textId="77777777" w:rsidTr="00BF5B63">
        <w:trPr>
          <w:trHeight w:val="288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4414257C" w14:textId="78A8CF81" w:rsidR="00D67E9A" w:rsidRPr="00950AE0" w:rsidRDefault="00D67E9A" w:rsidP="00D67E9A">
            <w:pPr>
              <w:ind w:left="5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6923B6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5654">
              <w:rPr>
                <w:rFonts w:ascii="Arial" w:hAnsi="Arial" w:cs="Arial"/>
                <w:sz w:val="20"/>
                <w:szCs w:val="20"/>
              </w:rPr>
              <w:t xml:space="preserve">Complete and attach the </w:t>
            </w:r>
            <w:hyperlink r:id="rId35" w:history="1">
              <w:r w:rsidRPr="003E17EA">
                <w:rPr>
                  <w:rStyle w:val="Hyperlink"/>
                  <w:rFonts w:ascii="Arial" w:hAnsi="Arial" w:cs="Arial"/>
                  <w:sz w:val="20"/>
                  <w:szCs w:val="20"/>
                </w:rPr>
                <w:t>IDE Applicability Form</w:t>
              </w:r>
            </w:hyperlink>
            <w:r w:rsidRPr="003E17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67E9A" w14:paraId="4414257F" w14:textId="77777777" w:rsidTr="00BF5B63">
        <w:trPr>
          <w:trHeight w:val="288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4414257E" w14:textId="733AFA6C" w:rsidR="00D67E9A" w:rsidRPr="00950AE0" w:rsidRDefault="00D67E9A" w:rsidP="00D67E9A">
            <w:pPr>
              <w:ind w:left="5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2B09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&gt;</w:t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Provide documentation of IDE determination.</w:t>
            </w:r>
          </w:p>
        </w:tc>
      </w:tr>
      <w:tr w:rsidR="00D67E9A" w14:paraId="606F33F3" w14:textId="77777777" w:rsidTr="00BF5B63">
        <w:trPr>
          <w:trHeight w:val="288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625B378E" w14:textId="7F2D7375" w:rsidR="00D67E9A" w:rsidRPr="00950AE0" w:rsidRDefault="00D67E9A" w:rsidP="008E5C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      c</w:t>
            </w:r>
            <w:r w:rsidRPr="00C82ADF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8097C">
              <w:rPr>
                <w:rFonts w:ascii="Arial" w:hAnsi="Arial" w:cs="Arial"/>
                <w:b/>
                <w:sz w:val="20"/>
                <w:szCs w:val="20"/>
              </w:rPr>
              <w:t xml:space="preserve">What is the </w:t>
            </w:r>
            <w:r>
              <w:rPr>
                <w:rFonts w:ascii="Arial" w:hAnsi="Arial" w:cs="Arial"/>
                <w:b/>
                <w:sz w:val="20"/>
                <w:szCs w:val="20"/>
              </w:rPr>
              <w:t>IDE</w:t>
            </w:r>
            <w:r w:rsidR="00506875">
              <w:rPr>
                <w:rFonts w:ascii="Arial" w:hAnsi="Arial" w:cs="Arial"/>
                <w:b/>
                <w:sz w:val="20"/>
                <w:szCs w:val="20"/>
              </w:rPr>
              <w:t xml:space="preserve"> number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(if applicable)</w:t>
            </w:r>
            <w:r w:rsidRPr="006809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7E9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7E9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E87E9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E87E9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E87E9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87E9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87E9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87E9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87E9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87E9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68097C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D67E9A" w14:paraId="639189CD" w14:textId="77777777" w:rsidTr="00BF5B63">
        <w:trPr>
          <w:trHeight w:val="302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0469A2A7" w14:textId="0DB3496A" w:rsidR="00D67E9A" w:rsidRDefault="00D67E9A" w:rsidP="008E5C13">
            <w:pPr>
              <w:ind w:left="288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 d</w:t>
            </w:r>
            <w:r w:rsidRPr="00C82ADF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Who is the holder of the IDE</w:t>
            </w:r>
            <w:r w:rsidR="00506875">
              <w:rPr>
                <w:rFonts w:ascii="Arial" w:hAnsi="Arial" w:cs="Arial"/>
                <w:b/>
                <w:sz w:val="20"/>
                <w:szCs w:val="20"/>
              </w:rPr>
              <w:t xml:space="preserve"> number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(if applicable)</w:t>
            </w:r>
            <w:r w:rsidRPr="006809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7E9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7E9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E87E9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E87E9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E87E9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87E9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87E9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87E9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87E9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87E9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68097C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D67E9A" w14:paraId="497CC025" w14:textId="77777777" w:rsidTr="00BF5B63">
        <w:trPr>
          <w:trHeight w:val="302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7626CC69" w14:textId="3DB916DB" w:rsidR="00D67E9A" w:rsidRPr="009E4F71" w:rsidRDefault="00D67E9A">
            <w:pPr>
              <w:ind w:left="288"/>
              <w:rPr>
                <w:rFonts w:ascii="Arial" w:hAnsi="Arial" w:cs="Arial"/>
                <w:i/>
                <w:color w:val="833C0B" w:themeColor="accen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 e</w:t>
            </w:r>
            <w:r w:rsidRPr="00C82ADF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If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IDE, then does this study have IDE exemption determination from the FDA? </w:t>
            </w:r>
            <w:r w:rsidRPr="00E87E9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7E9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E87E9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E87E9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E87E9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87E9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87E9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87E9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87E9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87E9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6809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      </w:t>
            </w:r>
          </w:p>
        </w:tc>
      </w:tr>
      <w:tr w:rsidR="00D67E9A" w14:paraId="44142581" w14:textId="77777777" w:rsidTr="00BF5B63">
        <w:trPr>
          <w:trHeight w:val="288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44142580" w14:textId="4E37E51D" w:rsidR="00D67E9A" w:rsidRPr="007A1C1E" w:rsidRDefault="00D67E9A" w:rsidP="00D67E9A">
            <w:pPr>
              <w:ind w:left="28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 f</w:t>
            </w:r>
            <w:r w:rsidRPr="007A1C1E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Pr="007A1C1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Has </w:t>
            </w:r>
            <w:r w:rsidRPr="007A1C1E">
              <w:rPr>
                <w:rFonts w:ascii="Arial" w:hAnsi="Arial" w:cs="Arial"/>
                <w:b/>
                <w:sz w:val="20"/>
                <w:szCs w:val="20"/>
              </w:rPr>
              <w:t xml:space="preserve">the device </w:t>
            </w:r>
            <w:r>
              <w:rPr>
                <w:rFonts w:ascii="Arial" w:hAnsi="Arial" w:cs="Arial"/>
                <w:b/>
                <w:sz w:val="20"/>
                <w:szCs w:val="20"/>
              </w:rPr>
              <w:t>been approved by the OSF New Product Committee for use in this research project</w:t>
            </w:r>
            <w:r w:rsidRPr="007A1C1E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D67E9A" w14:paraId="44142583" w14:textId="77777777" w:rsidTr="00BF5B63">
        <w:trPr>
          <w:trHeight w:val="288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44142582" w14:textId="05066233" w:rsidR="00D67E9A" w:rsidRPr="007A1C1E" w:rsidRDefault="00D67E9A" w:rsidP="00D67E9A">
            <w:pPr>
              <w:ind w:left="5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4D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4D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A1C1E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Pr="007A1C1E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&gt;</w:t>
            </w:r>
            <w:r w:rsidRPr="007A1C1E">
              <w:rPr>
                <w:rFonts w:ascii="Arial" w:hAnsi="Arial" w:cs="Arial"/>
                <w:sz w:val="20"/>
                <w:szCs w:val="20"/>
              </w:rPr>
              <w:t xml:space="preserve"> Provide documentation of the Product Committee approval to use the device for this research project.</w:t>
            </w:r>
          </w:p>
        </w:tc>
      </w:tr>
      <w:tr w:rsidR="00D67E9A" w14:paraId="44142585" w14:textId="77777777" w:rsidTr="00BF5B63">
        <w:trPr>
          <w:trHeight w:val="693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44142584" w14:textId="0FA1FF1D" w:rsidR="00D67E9A" w:rsidRPr="007A1C1E" w:rsidRDefault="00D67E9A" w:rsidP="00D67E9A">
            <w:pPr>
              <w:ind w:left="1425" w:hanging="8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4D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4D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A1C1E">
              <w:rPr>
                <w:rFonts w:ascii="Arial" w:hAnsi="Arial" w:cs="Arial"/>
                <w:sz w:val="20"/>
                <w:szCs w:val="20"/>
              </w:rPr>
              <w:t xml:space="preserve"> No  </w:t>
            </w:r>
            <w:r w:rsidRPr="007A1C1E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&gt;</w:t>
            </w:r>
            <w:r w:rsidRPr="007A1C1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All devices being used for research projects should be approved by the OSF New Product Committee. </w:t>
            </w:r>
            <w:r w:rsidR="007F7C5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Request New Product Committee review here: </w:t>
            </w:r>
            <w:hyperlink r:id="rId36" w:history="1">
              <w:r w:rsidRPr="002506F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https://app.lumere.com/providers/osf/requests/add/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1C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67E9A" w14:paraId="4414258D" w14:textId="77777777" w:rsidTr="00BF5B63">
        <w:trPr>
          <w:trHeight w:val="576"/>
          <w:jc w:val="center"/>
        </w:trPr>
        <w:tc>
          <w:tcPr>
            <w:tcW w:w="10800" w:type="dxa"/>
            <w:gridSpan w:val="8"/>
            <w:tcBorders>
              <w:top w:val="dashed" w:sz="2" w:space="0" w:color="auto"/>
              <w:bottom w:val="nil"/>
            </w:tcBorders>
            <w:vAlign w:val="center"/>
          </w:tcPr>
          <w:p w14:paraId="4414258C" w14:textId="00AE94DF" w:rsidR="00D67E9A" w:rsidRPr="0068097C" w:rsidRDefault="00D67E9A">
            <w:pPr>
              <w:ind w:left="389" w:hanging="389"/>
              <w:rPr>
                <w:rFonts w:ascii="Arial" w:hAnsi="Arial" w:cs="Arial"/>
                <w:b/>
                <w:sz w:val="20"/>
                <w:szCs w:val="20"/>
              </w:rPr>
            </w:pPr>
            <w:r w:rsidRPr="00C82ADF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1</w:t>
            </w:r>
            <w:r w:rsidR="00FF7EBC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2</w:t>
            </w:r>
            <w:r w:rsidRPr="00C82ADF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8097C">
              <w:rPr>
                <w:rFonts w:ascii="Arial" w:hAnsi="Arial" w:cs="Arial"/>
                <w:b/>
                <w:sz w:val="20"/>
                <w:szCs w:val="20"/>
              </w:rPr>
              <w:t xml:space="preserve">Does the </w:t>
            </w:r>
            <w:r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68097C">
              <w:rPr>
                <w:rFonts w:ascii="Arial" w:hAnsi="Arial" w:cs="Arial"/>
                <w:b/>
                <w:sz w:val="20"/>
                <w:szCs w:val="20"/>
              </w:rPr>
              <w:t xml:space="preserve"> involve a procedure that is investigational itself (</w:t>
            </w:r>
            <w:proofErr w:type="gramStart"/>
            <w:r w:rsidRPr="0068097C">
              <w:rPr>
                <w:rFonts w:ascii="Arial" w:hAnsi="Arial" w:cs="Arial"/>
                <w:b/>
                <w:sz w:val="20"/>
                <w:szCs w:val="20"/>
              </w:rPr>
              <w:t>e.g.</w:t>
            </w:r>
            <w:proofErr w:type="gramEnd"/>
            <w:r w:rsidRPr="0068097C">
              <w:rPr>
                <w:rFonts w:ascii="Arial" w:hAnsi="Arial" w:cs="Arial"/>
                <w:b/>
                <w:sz w:val="20"/>
                <w:szCs w:val="20"/>
              </w:rPr>
              <w:t xml:space="preserve"> surgical technique differing from standard care)?</w:t>
            </w:r>
          </w:p>
        </w:tc>
      </w:tr>
      <w:tr w:rsidR="00D67E9A" w14:paraId="4414258F" w14:textId="77777777" w:rsidTr="00BF5B63">
        <w:trPr>
          <w:trHeight w:val="288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4414258E" w14:textId="429557B3" w:rsidR="00D67E9A" w:rsidRPr="00950AE0" w:rsidRDefault="00D67E9A" w:rsidP="00D67E9A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6769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76949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&gt;</w:t>
            </w:r>
            <w:r w:rsidRPr="0067694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 all investigational procedures</w:t>
            </w:r>
            <w:r w:rsidRPr="0067694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7694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694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67694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67694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67694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7694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7694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7694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7694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769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7E9A" w14:paraId="441425A5" w14:textId="77777777" w:rsidTr="00BF5B63">
        <w:trPr>
          <w:trHeight w:val="288"/>
          <w:jc w:val="center"/>
        </w:trPr>
        <w:tc>
          <w:tcPr>
            <w:tcW w:w="10800" w:type="dxa"/>
            <w:gridSpan w:val="8"/>
            <w:tcBorders>
              <w:top w:val="dashed" w:sz="4" w:space="0" w:color="auto"/>
              <w:bottom w:val="nil"/>
            </w:tcBorders>
            <w:vAlign w:val="center"/>
          </w:tcPr>
          <w:p w14:paraId="441425A4" w14:textId="4491E329" w:rsidR="00D67E9A" w:rsidRPr="0068097C" w:rsidRDefault="00D67E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60D9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1</w:t>
            </w:r>
            <w:r w:rsidR="00FF7EBC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3</w:t>
            </w:r>
            <w:r w:rsidRPr="008560D9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8097C">
              <w:rPr>
                <w:rFonts w:ascii="Arial" w:hAnsi="Arial" w:cs="Arial"/>
                <w:b/>
                <w:sz w:val="20"/>
                <w:szCs w:val="20"/>
              </w:rPr>
              <w:t>Does the research involve a genetic intervention?</w:t>
            </w:r>
          </w:p>
        </w:tc>
      </w:tr>
      <w:tr w:rsidR="00D67E9A" w14:paraId="441425A7" w14:textId="77777777" w:rsidTr="00BF5B63">
        <w:trPr>
          <w:trHeight w:val="504"/>
          <w:jc w:val="center"/>
        </w:trPr>
        <w:tc>
          <w:tcPr>
            <w:tcW w:w="10800" w:type="dxa"/>
            <w:gridSpan w:val="8"/>
            <w:tcBorders>
              <w:top w:val="nil"/>
              <w:bottom w:val="dashed" w:sz="4" w:space="0" w:color="auto"/>
            </w:tcBorders>
            <w:vAlign w:val="center"/>
          </w:tcPr>
          <w:p w14:paraId="441425A6" w14:textId="2D526E80" w:rsidR="00D67E9A" w:rsidRPr="00950AE0" w:rsidRDefault="00D67E9A" w:rsidP="00892C75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2B09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&gt;</w:t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2C75" w:rsidRPr="00BF5B63">
              <w:t>Genetic testing language</w:t>
            </w:r>
            <w:r w:rsidRPr="00610050">
              <w:rPr>
                <w:rFonts w:ascii="Arial" w:hAnsi="Arial" w:cs="Arial"/>
                <w:sz w:val="20"/>
                <w:szCs w:val="20"/>
              </w:rPr>
              <w:t xml:space="preserve"> is required</w:t>
            </w:r>
            <w:r w:rsidR="00892C75">
              <w:rPr>
                <w:rFonts w:ascii="Arial" w:hAnsi="Arial" w:cs="Arial"/>
                <w:sz w:val="20"/>
                <w:szCs w:val="20"/>
              </w:rPr>
              <w:t xml:space="preserve">. Use </w:t>
            </w:r>
            <w:hyperlink r:id="rId37" w:history="1">
              <w:r w:rsidR="00892C75" w:rsidRPr="00892C75">
                <w:rPr>
                  <w:rStyle w:val="Hyperlink"/>
                  <w:rFonts w:ascii="Arial" w:hAnsi="Arial" w:cs="Arial"/>
                  <w:sz w:val="20"/>
                  <w:szCs w:val="20"/>
                </w:rPr>
                <w:t>‘Informed Consent – OSF Language’</w:t>
              </w:r>
            </w:hyperlink>
            <w:r w:rsidR="00892C75">
              <w:rPr>
                <w:rFonts w:ascii="Arial" w:hAnsi="Arial" w:cs="Arial"/>
                <w:sz w:val="20"/>
                <w:szCs w:val="20"/>
              </w:rPr>
              <w:t xml:space="preserve"> file for wording.</w:t>
            </w:r>
          </w:p>
        </w:tc>
      </w:tr>
      <w:tr w:rsidR="00D67E9A" w14:paraId="441425AB" w14:textId="77777777" w:rsidTr="00BF5B63">
        <w:trPr>
          <w:trHeight w:val="288"/>
          <w:jc w:val="center"/>
        </w:trPr>
        <w:tc>
          <w:tcPr>
            <w:tcW w:w="10800" w:type="dxa"/>
            <w:gridSpan w:val="8"/>
            <w:tcBorders>
              <w:top w:val="dashed" w:sz="4" w:space="0" w:color="auto"/>
              <w:bottom w:val="nil"/>
            </w:tcBorders>
            <w:vAlign w:val="center"/>
          </w:tcPr>
          <w:p w14:paraId="441425AA" w14:textId="6E1BAD5F" w:rsidR="00D67E9A" w:rsidRPr="0068097C" w:rsidRDefault="00D67E9A" w:rsidP="00D67E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60D9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4</w:t>
            </w:r>
            <w:r w:rsidRPr="008560D9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8097C">
              <w:rPr>
                <w:rFonts w:ascii="Arial" w:hAnsi="Arial" w:cs="Arial"/>
                <w:b/>
                <w:sz w:val="20"/>
                <w:szCs w:val="20"/>
              </w:rPr>
              <w:t xml:space="preserve">Does the research involve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services,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support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or procedures from </w:t>
            </w:r>
            <w:r w:rsidRPr="0068097C">
              <w:rPr>
                <w:rFonts w:ascii="Arial" w:hAnsi="Arial" w:cs="Arial"/>
                <w:b/>
                <w:sz w:val="20"/>
                <w:szCs w:val="20"/>
              </w:rPr>
              <w:t>other departments?</w:t>
            </w:r>
          </w:p>
        </w:tc>
      </w:tr>
      <w:tr w:rsidR="00D67E9A" w14:paraId="441425AD" w14:textId="77777777" w:rsidTr="00BF5B63">
        <w:trPr>
          <w:trHeight w:val="288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441425AC" w14:textId="0357D680" w:rsidR="00D67E9A" w:rsidRPr="00950AE0" w:rsidRDefault="00FF7EBC" w:rsidP="00D67E9A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67E9A"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E9A"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67E9A"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67E9A" w:rsidRPr="00950AE0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D67E9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67E9A"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E9A"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67E9A"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67E9A" w:rsidRPr="00950AE0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="00D67E9A" w:rsidRPr="003B2B09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&gt;</w:t>
            </w:r>
            <w:r w:rsidR="00D67E9A" w:rsidRPr="00950AE0">
              <w:rPr>
                <w:rFonts w:ascii="Arial" w:hAnsi="Arial" w:cs="Arial"/>
                <w:sz w:val="20"/>
                <w:szCs w:val="20"/>
              </w:rPr>
              <w:t xml:space="preserve"> Complete </w:t>
            </w:r>
            <w:r w:rsidR="00D67E9A" w:rsidRPr="003B2B09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a.</w:t>
            </w:r>
            <w:r w:rsidR="00D67E9A" w:rsidRPr="00950AE0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D67E9A" w:rsidRPr="003B2B09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b.</w:t>
            </w:r>
            <w:r w:rsidR="00D67E9A" w:rsidRPr="00950AE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67E9A" w14:paraId="441425B1" w14:textId="77777777" w:rsidTr="00BF5B63">
        <w:trPr>
          <w:trHeight w:val="288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441425B0" w14:textId="4E65EE14" w:rsidR="00D67E9A" w:rsidRPr="00C82ADF" w:rsidRDefault="00FF7EBC">
            <w:pPr>
              <w:ind w:left="28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 </w:t>
            </w:r>
            <w:r w:rsidR="00D67E9A" w:rsidRPr="008560D9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a.</w:t>
            </w:r>
            <w:r w:rsidR="00D67E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B36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67E9A" w:rsidRPr="00C82ADF">
              <w:rPr>
                <w:rFonts w:ascii="Arial" w:hAnsi="Arial" w:cs="Arial"/>
                <w:b/>
                <w:sz w:val="20"/>
                <w:szCs w:val="20"/>
              </w:rPr>
              <w:t xml:space="preserve">What other </w:t>
            </w:r>
            <w:r w:rsidR="00D67E9A">
              <w:rPr>
                <w:rFonts w:ascii="Arial" w:hAnsi="Arial" w:cs="Arial"/>
                <w:b/>
                <w:sz w:val="20"/>
                <w:szCs w:val="20"/>
              </w:rPr>
              <w:t xml:space="preserve">ancillary </w:t>
            </w:r>
            <w:r w:rsidR="00D67E9A" w:rsidRPr="00C82ADF">
              <w:rPr>
                <w:rFonts w:ascii="Arial" w:hAnsi="Arial" w:cs="Arial"/>
                <w:b/>
                <w:sz w:val="20"/>
                <w:szCs w:val="20"/>
              </w:rPr>
              <w:t xml:space="preserve">departments and required services will be necessary for the research?    </w:t>
            </w:r>
          </w:p>
        </w:tc>
      </w:tr>
      <w:tr w:rsidR="00D67E9A" w14:paraId="441425B3" w14:textId="77777777" w:rsidTr="00BF5B63">
        <w:trPr>
          <w:trHeight w:val="288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441425B2" w14:textId="35037093" w:rsidR="00D67E9A" w:rsidRPr="00950AE0" w:rsidRDefault="00D67E9A" w:rsidP="00D67E9A">
            <w:pPr>
              <w:ind w:left="576"/>
              <w:rPr>
                <w:rFonts w:ascii="Arial" w:hAnsi="Arial" w:cs="Arial"/>
                <w:sz w:val="20"/>
                <w:szCs w:val="20"/>
              </w:rPr>
            </w:pP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Radiology Services:</w:t>
            </w:r>
            <w:r w:rsidR="00FF7E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D67E9A" w14:paraId="441425B5" w14:textId="77777777" w:rsidTr="00BF5B63">
        <w:trPr>
          <w:trHeight w:val="288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441425B4" w14:textId="5E7F66F0" w:rsidR="00D67E9A" w:rsidRPr="00950AE0" w:rsidRDefault="00D67E9A" w:rsidP="00D67E9A">
            <w:pPr>
              <w:ind w:left="576"/>
              <w:rPr>
                <w:rFonts w:ascii="Arial" w:hAnsi="Arial" w:cs="Arial"/>
                <w:sz w:val="20"/>
                <w:szCs w:val="20"/>
              </w:rPr>
            </w:pP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Pharmacy Services:</w:t>
            </w:r>
            <w:r w:rsidR="00FF7E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67E9A" w14:paraId="441425B7" w14:textId="77777777" w:rsidTr="00BF5B63">
        <w:trPr>
          <w:trHeight w:val="288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441425B6" w14:textId="29E9651F" w:rsidR="00D67E9A" w:rsidRPr="00950AE0" w:rsidRDefault="00D67E9A" w:rsidP="00D67E9A">
            <w:pPr>
              <w:ind w:left="576"/>
              <w:rPr>
                <w:rFonts w:ascii="Arial" w:hAnsi="Arial" w:cs="Arial"/>
                <w:sz w:val="20"/>
                <w:szCs w:val="20"/>
              </w:rPr>
            </w:pP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Laboratory Services: 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D67E9A" w14:paraId="34DCF631" w14:textId="77777777" w:rsidTr="00BF5B63">
        <w:trPr>
          <w:trHeight w:val="288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5F3CA6EF" w14:textId="12980C79" w:rsidR="00D67E9A" w:rsidRPr="00950AE0" w:rsidRDefault="00D67E9A" w:rsidP="00D67E9A">
            <w:pPr>
              <w:ind w:left="576"/>
              <w:rPr>
                <w:rFonts w:ascii="Arial" w:hAnsi="Arial" w:cs="Arial"/>
                <w:sz w:val="20"/>
                <w:szCs w:val="20"/>
              </w:rPr>
            </w:pP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Pathology</w:t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Services: </w:t>
            </w:r>
            <w:r w:rsidR="00FF7E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D67E9A" w14:paraId="441425B9" w14:textId="77777777" w:rsidTr="00BF5B63">
        <w:trPr>
          <w:trHeight w:val="288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1132DC17" w14:textId="77777777" w:rsidR="00D67E9A" w:rsidRDefault="00D67E9A" w:rsidP="00D67E9A">
            <w:pPr>
              <w:ind w:left="576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Other Department(s) and Service(s): 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441425B8" w14:textId="24133DB4" w:rsidR="004B422C" w:rsidRPr="00950AE0" w:rsidRDefault="004B422C" w:rsidP="00D67E9A">
            <w:pPr>
              <w:ind w:left="5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E9A" w14:paraId="441425BB" w14:textId="77777777" w:rsidTr="005922E4">
        <w:trPr>
          <w:trHeight w:val="4752"/>
          <w:jc w:val="center"/>
        </w:trPr>
        <w:tc>
          <w:tcPr>
            <w:tcW w:w="10800" w:type="dxa"/>
            <w:gridSpan w:val="8"/>
            <w:tcBorders>
              <w:top w:val="nil"/>
              <w:bottom w:val="dashed" w:sz="2" w:space="0" w:color="auto"/>
            </w:tcBorders>
            <w:vAlign w:val="center"/>
          </w:tcPr>
          <w:p w14:paraId="6B6A2715" w14:textId="7BF04B08" w:rsidR="00D67E9A" w:rsidRDefault="00D67E9A" w:rsidP="00D67E9A">
            <w:pPr>
              <w:ind w:left="576" w:hanging="288"/>
              <w:rPr>
                <w:rFonts w:ascii="Arial" w:hAnsi="Arial" w:cs="Arial"/>
                <w:b/>
                <w:sz w:val="20"/>
                <w:szCs w:val="20"/>
              </w:rPr>
            </w:pPr>
            <w:r w:rsidRPr="008560D9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b.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C82ADF">
              <w:rPr>
                <w:rFonts w:ascii="Arial" w:hAnsi="Arial" w:cs="Arial"/>
                <w:b/>
                <w:sz w:val="20"/>
                <w:szCs w:val="20"/>
              </w:rPr>
              <w:t xml:space="preserve">The above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ancillary </w:t>
            </w:r>
            <w:r w:rsidRPr="00C82ADF">
              <w:rPr>
                <w:rFonts w:ascii="Arial" w:hAnsi="Arial" w:cs="Arial"/>
                <w:b/>
                <w:sz w:val="20"/>
                <w:szCs w:val="20"/>
              </w:rPr>
              <w:t xml:space="preserve">departments must receive information on the protocol, approve the procedures to take place, and indicate how staff will be informed about the study.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Provide documentation of approval for all ancillary departments that will be necessary for the research.</w:t>
            </w:r>
            <w:r w:rsidR="00892C75">
              <w:rPr>
                <w:rFonts w:ascii="Arial" w:hAnsi="Arial" w:cs="Arial"/>
                <w:b/>
                <w:sz w:val="20"/>
                <w:szCs w:val="20"/>
              </w:rPr>
              <w:t xml:space="preserve"> A letter or email for each department should include the following content:</w:t>
            </w:r>
          </w:p>
          <w:p w14:paraId="33DE3BF5" w14:textId="77777777" w:rsidR="00892C75" w:rsidRPr="00892C75" w:rsidRDefault="00892C75" w:rsidP="00892C75">
            <w:pPr>
              <w:numPr>
                <w:ilvl w:val="3"/>
                <w:numId w:val="33"/>
              </w:numPr>
              <w:ind w:left="882"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892C75">
              <w:rPr>
                <w:rFonts w:ascii="Arial" w:hAnsi="Arial" w:cs="Arial"/>
                <w:b/>
                <w:sz w:val="20"/>
                <w:szCs w:val="20"/>
              </w:rPr>
              <w:t>Date of correspondence</w:t>
            </w:r>
          </w:p>
          <w:p w14:paraId="6FAF06BC" w14:textId="77777777" w:rsidR="00892C75" w:rsidRPr="00892C75" w:rsidRDefault="00892C75" w:rsidP="00892C75">
            <w:pPr>
              <w:numPr>
                <w:ilvl w:val="3"/>
                <w:numId w:val="33"/>
              </w:numPr>
              <w:ind w:left="882"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892C75">
              <w:rPr>
                <w:rFonts w:ascii="Arial" w:hAnsi="Arial" w:cs="Arial"/>
                <w:b/>
                <w:sz w:val="20"/>
                <w:szCs w:val="20"/>
              </w:rPr>
              <w:t>Full title of project/study</w:t>
            </w:r>
          </w:p>
          <w:p w14:paraId="28A2473F" w14:textId="77777777" w:rsidR="00892C75" w:rsidRPr="00892C75" w:rsidRDefault="00892C75" w:rsidP="00892C75">
            <w:pPr>
              <w:numPr>
                <w:ilvl w:val="3"/>
                <w:numId w:val="33"/>
              </w:numPr>
              <w:ind w:left="882"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892C75">
              <w:rPr>
                <w:rFonts w:ascii="Arial" w:hAnsi="Arial" w:cs="Arial"/>
                <w:b/>
                <w:sz w:val="20"/>
                <w:szCs w:val="20"/>
              </w:rPr>
              <w:t>Name of Principal Investigator</w:t>
            </w:r>
          </w:p>
          <w:p w14:paraId="7493F38E" w14:textId="77777777" w:rsidR="00892C75" w:rsidRPr="00892C75" w:rsidRDefault="00892C75" w:rsidP="00892C75">
            <w:pPr>
              <w:numPr>
                <w:ilvl w:val="3"/>
                <w:numId w:val="33"/>
              </w:numPr>
              <w:ind w:left="882"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892C75">
              <w:rPr>
                <w:rFonts w:ascii="Arial" w:hAnsi="Arial" w:cs="Arial"/>
                <w:b/>
                <w:sz w:val="20"/>
                <w:szCs w:val="20"/>
              </w:rPr>
              <w:t>Department leader statements:</w:t>
            </w:r>
          </w:p>
          <w:p w14:paraId="6AF38D36" w14:textId="77777777" w:rsidR="00892C75" w:rsidRPr="00892C75" w:rsidRDefault="00892C75" w:rsidP="00892C75">
            <w:pPr>
              <w:numPr>
                <w:ilvl w:val="4"/>
                <w:numId w:val="33"/>
              </w:numPr>
              <w:ind w:left="1152"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892C75">
              <w:rPr>
                <w:rFonts w:ascii="Arial" w:hAnsi="Arial" w:cs="Arial"/>
                <w:b/>
                <w:sz w:val="20"/>
                <w:szCs w:val="20"/>
              </w:rPr>
              <w:t>Statement that department leader or designee has knowledge and understanding of the proposal/</w:t>
            </w:r>
            <w:proofErr w:type="gramStart"/>
            <w:r w:rsidRPr="00892C75">
              <w:rPr>
                <w:rFonts w:ascii="Arial" w:hAnsi="Arial" w:cs="Arial"/>
                <w:b/>
                <w:sz w:val="20"/>
                <w:szCs w:val="20"/>
              </w:rPr>
              <w:t>protocol;</w:t>
            </w:r>
            <w:proofErr w:type="gramEnd"/>
          </w:p>
          <w:p w14:paraId="1C7D4FEC" w14:textId="77777777" w:rsidR="00892C75" w:rsidRPr="00892C75" w:rsidRDefault="00892C75" w:rsidP="00892C75">
            <w:pPr>
              <w:numPr>
                <w:ilvl w:val="4"/>
                <w:numId w:val="33"/>
              </w:numPr>
              <w:ind w:left="1152"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892C75">
              <w:rPr>
                <w:rFonts w:ascii="Arial" w:hAnsi="Arial" w:cs="Arial"/>
                <w:b/>
                <w:sz w:val="20"/>
                <w:szCs w:val="20"/>
              </w:rPr>
              <w:t>Statement that department head/chair or designee affirms that the department has the capacity to support the project/study (e.g., materials, space, scheduling, equipment, etc.); and</w:t>
            </w:r>
          </w:p>
          <w:p w14:paraId="6D5F25F4" w14:textId="1F5C930B" w:rsidR="004B422C" w:rsidRPr="005922E4" w:rsidRDefault="00892C75" w:rsidP="00A34D58">
            <w:pPr>
              <w:numPr>
                <w:ilvl w:val="4"/>
                <w:numId w:val="33"/>
              </w:numPr>
              <w:ind w:left="1152"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5922E4">
              <w:rPr>
                <w:rFonts w:ascii="Arial" w:hAnsi="Arial" w:cs="Arial"/>
                <w:b/>
                <w:sz w:val="20"/>
                <w:szCs w:val="20"/>
              </w:rPr>
              <w:t>Statement that department leader or designee endorses the conduct of the project/study OR change of research.</w:t>
            </w:r>
          </w:p>
          <w:p w14:paraId="0518CB32" w14:textId="77777777" w:rsidR="00892C75" w:rsidRDefault="00892C75" w:rsidP="00D67E9A">
            <w:pPr>
              <w:ind w:left="576" w:hanging="28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1425BA" w14:textId="39B18C8F" w:rsidR="00892C75" w:rsidRPr="00C82ADF" w:rsidRDefault="00892C75" w:rsidP="00D67E9A">
            <w:pPr>
              <w:ind w:left="576" w:hanging="28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E9A" w14:paraId="441425BD" w14:textId="77777777" w:rsidTr="00BF5B63">
        <w:trPr>
          <w:trHeight w:val="288"/>
          <w:jc w:val="center"/>
        </w:trPr>
        <w:tc>
          <w:tcPr>
            <w:tcW w:w="10800" w:type="dxa"/>
            <w:gridSpan w:val="8"/>
            <w:tcBorders>
              <w:top w:val="dashed" w:sz="2" w:space="0" w:color="auto"/>
              <w:bottom w:val="nil"/>
            </w:tcBorders>
            <w:vAlign w:val="center"/>
          </w:tcPr>
          <w:p w14:paraId="441425BC" w14:textId="6B10C10E" w:rsidR="00D67E9A" w:rsidRPr="0068097C" w:rsidRDefault="00D67E9A" w:rsidP="00D67E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60D9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5</w:t>
            </w:r>
            <w:r w:rsidRPr="008560D9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8097C">
              <w:rPr>
                <w:rFonts w:ascii="Arial" w:hAnsi="Arial" w:cs="Arial"/>
                <w:b/>
                <w:sz w:val="20"/>
                <w:szCs w:val="20"/>
              </w:rPr>
              <w:t xml:space="preserve">Does the </w:t>
            </w:r>
            <w:r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68097C">
              <w:rPr>
                <w:rFonts w:ascii="Arial" w:hAnsi="Arial" w:cs="Arial"/>
                <w:b/>
                <w:sz w:val="20"/>
                <w:szCs w:val="20"/>
              </w:rPr>
              <w:t xml:space="preserve"> include non-billable tests and/or procedures?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(See Section I # 5)</w:t>
            </w:r>
          </w:p>
        </w:tc>
      </w:tr>
      <w:tr w:rsidR="00D67E9A" w14:paraId="441425BF" w14:textId="77777777" w:rsidTr="00BF5B63">
        <w:trPr>
          <w:trHeight w:val="288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441425BE" w14:textId="2580A53A" w:rsidR="00D67E9A" w:rsidRPr="00950AE0" w:rsidRDefault="00FF7EBC" w:rsidP="00D67E9A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67E9A"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E9A"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67E9A"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67E9A" w:rsidRPr="00950AE0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D67E9A" w14:paraId="441425C1" w14:textId="77777777" w:rsidTr="00BF5B63">
        <w:trPr>
          <w:trHeight w:val="333"/>
          <w:jc w:val="center"/>
        </w:trPr>
        <w:tc>
          <w:tcPr>
            <w:tcW w:w="10800" w:type="dxa"/>
            <w:gridSpan w:val="8"/>
            <w:tcBorders>
              <w:top w:val="nil"/>
              <w:bottom w:val="dashed" w:sz="2" w:space="0" w:color="auto"/>
            </w:tcBorders>
            <w:vAlign w:val="center"/>
          </w:tcPr>
          <w:p w14:paraId="441425C0" w14:textId="1C1E2DDD" w:rsidR="00D67E9A" w:rsidRPr="00950AE0" w:rsidRDefault="00FF7EBC" w:rsidP="00D67E9A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67E9A"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E9A"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67E9A"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67E9A" w:rsidRPr="00950AE0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="00D67E9A" w:rsidRPr="003B2B09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&gt;</w:t>
            </w:r>
            <w:r w:rsidR="00D67E9A"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7E9A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hyperlink r:id="rId38" w:history="1">
              <w:r w:rsidR="00D67E9A">
                <w:rPr>
                  <w:rStyle w:val="Hyperlink"/>
                  <w:rFonts w:ascii="Arial" w:hAnsi="Arial" w:cs="Arial"/>
                  <w:sz w:val="20"/>
                  <w:szCs w:val="20"/>
                </w:rPr>
                <w:t>OSF CRBO</w:t>
              </w:r>
            </w:hyperlink>
            <w:r w:rsidR="00D67E9A">
              <w:rPr>
                <w:rFonts w:ascii="Arial" w:hAnsi="Arial" w:cs="Arial"/>
                <w:sz w:val="20"/>
                <w:szCs w:val="20"/>
              </w:rPr>
              <w:t xml:space="preserve"> regarding the potential need to establish a research account.</w:t>
            </w:r>
          </w:p>
        </w:tc>
      </w:tr>
      <w:tr w:rsidR="00D67E9A" w14:paraId="441425C3" w14:textId="77777777" w:rsidTr="00BF5B63">
        <w:trPr>
          <w:trHeight w:val="302"/>
          <w:jc w:val="center"/>
        </w:trPr>
        <w:tc>
          <w:tcPr>
            <w:tcW w:w="10800" w:type="dxa"/>
            <w:gridSpan w:val="8"/>
            <w:tcBorders>
              <w:top w:val="dashed" w:sz="2" w:space="0" w:color="auto"/>
              <w:bottom w:val="nil"/>
            </w:tcBorders>
            <w:vAlign w:val="center"/>
          </w:tcPr>
          <w:p w14:paraId="441425C2" w14:textId="11D76912" w:rsidR="00D67E9A" w:rsidRPr="00E7471D" w:rsidRDefault="00D67E9A" w:rsidP="00D67E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471D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6</w:t>
            </w:r>
            <w:r w:rsidRPr="00E7471D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Pr="00E7471D">
              <w:rPr>
                <w:rFonts w:ascii="Arial" w:hAnsi="Arial" w:cs="Arial"/>
                <w:b/>
                <w:sz w:val="20"/>
                <w:szCs w:val="20"/>
              </w:rPr>
              <w:t xml:space="preserve">  Will the </w:t>
            </w:r>
            <w:r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E7471D">
              <w:rPr>
                <w:rFonts w:ascii="Arial" w:hAnsi="Arial" w:cs="Arial"/>
                <w:b/>
                <w:sz w:val="20"/>
                <w:szCs w:val="20"/>
              </w:rPr>
              <w:t xml:space="preserve"> sponsor require electronic medical record access for the research?</w:t>
            </w:r>
          </w:p>
        </w:tc>
      </w:tr>
      <w:tr w:rsidR="00D67E9A" w14:paraId="441425C5" w14:textId="77777777" w:rsidTr="00BF5B63">
        <w:trPr>
          <w:trHeight w:val="302"/>
          <w:jc w:val="center"/>
        </w:trPr>
        <w:tc>
          <w:tcPr>
            <w:tcW w:w="10800" w:type="dxa"/>
            <w:gridSpan w:val="8"/>
            <w:tcBorders>
              <w:top w:val="nil"/>
              <w:bottom w:val="nil"/>
            </w:tcBorders>
            <w:vAlign w:val="center"/>
          </w:tcPr>
          <w:p w14:paraId="441425C4" w14:textId="7685B1C2" w:rsidR="00D67E9A" w:rsidRPr="00E7471D" w:rsidRDefault="00FF7EBC" w:rsidP="00D67E9A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67E9A" w:rsidRPr="00E74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E9A" w:rsidRPr="00E74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67E9A" w:rsidRPr="00E747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67E9A" w:rsidRPr="00E7471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D67E9A" w14:paraId="441425C7" w14:textId="77777777" w:rsidTr="00BF5B63">
        <w:trPr>
          <w:trHeight w:val="378"/>
          <w:jc w:val="center"/>
        </w:trPr>
        <w:tc>
          <w:tcPr>
            <w:tcW w:w="10800" w:type="dxa"/>
            <w:gridSpan w:val="8"/>
            <w:tcBorders>
              <w:top w:val="nil"/>
              <w:bottom w:val="dashed" w:sz="4" w:space="0" w:color="auto"/>
            </w:tcBorders>
            <w:vAlign w:val="center"/>
          </w:tcPr>
          <w:p w14:paraId="17E63B7E" w14:textId="2CE8B7E9" w:rsidR="0088523F" w:rsidRDefault="00FF7EBC" w:rsidP="00531DAF">
            <w:pPr>
              <w:ind w:left="288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67E9A" w:rsidRPr="00E74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E9A" w:rsidRPr="00E74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2E4">
              <w:rPr>
                <w:rFonts w:ascii="Arial" w:hAnsi="Arial" w:cs="Arial"/>
                <w:sz w:val="20"/>
                <w:szCs w:val="20"/>
              </w:rPr>
            </w:r>
            <w:r w:rsidR="00592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67E9A" w:rsidRPr="00E747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67E9A" w:rsidRPr="00E7471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="00D67E9A" w:rsidRPr="00E7471D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&gt;</w:t>
            </w:r>
            <w:r w:rsidR="00D67E9A" w:rsidRPr="00E7471D">
              <w:rPr>
                <w:rFonts w:ascii="Arial" w:hAnsi="Arial" w:cs="Arial"/>
                <w:sz w:val="20"/>
                <w:szCs w:val="20"/>
              </w:rPr>
              <w:t xml:space="preserve"> Complete and attach a </w:t>
            </w:r>
            <w:hyperlink r:id="rId39" w:history="1">
              <w:r w:rsidR="00D67E9A" w:rsidRPr="00B32A68">
                <w:rPr>
                  <w:rStyle w:val="Hyperlink"/>
                  <w:rFonts w:ascii="Arial" w:hAnsi="Arial" w:cs="Arial"/>
                  <w:sz w:val="20"/>
                  <w:szCs w:val="20"/>
                </w:rPr>
                <w:t>Research Epic Access Request Form</w:t>
              </w:r>
            </w:hyperlink>
          </w:p>
          <w:p w14:paraId="441425C6" w14:textId="37858258" w:rsidR="0088523F" w:rsidRPr="00E7471D" w:rsidRDefault="0088523F" w:rsidP="00BF5B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23F" w14:paraId="2CEB9B2E" w14:textId="77777777" w:rsidTr="00BF5B63">
        <w:trPr>
          <w:trHeight w:val="378"/>
          <w:jc w:val="center"/>
        </w:trPr>
        <w:tc>
          <w:tcPr>
            <w:tcW w:w="10800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E501540" w14:textId="365C41F1" w:rsidR="0088523F" w:rsidRPr="00056FFF" w:rsidRDefault="0088523F" w:rsidP="0088523F">
            <w:pPr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</w:pPr>
            <w:r w:rsidRPr="00531DA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17. </w:t>
            </w:r>
            <w:r w:rsidRPr="00531D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SFMC Only </w:t>
            </w:r>
            <w:r w:rsidRPr="00BF5B6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–</w:t>
            </w:r>
            <w:r w:rsidRPr="00531D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F5B6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Is there</w:t>
            </w:r>
            <w:r w:rsidRPr="00531D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OSF SFMC Clinical Research Involvement</w:t>
            </w:r>
            <w:r w:rsidR="00892C7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?</w:t>
            </w:r>
            <w:r w:rsidRPr="00531D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bdr w:val="dashed" w:sz="4" w:space="0" w:color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??"/>
                    <w:listEntry w:val="No / Unknown"/>
                    <w:listEntry w:val="Full coordinator services"/>
                    <w:listEntry w:val="Regulatory work only"/>
                  </w:ddList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bdr w:val="dashed" w:sz="4" w:space="0" w:color="auto"/>
              </w:rPr>
              <w:instrText xml:space="preserve"> FORMDROPDOWN </w:instrText>
            </w:r>
            <w:r w:rsidR="005922E4">
              <w:rPr>
                <w:rFonts w:ascii="Arial" w:hAnsi="Arial" w:cs="Arial"/>
                <w:bCs/>
                <w:color w:val="000000" w:themeColor="text1"/>
                <w:sz w:val="20"/>
                <w:szCs w:val="20"/>
                <w:bdr w:val="dashed" w:sz="4" w:space="0" w:color="auto"/>
              </w:rPr>
            </w:r>
            <w:r w:rsidR="005922E4">
              <w:rPr>
                <w:rFonts w:ascii="Arial" w:hAnsi="Arial" w:cs="Arial"/>
                <w:bCs/>
                <w:color w:val="000000" w:themeColor="text1"/>
                <w:sz w:val="20"/>
                <w:szCs w:val="20"/>
                <w:bdr w:val="dashed" w:sz="4" w:space="0" w:color="auto"/>
              </w:rPr>
              <w:fldChar w:fldCharType="separate"/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bdr w:val="dashed" w:sz="4" w:space="0" w:color="auto"/>
              </w:rPr>
              <w:fldChar w:fldCharType="end"/>
            </w:r>
            <w:r w:rsidRPr="00056FF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  </w:t>
            </w:r>
          </w:p>
          <w:p w14:paraId="1C2E07BD" w14:textId="77777777" w:rsidR="0088523F" w:rsidRDefault="0088523F" w:rsidP="0088523F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8EBF9C" w14:textId="2AF765A8" w:rsidR="00C369FB" w:rsidRPr="00AA16B1" w:rsidRDefault="00C369FB" w:rsidP="00C17861">
      <w:pPr>
        <w:tabs>
          <w:tab w:val="left" w:pos="1680"/>
        </w:tabs>
        <w:rPr>
          <w:rFonts w:ascii="Arial" w:hAnsi="Arial" w:cs="Arial"/>
        </w:rPr>
      </w:pPr>
    </w:p>
    <w:sectPr w:rsidR="00C369FB" w:rsidRPr="00AA16B1" w:rsidSect="00C17861">
      <w:headerReference w:type="default" r:id="rId40"/>
      <w:footerReference w:type="default" r:id="rId41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1F976" w14:textId="77777777" w:rsidR="002013B2" w:rsidRDefault="002013B2" w:rsidP="005F723A">
      <w:pPr>
        <w:spacing w:after="0" w:line="240" w:lineRule="auto"/>
      </w:pPr>
      <w:r>
        <w:separator/>
      </w:r>
    </w:p>
  </w:endnote>
  <w:endnote w:type="continuationSeparator" w:id="0">
    <w:p w14:paraId="27BB4632" w14:textId="77777777" w:rsidR="002013B2" w:rsidRDefault="002013B2" w:rsidP="005F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859302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1425F9" w14:textId="0CD9F5D7" w:rsidR="008259ED" w:rsidRPr="00813AF0" w:rsidRDefault="008259ED" w:rsidP="00CB7B9A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813AF0">
              <w:rPr>
                <w:rFonts w:ascii="Arial" w:hAnsi="Arial" w:cs="Arial"/>
                <w:sz w:val="18"/>
                <w:szCs w:val="18"/>
              </w:rPr>
              <w:t>Version</w:t>
            </w:r>
            <w:r>
              <w:rPr>
                <w:rFonts w:ascii="Arial" w:hAnsi="Arial" w:cs="Arial"/>
                <w:sz w:val="18"/>
                <w:szCs w:val="18"/>
              </w:rPr>
              <w:t xml:space="preserve"> Date: </w:t>
            </w:r>
            <w:r w:rsidR="00B63E09">
              <w:rPr>
                <w:rFonts w:ascii="Arial" w:hAnsi="Arial" w:cs="Arial"/>
                <w:sz w:val="18"/>
                <w:szCs w:val="18"/>
              </w:rPr>
              <w:t>02/21/2023</w:t>
            </w:r>
            <w:r w:rsidRPr="00813AF0">
              <w:rPr>
                <w:rFonts w:ascii="Arial" w:hAnsi="Arial" w:cs="Arial"/>
                <w:sz w:val="18"/>
                <w:szCs w:val="18"/>
              </w:rPr>
              <w:tab/>
            </w:r>
            <w:r w:rsidRPr="00813AF0">
              <w:rPr>
                <w:rFonts w:ascii="Arial" w:hAnsi="Arial" w:cs="Arial"/>
                <w:sz w:val="18"/>
                <w:szCs w:val="18"/>
              </w:rPr>
              <w:tab/>
              <w:t xml:space="preserve">Page </w:t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D45F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13AF0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D45F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7</w:t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DFE3B" w14:textId="77777777" w:rsidR="002013B2" w:rsidRDefault="002013B2" w:rsidP="005F723A">
      <w:pPr>
        <w:spacing w:after="0" w:line="240" w:lineRule="auto"/>
      </w:pPr>
      <w:r>
        <w:separator/>
      </w:r>
    </w:p>
  </w:footnote>
  <w:footnote w:type="continuationSeparator" w:id="0">
    <w:p w14:paraId="04A1F876" w14:textId="77777777" w:rsidR="002013B2" w:rsidRDefault="002013B2" w:rsidP="005F7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6"/>
      <w:gridCol w:w="8244"/>
    </w:tblGrid>
    <w:tr w:rsidR="008259ED" w14:paraId="441425F6" w14:textId="77777777" w:rsidTr="00BF5B63">
      <w:trPr>
        <w:trHeight w:val="630"/>
      </w:trPr>
      <w:tc>
        <w:tcPr>
          <w:tcW w:w="2340" w:type="dxa"/>
          <w:vAlign w:val="center"/>
        </w:tcPr>
        <w:p w14:paraId="441425F4" w14:textId="60972381" w:rsidR="008259ED" w:rsidRDefault="008259ED" w:rsidP="00CF2B20">
          <w:pPr>
            <w:pStyle w:val="Header"/>
          </w:pPr>
          <w:r>
            <w:rPr>
              <w:noProof/>
            </w:rPr>
            <w:drawing>
              <wp:inline distT="0" distB="0" distL="0" distR="0" wp14:anchorId="2139EC73" wp14:editId="4630B06C">
                <wp:extent cx="1486449" cy="585216"/>
                <wp:effectExtent l="0" t="0" r="0" b="5715"/>
                <wp:docPr id="1" name="Picture 1" descr="https://team.osfhealthcare.org/sites/Corporate/Depts/MarCom/OSF%20Logo%20Sets/OSF%20HealthCare/OSFHC_Stacked_Brow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team.osfhealthcare.org/sites/Corporate/Depts/MarCom/OSF%20Logo%20Sets/OSF%20HealthCare/OSFHC_Stacked_Brown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01" t="8142" r="5475" b="10424"/>
                        <a:stretch/>
                      </pic:blipFill>
                      <pic:spPr bwMode="auto">
                        <a:xfrm>
                          <a:off x="0" y="0"/>
                          <a:ext cx="1486449" cy="585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0" w:type="dxa"/>
          <w:vAlign w:val="center"/>
        </w:tcPr>
        <w:p w14:paraId="441425F5" w14:textId="04C18E75" w:rsidR="008259ED" w:rsidRPr="00F00B32" w:rsidRDefault="008259ED" w:rsidP="0003018B">
          <w:pPr>
            <w:pStyle w:val="Header"/>
            <w:rPr>
              <w:sz w:val="56"/>
              <w:szCs w:val="56"/>
            </w:rPr>
          </w:pPr>
          <w:r w:rsidRPr="00F00B32">
            <w:rPr>
              <w:sz w:val="56"/>
              <w:szCs w:val="56"/>
            </w:rPr>
            <w:t>Research Application</w:t>
          </w:r>
          <w:r>
            <w:rPr>
              <w:sz w:val="56"/>
              <w:szCs w:val="56"/>
            </w:rPr>
            <w:t xml:space="preserve"> Form</w:t>
          </w:r>
        </w:p>
      </w:tc>
    </w:tr>
  </w:tbl>
  <w:p w14:paraId="441425F7" w14:textId="264A58D5" w:rsidR="008259ED" w:rsidRPr="00142474" w:rsidRDefault="008259ED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FA6"/>
    <w:multiLevelType w:val="hybridMultilevel"/>
    <w:tmpl w:val="C9D0B106"/>
    <w:lvl w:ilvl="0" w:tplc="0540EC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0A0D"/>
    <w:multiLevelType w:val="multilevel"/>
    <w:tmpl w:val="905EE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C1A07"/>
    <w:multiLevelType w:val="hybridMultilevel"/>
    <w:tmpl w:val="4B4E65B0"/>
    <w:lvl w:ilvl="0" w:tplc="8E5C0C46">
      <w:start w:val="1"/>
      <w:numFmt w:val="decimal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413B3"/>
    <w:multiLevelType w:val="hybridMultilevel"/>
    <w:tmpl w:val="9C68B67A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EE70EF04">
      <w:start w:val="1"/>
      <w:numFmt w:val="lowerRoman"/>
      <w:lvlText w:val="%3."/>
      <w:lvlJc w:val="right"/>
      <w:pPr>
        <w:ind w:left="2677" w:hanging="180"/>
      </w:pPr>
      <w:rPr>
        <w:b/>
        <w:color w:val="833C0B" w:themeColor="accent2" w:themeShade="80"/>
      </w:r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4" w15:restartNumberingAfterBreak="0">
    <w:nsid w:val="18041907"/>
    <w:multiLevelType w:val="hybridMultilevel"/>
    <w:tmpl w:val="4148E684"/>
    <w:lvl w:ilvl="0" w:tplc="6E1811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27565"/>
    <w:multiLevelType w:val="hybridMultilevel"/>
    <w:tmpl w:val="E7C2C380"/>
    <w:lvl w:ilvl="0" w:tplc="79E4A696">
      <w:start w:val="1"/>
      <w:numFmt w:val="decimal"/>
      <w:lvlText w:val="%1."/>
      <w:lvlJc w:val="left"/>
      <w:pPr>
        <w:ind w:left="72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57A93"/>
    <w:multiLevelType w:val="hybridMultilevel"/>
    <w:tmpl w:val="FCC47AEC"/>
    <w:lvl w:ilvl="0" w:tplc="EDB286E4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706E4"/>
    <w:multiLevelType w:val="hybridMultilevel"/>
    <w:tmpl w:val="5BCC189A"/>
    <w:lvl w:ilvl="0" w:tplc="D6C27104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AD74ECE6">
      <w:start w:val="1"/>
      <w:numFmt w:val="lowerRoman"/>
      <w:lvlText w:val="%3."/>
      <w:lvlJc w:val="right"/>
      <w:pPr>
        <w:ind w:left="2160" w:hanging="180"/>
      </w:pPr>
      <w:rPr>
        <w:b/>
        <w:color w:val="833C0B" w:themeColor="accent2" w:themeShade="8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26168"/>
    <w:multiLevelType w:val="hybridMultilevel"/>
    <w:tmpl w:val="4DC25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36F6B"/>
    <w:multiLevelType w:val="hybridMultilevel"/>
    <w:tmpl w:val="3D4AC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01EED"/>
    <w:multiLevelType w:val="hybridMultilevel"/>
    <w:tmpl w:val="05C484F4"/>
    <w:lvl w:ilvl="0" w:tplc="DA0CC1CA">
      <w:start w:val="1"/>
      <w:numFmt w:val="lowerLetter"/>
      <w:lvlText w:val="%1."/>
      <w:lvlJc w:val="left"/>
      <w:pPr>
        <w:ind w:left="933" w:hanging="360"/>
      </w:pPr>
      <w:rPr>
        <w:rFonts w:hint="default"/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1" w15:restartNumberingAfterBreak="0">
    <w:nsid w:val="405D671D"/>
    <w:multiLevelType w:val="hybridMultilevel"/>
    <w:tmpl w:val="7AA0D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B27B40">
      <w:start w:val="1"/>
      <w:numFmt w:val="lowerLetter"/>
      <w:lvlText w:val="%2."/>
      <w:lvlJc w:val="left"/>
      <w:pPr>
        <w:ind w:left="1440" w:hanging="360"/>
      </w:pPr>
      <w:rPr>
        <w:b/>
        <w:color w:val="833C0B" w:themeColor="accent2" w:themeShade="8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33695"/>
    <w:multiLevelType w:val="hybridMultilevel"/>
    <w:tmpl w:val="4336E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76558"/>
    <w:multiLevelType w:val="hybridMultilevel"/>
    <w:tmpl w:val="6CE4C97E"/>
    <w:lvl w:ilvl="0" w:tplc="A3C65C3A">
      <w:start w:val="1"/>
      <w:numFmt w:val="decimal"/>
      <w:lvlText w:val="%1."/>
      <w:lvlJc w:val="left"/>
      <w:pPr>
        <w:ind w:left="720" w:hanging="360"/>
      </w:pPr>
      <w:rPr>
        <w:b/>
        <w:color w:val="833C0B" w:themeColor="accent2" w:themeShade="80"/>
      </w:rPr>
    </w:lvl>
    <w:lvl w:ilvl="1" w:tplc="EDB286E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350AA"/>
    <w:multiLevelType w:val="hybridMultilevel"/>
    <w:tmpl w:val="06CAD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267C9"/>
    <w:multiLevelType w:val="hybridMultilevel"/>
    <w:tmpl w:val="98F8E1A6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16" w15:restartNumberingAfterBreak="0">
    <w:nsid w:val="510A3595"/>
    <w:multiLevelType w:val="hybridMultilevel"/>
    <w:tmpl w:val="FEDE4434"/>
    <w:lvl w:ilvl="0" w:tplc="D582581E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A047E"/>
    <w:multiLevelType w:val="hybridMultilevel"/>
    <w:tmpl w:val="F5E63758"/>
    <w:lvl w:ilvl="0" w:tplc="89666F9E">
      <w:start w:val="1"/>
      <w:numFmt w:val="decimal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87F18"/>
    <w:multiLevelType w:val="hybridMultilevel"/>
    <w:tmpl w:val="0616F51A"/>
    <w:lvl w:ilvl="0" w:tplc="E04EADCC">
      <w:start w:val="1"/>
      <w:numFmt w:val="lowerLetter"/>
      <w:lvlText w:val="%1."/>
      <w:lvlJc w:val="left"/>
      <w:pPr>
        <w:ind w:left="72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21050"/>
    <w:multiLevelType w:val="hybridMultilevel"/>
    <w:tmpl w:val="221CEA56"/>
    <w:lvl w:ilvl="0" w:tplc="1D14E9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C1727"/>
    <w:multiLevelType w:val="hybridMultilevel"/>
    <w:tmpl w:val="A5B25036"/>
    <w:lvl w:ilvl="0" w:tplc="CA3E5AD8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92A8D04A">
      <w:start w:val="1"/>
      <w:numFmt w:val="lowerRoman"/>
      <w:lvlText w:val="%3."/>
      <w:lvlJc w:val="right"/>
      <w:pPr>
        <w:ind w:left="2160" w:hanging="180"/>
      </w:pPr>
      <w:rPr>
        <w:color w:val="833C0B" w:themeColor="accent2" w:themeShade="8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059EB"/>
    <w:multiLevelType w:val="hybridMultilevel"/>
    <w:tmpl w:val="17C43798"/>
    <w:lvl w:ilvl="0" w:tplc="0C18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E5F50"/>
    <w:multiLevelType w:val="hybridMultilevel"/>
    <w:tmpl w:val="A79A3386"/>
    <w:lvl w:ilvl="0" w:tplc="E2D49720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56320"/>
    <w:multiLevelType w:val="hybridMultilevel"/>
    <w:tmpl w:val="50BCAAD0"/>
    <w:lvl w:ilvl="0" w:tplc="B1DE322C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62C44537"/>
    <w:multiLevelType w:val="hybridMultilevel"/>
    <w:tmpl w:val="7CD46580"/>
    <w:lvl w:ilvl="0" w:tplc="78A83ACA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217DC"/>
    <w:multiLevelType w:val="hybridMultilevel"/>
    <w:tmpl w:val="F3CC9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D7529"/>
    <w:multiLevelType w:val="hybridMultilevel"/>
    <w:tmpl w:val="E1064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561F0"/>
    <w:multiLevelType w:val="hybridMultilevel"/>
    <w:tmpl w:val="3C141FE0"/>
    <w:lvl w:ilvl="0" w:tplc="F3742D3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D2382"/>
    <w:multiLevelType w:val="hybridMultilevel"/>
    <w:tmpl w:val="D554976E"/>
    <w:lvl w:ilvl="0" w:tplc="1D14E9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B602A"/>
    <w:multiLevelType w:val="hybridMultilevel"/>
    <w:tmpl w:val="EFF06CAC"/>
    <w:lvl w:ilvl="0" w:tplc="EDB286E4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00487"/>
    <w:multiLevelType w:val="hybridMultilevel"/>
    <w:tmpl w:val="D226945A"/>
    <w:lvl w:ilvl="0" w:tplc="E04EADCC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484608"/>
    <w:multiLevelType w:val="hybridMultilevel"/>
    <w:tmpl w:val="B704B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066E0"/>
    <w:multiLevelType w:val="hybridMultilevel"/>
    <w:tmpl w:val="45CCF8B8"/>
    <w:lvl w:ilvl="0" w:tplc="2F483C6A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013203">
    <w:abstractNumId w:val="5"/>
  </w:num>
  <w:num w:numId="2" w16cid:durableId="1455173005">
    <w:abstractNumId w:val="13"/>
  </w:num>
  <w:num w:numId="3" w16cid:durableId="1600064376">
    <w:abstractNumId w:val="19"/>
  </w:num>
  <w:num w:numId="4" w16cid:durableId="320354905">
    <w:abstractNumId w:val="6"/>
  </w:num>
  <w:num w:numId="5" w16cid:durableId="1282105087">
    <w:abstractNumId w:val="30"/>
  </w:num>
  <w:num w:numId="6" w16cid:durableId="760570520">
    <w:abstractNumId w:val="31"/>
  </w:num>
  <w:num w:numId="7" w16cid:durableId="650408237">
    <w:abstractNumId w:val="25"/>
  </w:num>
  <w:num w:numId="8" w16cid:durableId="61412908">
    <w:abstractNumId w:val="16"/>
  </w:num>
  <w:num w:numId="9" w16cid:durableId="806749059">
    <w:abstractNumId w:val="29"/>
  </w:num>
  <w:num w:numId="10" w16cid:durableId="1626421474">
    <w:abstractNumId w:val="17"/>
  </w:num>
  <w:num w:numId="11" w16cid:durableId="135028836">
    <w:abstractNumId w:val="28"/>
  </w:num>
  <w:num w:numId="12" w16cid:durableId="377316860">
    <w:abstractNumId w:val="11"/>
  </w:num>
  <w:num w:numId="13" w16cid:durableId="2050718736">
    <w:abstractNumId w:val="14"/>
  </w:num>
  <w:num w:numId="14" w16cid:durableId="993223197">
    <w:abstractNumId w:val="8"/>
  </w:num>
  <w:num w:numId="15" w16cid:durableId="1805654484">
    <w:abstractNumId w:val="12"/>
  </w:num>
  <w:num w:numId="16" w16cid:durableId="1711998486">
    <w:abstractNumId w:val="24"/>
  </w:num>
  <w:num w:numId="17" w16cid:durableId="281771961">
    <w:abstractNumId w:val="20"/>
  </w:num>
  <w:num w:numId="18" w16cid:durableId="1695964069">
    <w:abstractNumId w:val="7"/>
  </w:num>
  <w:num w:numId="19" w16cid:durableId="1151600902">
    <w:abstractNumId w:val="22"/>
  </w:num>
  <w:num w:numId="20" w16cid:durableId="1021395172">
    <w:abstractNumId w:val="2"/>
  </w:num>
  <w:num w:numId="21" w16cid:durableId="1504583440">
    <w:abstractNumId w:val="32"/>
  </w:num>
  <w:num w:numId="22" w16cid:durableId="1864174584">
    <w:abstractNumId w:val="27"/>
  </w:num>
  <w:num w:numId="23" w16cid:durableId="443501507">
    <w:abstractNumId w:val="3"/>
  </w:num>
  <w:num w:numId="24" w16cid:durableId="1125386402">
    <w:abstractNumId w:val="15"/>
  </w:num>
  <w:num w:numId="25" w16cid:durableId="992949723">
    <w:abstractNumId w:val="1"/>
  </w:num>
  <w:num w:numId="26" w16cid:durableId="1466661182">
    <w:abstractNumId w:val="4"/>
  </w:num>
  <w:num w:numId="27" w16cid:durableId="2100632342">
    <w:abstractNumId w:val="0"/>
  </w:num>
  <w:num w:numId="28" w16cid:durableId="1496678302">
    <w:abstractNumId w:val="18"/>
  </w:num>
  <w:num w:numId="29" w16cid:durableId="1176116200">
    <w:abstractNumId w:val="26"/>
  </w:num>
  <w:num w:numId="30" w16cid:durableId="1582908275">
    <w:abstractNumId w:val="21"/>
  </w:num>
  <w:num w:numId="31" w16cid:durableId="2139909562">
    <w:abstractNumId w:val="10"/>
  </w:num>
  <w:num w:numId="32" w16cid:durableId="881941944">
    <w:abstractNumId w:val="23"/>
  </w:num>
  <w:num w:numId="33" w16cid:durableId="2596056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OSDuAyfXJaQeVT4VWhkXsgIawPIZcn5JyrcTnQLGuWYX2v9FU1Qz0Bv8+ckHE9Mmx1UfgEPHtqEwLmmTsBF8w==" w:salt="wjJPSnZ/j6MXmcCh5tlsAQ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23A"/>
    <w:rsid w:val="000008D6"/>
    <w:rsid w:val="00000F39"/>
    <w:rsid w:val="00004514"/>
    <w:rsid w:val="00006823"/>
    <w:rsid w:val="00007975"/>
    <w:rsid w:val="000100EB"/>
    <w:rsid w:val="00014583"/>
    <w:rsid w:val="0001539A"/>
    <w:rsid w:val="00023575"/>
    <w:rsid w:val="0002467B"/>
    <w:rsid w:val="0003018B"/>
    <w:rsid w:val="00037BD8"/>
    <w:rsid w:val="0004168E"/>
    <w:rsid w:val="00051017"/>
    <w:rsid w:val="00052424"/>
    <w:rsid w:val="00065DFF"/>
    <w:rsid w:val="00075654"/>
    <w:rsid w:val="00085494"/>
    <w:rsid w:val="000A0B5D"/>
    <w:rsid w:val="000A2F45"/>
    <w:rsid w:val="000A7611"/>
    <w:rsid w:val="000C02B5"/>
    <w:rsid w:val="000C1316"/>
    <w:rsid w:val="000C7BC8"/>
    <w:rsid w:val="000D064E"/>
    <w:rsid w:val="000E3FED"/>
    <w:rsid w:val="000E5328"/>
    <w:rsid w:val="000E6C83"/>
    <w:rsid w:val="000F0131"/>
    <w:rsid w:val="000F0828"/>
    <w:rsid w:val="000F5112"/>
    <w:rsid w:val="000F67FB"/>
    <w:rsid w:val="001001F3"/>
    <w:rsid w:val="00101F60"/>
    <w:rsid w:val="0010261F"/>
    <w:rsid w:val="0010646A"/>
    <w:rsid w:val="00106D2B"/>
    <w:rsid w:val="00115AD4"/>
    <w:rsid w:val="00121FAE"/>
    <w:rsid w:val="00130F73"/>
    <w:rsid w:val="001334D2"/>
    <w:rsid w:val="00137869"/>
    <w:rsid w:val="00142474"/>
    <w:rsid w:val="00142AA5"/>
    <w:rsid w:val="00152A1C"/>
    <w:rsid w:val="00154B53"/>
    <w:rsid w:val="001570FA"/>
    <w:rsid w:val="00162DE8"/>
    <w:rsid w:val="0016364F"/>
    <w:rsid w:val="00164C6C"/>
    <w:rsid w:val="00166202"/>
    <w:rsid w:val="00175A7F"/>
    <w:rsid w:val="00183C07"/>
    <w:rsid w:val="00183FAC"/>
    <w:rsid w:val="00191BA7"/>
    <w:rsid w:val="00195247"/>
    <w:rsid w:val="001961CE"/>
    <w:rsid w:val="001B37B5"/>
    <w:rsid w:val="001C2C9C"/>
    <w:rsid w:val="001D2BDC"/>
    <w:rsid w:val="001D40BD"/>
    <w:rsid w:val="001D65E7"/>
    <w:rsid w:val="001E5D95"/>
    <w:rsid w:val="002013B2"/>
    <w:rsid w:val="00205BBD"/>
    <w:rsid w:val="002102D1"/>
    <w:rsid w:val="0021314A"/>
    <w:rsid w:val="00214FFE"/>
    <w:rsid w:val="00217B37"/>
    <w:rsid w:val="00224611"/>
    <w:rsid w:val="00226192"/>
    <w:rsid w:val="002318FD"/>
    <w:rsid w:val="00236549"/>
    <w:rsid w:val="002460D3"/>
    <w:rsid w:val="00246588"/>
    <w:rsid w:val="00250207"/>
    <w:rsid w:val="00250420"/>
    <w:rsid w:val="00254B00"/>
    <w:rsid w:val="002561FA"/>
    <w:rsid w:val="002648C1"/>
    <w:rsid w:val="002664F7"/>
    <w:rsid w:val="00273DAA"/>
    <w:rsid w:val="00274C5D"/>
    <w:rsid w:val="00281834"/>
    <w:rsid w:val="00281CA4"/>
    <w:rsid w:val="002920FA"/>
    <w:rsid w:val="00297292"/>
    <w:rsid w:val="002A0B6C"/>
    <w:rsid w:val="002B4202"/>
    <w:rsid w:val="002C1470"/>
    <w:rsid w:val="002D63FA"/>
    <w:rsid w:val="002E133E"/>
    <w:rsid w:val="002E36D5"/>
    <w:rsid w:val="0030125E"/>
    <w:rsid w:val="0030273B"/>
    <w:rsid w:val="00302EF5"/>
    <w:rsid w:val="00304803"/>
    <w:rsid w:val="0031646B"/>
    <w:rsid w:val="003244FA"/>
    <w:rsid w:val="00324C18"/>
    <w:rsid w:val="00327316"/>
    <w:rsid w:val="00327D8B"/>
    <w:rsid w:val="00336EA2"/>
    <w:rsid w:val="0034043C"/>
    <w:rsid w:val="003439F2"/>
    <w:rsid w:val="00345EB4"/>
    <w:rsid w:val="0035018C"/>
    <w:rsid w:val="003505E9"/>
    <w:rsid w:val="00353021"/>
    <w:rsid w:val="00354780"/>
    <w:rsid w:val="00354899"/>
    <w:rsid w:val="003657D6"/>
    <w:rsid w:val="00366C69"/>
    <w:rsid w:val="00373640"/>
    <w:rsid w:val="00385FEF"/>
    <w:rsid w:val="003921BF"/>
    <w:rsid w:val="00394AA3"/>
    <w:rsid w:val="003A032A"/>
    <w:rsid w:val="003B0500"/>
    <w:rsid w:val="003B2B09"/>
    <w:rsid w:val="003B5019"/>
    <w:rsid w:val="003D0499"/>
    <w:rsid w:val="003D7296"/>
    <w:rsid w:val="003E055F"/>
    <w:rsid w:val="003E17EA"/>
    <w:rsid w:val="003E2100"/>
    <w:rsid w:val="003E2439"/>
    <w:rsid w:val="003F1054"/>
    <w:rsid w:val="004015BF"/>
    <w:rsid w:val="00405935"/>
    <w:rsid w:val="00411E32"/>
    <w:rsid w:val="00415209"/>
    <w:rsid w:val="00424CDF"/>
    <w:rsid w:val="0042519A"/>
    <w:rsid w:val="00426B2A"/>
    <w:rsid w:val="0043650A"/>
    <w:rsid w:val="00443A75"/>
    <w:rsid w:val="00443B39"/>
    <w:rsid w:val="004440C7"/>
    <w:rsid w:val="004465F5"/>
    <w:rsid w:val="00467A4B"/>
    <w:rsid w:val="0047646B"/>
    <w:rsid w:val="00497815"/>
    <w:rsid w:val="004A0793"/>
    <w:rsid w:val="004A13B5"/>
    <w:rsid w:val="004A19CA"/>
    <w:rsid w:val="004B2702"/>
    <w:rsid w:val="004B37CA"/>
    <w:rsid w:val="004B422C"/>
    <w:rsid w:val="004B526C"/>
    <w:rsid w:val="004C397A"/>
    <w:rsid w:val="004D125F"/>
    <w:rsid w:val="004D3747"/>
    <w:rsid w:val="004E00F2"/>
    <w:rsid w:val="004E0473"/>
    <w:rsid w:val="004E2D7B"/>
    <w:rsid w:val="004F1EE1"/>
    <w:rsid w:val="004F2F12"/>
    <w:rsid w:val="00501AF3"/>
    <w:rsid w:val="005044C6"/>
    <w:rsid w:val="00506875"/>
    <w:rsid w:val="005112C1"/>
    <w:rsid w:val="00515160"/>
    <w:rsid w:val="00517BD8"/>
    <w:rsid w:val="005205E1"/>
    <w:rsid w:val="00521FF9"/>
    <w:rsid w:val="00527D13"/>
    <w:rsid w:val="00531D68"/>
    <w:rsid w:val="00531DAF"/>
    <w:rsid w:val="00535CCF"/>
    <w:rsid w:val="00561D30"/>
    <w:rsid w:val="00563E3D"/>
    <w:rsid w:val="00564A09"/>
    <w:rsid w:val="00564F01"/>
    <w:rsid w:val="005650C4"/>
    <w:rsid w:val="0056609C"/>
    <w:rsid w:val="0056756C"/>
    <w:rsid w:val="00567A75"/>
    <w:rsid w:val="005726CB"/>
    <w:rsid w:val="00575650"/>
    <w:rsid w:val="00575EE8"/>
    <w:rsid w:val="005765C9"/>
    <w:rsid w:val="00577FF5"/>
    <w:rsid w:val="0058081E"/>
    <w:rsid w:val="00583BAF"/>
    <w:rsid w:val="005845D2"/>
    <w:rsid w:val="005861AF"/>
    <w:rsid w:val="00590FB9"/>
    <w:rsid w:val="005912DD"/>
    <w:rsid w:val="00591B5E"/>
    <w:rsid w:val="005922E4"/>
    <w:rsid w:val="005A26BA"/>
    <w:rsid w:val="005A4978"/>
    <w:rsid w:val="005A6695"/>
    <w:rsid w:val="005A7475"/>
    <w:rsid w:val="005A7FF6"/>
    <w:rsid w:val="005B1F6C"/>
    <w:rsid w:val="005B5AC5"/>
    <w:rsid w:val="005C1BA1"/>
    <w:rsid w:val="005C6235"/>
    <w:rsid w:val="005D2E5E"/>
    <w:rsid w:val="005D3E28"/>
    <w:rsid w:val="005D7E71"/>
    <w:rsid w:val="005F0E94"/>
    <w:rsid w:val="005F457F"/>
    <w:rsid w:val="005F5D69"/>
    <w:rsid w:val="005F6ED4"/>
    <w:rsid w:val="005F723A"/>
    <w:rsid w:val="00601313"/>
    <w:rsid w:val="00603D83"/>
    <w:rsid w:val="006045F7"/>
    <w:rsid w:val="00605876"/>
    <w:rsid w:val="00610050"/>
    <w:rsid w:val="00610BAD"/>
    <w:rsid w:val="0061505A"/>
    <w:rsid w:val="00621D7C"/>
    <w:rsid w:val="00624D56"/>
    <w:rsid w:val="00625469"/>
    <w:rsid w:val="00637C56"/>
    <w:rsid w:val="00637CBF"/>
    <w:rsid w:val="0064037A"/>
    <w:rsid w:val="00641E16"/>
    <w:rsid w:val="006450D7"/>
    <w:rsid w:val="00654226"/>
    <w:rsid w:val="00654957"/>
    <w:rsid w:val="006564C6"/>
    <w:rsid w:val="00660B7B"/>
    <w:rsid w:val="0066147B"/>
    <w:rsid w:val="006678DE"/>
    <w:rsid w:val="00671BDE"/>
    <w:rsid w:val="00676949"/>
    <w:rsid w:val="0068097C"/>
    <w:rsid w:val="0068380E"/>
    <w:rsid w:val="00686143"/>
    <w:rsid w:val="006923B6"/>
    <w:rsid w:val="006962C3"/>
    <w:rsid w:val="006A174F"/>
    <w:rsid w:val="006A1FBD"/>
    <w:rsid w:val="006B1D43"/>
    <w:rsid w:val="006C17DD"/>
    <w:rsid w:val="006D5C39"/>
    <w:rsid w:val="006E02E5"/>
    <w:rsid w:val="006E6D9B"/>
    <w:rsid w:val="006F1078"/>
    <w:rsid w:val="006F41D5"/>
    <w:rsid w:val="006F79E2"/>
    <w:rsid w:val="00701B03"/>
    <w:rsid w:val="00704177"/>
    <w:rsid w:val="00707704"/>
    <w:rsid w:val="00707DA2"/>
    <w:rsid w:val="007109E0"/>
    <w:rsid w:val="00711BDA"/>
    <w:rsid w:val="00711CB0"/>
    <w:rsid w:val="00711F43"/>
    <w:rsid w:val="00714E74"/>
    <w:rsid w:val="00721996"/>
    <w:rsid w:val="007307FD"/>
    <w:rsid w:val="00734731"/>
    <w:rsid w:val="00742888"/>
    <w:rsid w:val="00745911"/>
    <w:rsid w:val="0075426B"/>
    <w:rsid w:val="00754D03"/>
    <w:rsid w:val="00761713"/>
    <w:rsid w:val="00765CA9"/>
    <w:rsid w:val="00767055"/>
    <w:rsid w:val="007779C8"/>
    <w:rsid w:val="00781056"/>
    <w:rsid w:val="0078471B"/>
    <w:rsid w:val="00785A63"/>
    <w:rsid w:val="00786A27"/>
    <w:rsid w:val="007A1C1E"/>
    <w:rsid w:val="007A1C2E"/>
    <w:rsid w:val="007A3A34"/>
    <w:rsid w:val="007A787B"/>
    <w:rsid w:val="007B1BE5"/>
    <w:rsid w:val="007B3673"/>
    <w:rsid w:val="007B4B8E"/>
    <w:rsid w:val="007B7AD3"/>
    <w:rsid w:val="007C293B"/>
    <w:rsid w:val="007C43ED"/>
    <w:rsid w:val="007D022B"/>
    <w:rsid w:val="007D3BED"/>
    <w:rsid w:val="007D4A26"/>
    <w:rsid w:val="007E111E"/>
    <w:rsid w:val="007E6882"/>
    <w:rsid w:val="007F02A3"/>
    <w:rsid w:val="007F7C55"/>
    <w:rsid w:val="00805FF8"/>
    <w:rsid w:val="008068B3"/>
    <w:rsid w:val="00813AF0"/>
    <w:rsid w:val="008203FE"/>
    <w:rsid w:val="00821CAF"/>
    <w:rsid w:val="00822EC3"/>
    <w:rsid w:val="008259ED"/>
    <w:rsid w:val="008304AC"/>
    <w:rsid w:val="008345D7"/>
    <w:rsid w:val="00835CDD"/>
    <w:rsid w:val="00842E47"/>
    <w:rsid w:val="00853008"/>
    <w:rsid w:val="008531F8"/>
    <w:rsid w:val="00853E5D"/>
    <w:rsid w:val="008545CA"/>
    <w:rsid w:val="008560D9"/>
    <w:rsid w:val="00860119"/>
    <w:rsid w:val="0086130C"/>
    <w:rsid w:val="0087098E"/>
    <w:rsid w:val="00873ACB"/>
    <w:rsid w:val="00874AC8"/>
    <w:rsid w:val="00881EFB"/>
    <w:rsid w:val="0088523F"/>
    <w:rsid w:val="00890D31"/>
    <w:rsid w:val="00892554"/>
    <w:rsid w:val="00892C75"/>
    <w:rsid w:val="00894C31"/>
    <w:rsid w:val="0089617A"/>
    <w:rsid w:val="008963E2"/>
    <w:rsid w:val="00897F0F"/>
    <w:rsid w:val="008B074B"/>
    <w:rsid w:val="008B764E"/>
    <w:rsid w:val="008B7787"/>
    <w:rsid w:val="008C1ACE"/>
    <w:rsid w:val="008C1CEC"/>
    <w:rsid w:val="008C2330"/>
    <w:rsid w:val="008D26A4"/>
    <w:rsid w:val="008D51FE"/>
    <w:rsid w:val="008D7924"/>
    <w:rsid w:val="008E11C1"/>
    <w:rsid w:val="008E30AE"/>
    <w:rsid w:val="008E3D05"/>
    <w:rsid w:val="008E5C13"/>
    <w:rsid w:val="008F2046"/>
    <w:rsid w:val="008F3515"/>
    <w:rsid w:val="008F40B2"/>
    <w:rsid w:val="008F7499"/>
    <w:rsid w:val="008F7C2D"/>
    <w:rsid w:val="009000BF"/>
    <w:rsid w:val="00901701"/>
    <w:rsid w:val="009032CD"/>
    <w:rsid w:val="009052F7"/>
    <w:rsid w:val="00907B6B"/>
    <w:rsid w:val="00910B2D"/>
    <w:rsid w:val="009115D0"/>
    <w:rsid w:val="00914AB9"/>
    <w:rsid w:val="00917DB9"/>
    <w:rsid w:val="00923484"/>
    <w:rsid w:val="0092386C"/>
    <w:rsid w:val="00925C79"/>
    <w:rsid w:val="0093043F"/>
    <w:rsid w:val="009419BC"/>
    <w:rsid w:val="00946CDE"/>
    <w:rsid w:val="00950AE0"/>
    <w:rsid w:val="00952A76"/>
    <w:rsid w:val="009546AF"/>
    <w:rsid w:val="00954E8E"/>
    <w:rsid w:val="00955A03"/>
    <w:rsid w:val="009836B7"/>
    <w:rsid w:val="00986F57"/>
    <w:rsid w:val="009902D9"/>
    <w:rsid w:val="0099149A"/>
    <w:rsid w:val="009A07B2"/>
    <w:rsid w:val="009A416A"/>
    <w:rsid w:val="009A525B"/>
    <w:rsid w:val="009B487C"/>
    <w:rsid w:val="009C0E98"/>
    <w:rsid w:val="009C246D"/>
    <w:rsid w:val="009C6736"/>
    <w:rsid w:val="009D07CF"/>
    <w:rsid w:val="009D0A93"/>
    <w:rsid w:val="009D1BFA"/>
    <w:rsid w:val="009D5FD1"/>
    <w:rsid w:val="009E2C51"/>
    <w:rsid w:val="009E4F71"/>
    <w:rsid w:val="009F7DDA"/>
    <w:rsid w:val="00A041BB"/>
    <w:rsid w:val="00A105A4"/>
    <w:rsid w:val="00A12F05"/>
    <w:rsid w:val="00A13FB9"/>
    <w:rsid w:val="00A157BD"/>
    <w:rsid w:val="00A205D6"/>
    <w:rsid w:val="00A24067"/>
    <w:rsid w:val="00A24372"/>
    <w:rsid w:val="00A24531"/>
    <w:rsid w:val="00A245FE"/>
    <w:rsid w:val="00A27073"/>
    <w:rsid w:val="00A27AE6"/>
    <w:rsid w:val="00A30604"/>
    <w:rsid w:val="00A31039"/>
    <w:rsid w:val="00A3134C"/>
    <w:rsid w:val="00A32B9A"/>
    <w:rsid w:val="00A34650"/>
    <w:rsid w:val="00A34AD0"/>
    <w:rsid w:val="00A34B05"/>
    <w:rsid w:val="00A367B0"/>
    <w:rsid w:val="00A5478E"/>
    <w:rsid w:val="00A54F3B"/>
    <w:rsid w:val="00A721C6"/>
    <w:rsid w:val="00A8059D"/>
    <w:rsid w:val="00A80B98"/>
    <w:rsid w:val="00A80FD4"/>
    <w:rsid w:val="00A8496A"/>
    <w:rsid w:val="00A869AC"/>
    <w:rsid w:val="00A86C61"/>
    <w:rsid w:val="00A92A5B"/>
    <w:rsid w:val="00A93FAA"/>
    <w:rsid w:val="00A97F9B"/>
    <w:rsid w:val="00AA16B1"/>
    <w:rsid w:val="00AA38D3"/>
    <w:rsid w:val="00AC45CA"/>
    <w:rsid w:val="00AD287A"/>
    <w:rsid w:val="00AD485B"/>
    <w:rsid w:val="00AE3E03"/>
    <w:rsid w:val="00AF05E0"/>
    <w:rsid w:val="00AF22C3"/>
    <w:rsid w:val="00AF642A"/>
    <w:rsid w:val="00AF74A8"/>
    <w:rsid w:val="00B0298B"/>
    <w:rsid w:val="00B11576"/>
    <w:rsid w:val="00B128FE"/>
    <w:rsid w:val="00B15E03"/>
    <w:rsid w:val="00B16628"/>
    <w:rsid w:val="00B17EFB"/>
    <w:rsid w:val="00B23696"/>
    <w:rsid w:val="00B2390D"/>
    <w:rsid w:val="00B23A75"/>
    <w:rsid w:val="00B26F98"/>
    <w:rsid w:val="00B32A68"/>
    <w:rsid w:val="00B32EC3"/>
    <w:rsid w:val="00B44AF9"/>
    <w:rsid w:val="00B458B8"/>
    <w:rsid w:val="00B52B95"/>
    <w:rsid w:val="00B55530"/>
    <w:rsid w:val="00B63E09"/>
    <w:rsid w:val="00B66305"/>
    <w:rsid w:val="00B70071"/>
    <w:rsid w:val="00B71288"/>
    <w:rsid w:val="00B71D4E"/>
    <w:rsid w:val="00B73480"/>
    <w:rsid w:val="00B754A6"/>
    <w:rsid w:val="00B76D4E"/>
    <w:rsid w:val="00B81B34"/>
    <w:rsid w:val="00B827CF"/>
    <w:rsid w:val="00B83DDC"/>
    <w:rsid w:val="00B861F3"/>
    <w:rsid w:val="00B92EC8"/>
    <w:rsid w:val="00B97295"/>
    <w:rsid w:val="00BB18A8"/>
    <w:rsid w:val="00BC0960"/>
    <w:rsid w:val="00BC1143"/>
    <w:rsid w:val="00BC2B0A"/>
    <w:rsid w:val="00BC2EE8"/>
    <w:rsid w:val="00BC53D8"/>
    <w:rsid w:val="00BE012C"/>
    <w:rsid w:val="00BE1865"/>
    <w:rsid w:val="00BF3CC5"/>
    <w:rsid w:val="00BF476E"/>
    <w:rsid w:val="00BF5B63"/>
    <w:rsid w:val="00C00708"/>
    <w:rsid w:val="00C02C4D"/>
    <w:rsid w:val="00C0493D"/>
    <w:rsid w:val="00C049A8"/>
    <w:rsid w:val="00C05208"/>
    <w:rsid w:val="00C06F5E"/>
    <w:rsid w:val="00C07BDC"/>
    <w:rsid w:val="00C15D9A"/>
    <w:rsid w:val="00C163A5"/>
    <w:rsid w:val="00C17861"/>
    <w:rsid w:val="00C20722"/>
    <w:rsid w:val="00C2141D"/>
    <w:rsid w:val="00C22B19"/>
    <w:rsid w:val="00C33E21"/>
    <w:rsid w:val="00C3585B"/>
    <w:rsid w:val="00C369FB"/>
    <w:rsid w:val="00C377D9"/>
    <w:rsid w:val="00C40A6C"/>
    <w:rsid w:val="00C53B6F"/>
    <w:rsid w:val="00C574B8"/>
    <w:rsid w:val="00C62A77"/>
    <w:rsid w:val="00C63F51"/>
    <w:rsid w:val="00C653EB"/>
    <w:rsid w:val="00C82ADF"/>
    <w:rsid w:val="00C904CC"/>
    <w:rsid w:val="00C91F75"/>
    <w:rsid w:val="00C94096"/>
    <w:rsid w:val="00CA28EB"/>
    <w:rsid w:val="00CB1012"/>
    <w:rsid w:val="00CB7B9A"/>
    <w:rsid w:val="00CB7F51"/>
    <w:rsid w:val="00CC3ED4"/>
    <w:rsid w:val="00CC4FFC"/>
    <w:rsid w:val="00CD0DBC"/>
    <w:rsid w:val="00CD64FE"/>
    <w:rsid w:val="00CF041A"/>
    <w:rsid w:val="00CF0FBC"/>
    <w:rsid w:val="00CF1E95"/>
    <w:rsid w:val="00CF2B20"/>
    <w:rsid w:val="00CF47BC"/>
    <w:rsid w:val="00D04F95"/>
    <w:rsid w:val="00D05E89"/>
    <w:rsid w:val="00D301BA"/>
    <w:rsid w:val="00D33E15"/>
    <w:rsid w:val="00D34229"/>
    <w:rsid w:val="00D40182"/>
    <w:rsid w:val="00D44628"/>
    <w:rsid w:val="00D457B5"/>
    <w:rsid w:val="00D47F3A"/>
    <w:rsid w:val="00D50945"/>
    <w:rsid w:val="00D534BD"/>
    <w:rsid w:val="00D63BEF"/>
    <w:rsid w:val="00D64DA0"/>
    <w:rsid w:val="00D66563"/>
    <w:rsid w:val="00D67E9A"/>
    <w:rsid w:val="00D77090"/>
    <w:rsid w:val="00D775EA"/>
    <w:rsid w:val="00D7789B"/>
    <w:rsid w:val="00D80ACE"/>
    <w:rsid w:val="00D87585"/>
    <w:rsid w:val="00D87BD6"/>
    <w:rsid w:val="00D944EF"/>
    <w:rsid w:val="00D94921"/>
    <w:rsid w:val="00D94FE2"/>
    <w:rsid w:val="00D95D08"/>
    <w:rsid w:val="00D96A81"/>
    <w:rsid w:val="00DB41E6"/>
    <w:rsid w:val="00DB7D44"/>
    <w:rsid w:val="00DC1185"/>
    <w:rsid w:val="00DC26C6"/>
    <w:rsid w:val="00DC5DB0"/>
    <w:rsid w:val="00DE77E5"/>
    <w:rsid w:val="00DE79B6"/>
    <w:rsid w:val="00DF0FB7"/>
    <w:rsid w:val="00DF2582"/>
    <w:rsid w:val="00E13D51"/>
    <w:rsid w:val="00E156D8"/>
    <w:rsid w:val="00E212ED"/>
    <w:rsid w:val="00E23924"/>
    <w:rsid w:val="00E27D71"/>
    <w:rsid w:val="00E3298F"/>
    <w:rsid w:val="00E366E2"/>
    <w:rsid w:val="00E410FD"/>
    <w:rsid w:val="00E4308F"/>
    <w:rsid w:val="00E45704"/>
    <w:rsid w:val="00E47C18"/>
    <w:rsid w:val="00E562E7"/>
    <w:rsid w:val="00E651AD"/>
    <w:rsid w:val="00E65DBE"/>
    <w:rsid w:val="00E67309"/>
    <w:rsid w:val="00E74265"/>
    <w:rsid w:val="00E7471D"/>
    <w:rsid w:val="00E7500A"/>
    <w:rsid w:val="00E7775B"/>
    <w:rsid w:val="00E8693B"/>
    <w:rsid w:val="00E87E92"/>
    <w:rsid w:val="00E90B87"/>
    <w:rsid w:val="00EA4D5E"/>
    <w:rsid w:val="00EB53F1"/>
    <w:rsid w:val="00EB76AC"/>
    <w:rsid w:val="00EC0C8E"/>
    <w:rsid w:val="00EC361B"/>
    <w:rsid w:val="00EC3A44"/>
    <w:rsid w:val="00EC4E65"/>
    <w:rsid w:val="00ED20B0"/>
    <w:rsid w:val="00ED2500"/>
    <w:rsid w:val="00ED283D"/>
    <w:rsid w:val="00ED45F6"/>
    <w:rsid w:val="00ED45FE"/>
    <w:rsid w:val="00ED4941"/>
    <w:rsid w:val="00ED5161"/>
    <w:rsid w:val="00EE207E"/>
    <w:rsid w:val="00EE466C"/>
    <w:rsid w:val="00EE6B7D"/>
    <w:rsid w:val="00EF2F93"/>
    <w:rsid w:val="00EF645E"/>
    <w:rsid w:val="00EF7A92"/>
    <w:rsid w:val="00F00B32"/>
    <w:rsid w:val="00F063D8"/>
    <w:rsid w:val="00F06FED"/>
    <w:rsid w:val="00F0728A"/>
    <w:rsid w:val="00F11BA3"/>
    <w:rsid w:val="00F130F5"/>
    <w:rsid w:val="00F136AD"/>
    <w:rsid w:val="00F17841"/>
    <w:rsid w:val="00F3120E"/>
    <w:rsid w:val="00F32F72"/>
    <w:rsid w:val="00F33555"/>
    <w:rsid w:val="00F355D6"/>
    <w:rsid w:val="00F42D09"/>
    <w:rsid w:val="00F476D8"/>
    <w:rsid w:val="00F53BE8"/>
    <w:rsid w:val="00F559F6"/>
    <w:rsid w:val="00F63701"/>
    <w:rsid w:val="00F64E14"/>
    <w:rsid w:val="00F65521"/>
    <w:rsid w:val="00F66721"/>
    <w:rsid w:val="00F7181B"/>
    <w:rsid w:val="00F718B1"/>
    <w:rsid w:val="00F8473A"/>
    <w:rsid w:val="00F97749"/>
    <w:rsid w:val="00F97DAF"/>
    <w:rsid w:val="00F97DCE"/>
    <w:rsid w:val="00FA2DC0"/>
    <w:rsid w:val="00FA2FA8"/>
    <w:rsid w:val="00FB0D25"/>
    <w:rsid w:val="00FB10DE"/>
    <w:rsid w:val="00FB554B"/>
    <w:rsid w:val="00FC0FB3"/>
    <w:rsid w:val="00FC3B52"/>
    <w:rsid w:val="00FD19B3"/>
    <w:rsid w:val="00FD6C6A"/>
    <w:rsid w:val="00FD71E4"/>
    <w:rsid w:val="00FE33E2"/>
    <w:rsid w:val="00FE70F4"/>
    <w:rsid w:val="00FF19C3"/>
    <w:rsid w:val="00FF250D"/>
    <w:rsid w:val="00FF6D4F"/>
    <w:rsid w:val="00FF7493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41424C6"/>
  <w15:chartTrackingRefBased/>
  <w15:docId w15:val="{59FF096A-F4BD-49E9-B4EE-740900DD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23A"/>
  </w:style>
  <w:style w:type="paragraph" w:styleId="Footer">
    <w:name w:val="footer"/>
    <w:basedOn w:val="Normal"/>
    <w:link w:val="FooterChar"/>
    <w:uiPriority w:val="99"/>
    <w:unhideWhenUsed/>
    <w:rsid w:val="005F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23A"/>
  </w:style>
  <w:style w:type="table" w:styleId="TableGrid">
    <w:name w:val="Table Grid"/>
    <w:basedOn w:val="TableNormal"/>
    <w:uiPriority w:val="39"/>
    <w:rsid w:val="005F7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1B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45F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1E3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48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D20B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0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18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5D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188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387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SF.ClinicalResearch@osfhealthcare.org?subject=New%20Research%20Application" TargetMode="External"/><Relationship Id="rId18" Type="http://schemas.openxmlformats.org/officeDocument/2006/relationships/hyperlink" Target="mailto:OSF.CRBO@osfhealthcare.org" TargetMode="External"/><Relationship Id="rId26" Type="http://schemas.openxmlformats.org/officeDocument/2006/relationships/hyperlink" Target="https://www.osfhealthcare.org/research/investigators-coordinators/education-training/" TargetMode="External"/><Relationship Id="rId39" Type="http://schemas.openxmlformats.org/officeDocument/2006/relationships/hyperlink" Target="https://www.osfhealthcare.org/research/investigators-coordinators/forms-templates-guides/" TargetMode="External"/><Relationship Id="rId21" Type="http://schemas.openxmlformats.org/officeDocument/2006/relationships/hyperlink" Target="mailto:osf.clinicalresearch@osfhealthcare.org?subject=Research%20Application%20Questions" TargetMode="External"/><Relationship Id="rId34" Type="http://schemas.openxmlformats.org/officeDocument/2006/relationships/hyperlink" Target="https://www.osfhealthcare.org/research/investigators-coordinators/forms-templates-guides/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sfhealthcare.org/research/investigators-coordinators/forms-templates-guides/" TargetMode="External"/><Relationship Id="rId20" Type="http://schemas.openxmlformats.org/officeDocument/2006/relationships/hyperlink" Target="https://www.osfhealthcare.org/research/" TargetMode="External"/><Relationship Id="rId29" Type="http://schemas.openxmlformats.org/officeDocument/2006/relationships/hyperlink" Target="https://www.osfhealthcare.org/media/filer_public/7f/71/7f71771b-0afd-4b6a-ba95-5ab5a6ab45f4/registration_of_clinical_trials.pdf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SF.ClinicalResearch@osfhealthcare.org?subject=New%20Research%20Application" TargetMode="External"/><Relationship Id="rId24" Type="http://schemas.openxmlformats.org/officeDocument/2006/relationships/hyperlink" Target="mailto:Kimberly.L.Cooley@osfhealthcare.org" TargetMode="External"/><Relationship Id="rId32" Type="http://schemas.openxmlformats.org/officeDocument/2006/relationships/hyperlink" Target="https://www.cms.gov/Regulations-and-Guidance/Guidance/Manuals/Internet-Only-Manuals-IOMs-Items/CMS014961.html?DLPage=1&amp;DLEntries=10&amp;DLSort=0&amp;DLSortDir=ascending" TargetMode="External"/><Relationship Id="rId37" Type="http://schemas.openxmlformats.org/officeDocument/2006/relationships/hyperlink" Target="https://www.osfhealthcare.org/research/investigators-coordinators/forms-templates-guides/" TargetMode="External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OSF.ClinicalResearch@osfhealthcare.org?subject=New%20Research%20Application" TargetMode="External"/><Relationship Id="rId23" Type="http://schemas.openxmlformats.org/officeDocument/2006/relationships/hyperlink" Target="https://www.osfhealthcare.org/research/investigators-coordinators/forms-templates-guides/" TargetMode="External"/><Relationship Id="rId28" Type="http://schemas.openxmlformats.org/officeDocument/2006/relationships/hyperlink" Target="https://www.osfhealthcare.org/research/investigators-coordinators/hipaa/" TargetMode="External"/><Relationship Id="rId36" Type="http://schemas.openxmlformats.org/officeDocument/2006/relationships/hyperlink" Target="https://app.lumere.com/providers/osf/requests/add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osfhealthcare.org/research/investigators-coordinators/forms-templates-guides/" TargetMode="External"/><Relationship Id="rId31" Type="http://schemas.openxmlformats.org/officeDocument/2006/relationships/hyperlink" Target="https://grants.nih.gov/policy/clinical-trials/reporting/understanding/nih-policy.htm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chael.J.Hendricks@osfhealthcare.org" TargetMode="External"/><Relationship Id="rId22" Type="http://schemas.openxmlformats.org/officeDocument/2006/relationships/hyperlink" Target="mailto:OSF.Grants@osfhealthcare.org" TargetMode="External"/><Relationship Id="rId27" Type="http://schemas.openxmlformats.org/officeDocument/2006/relationships/hyperlink" Target="http://www.hhs.gov/ohrp/policy/engage08.html" TargetMode="External"/><Relationship Id="rId30" Type="http://schemas.openxmlformats.org/officeDocument/2006/relationships/hyperlink" Target="https://prsinfo.clinicaltrials.gov/ACT_Checklist.pdf" TargetMode="External"/><Relationship Id="rId35" Type="http://schemas.openxmlformats.org/officeDocument/2006/relationships/hyperlink" Target="https://www.osfhealthcare.org/research/investigators-coordinators/forms-templates-guides/" TargetMode="External"/><Relationship Id="rId43" Type="http://schemas.openxmlformats.org/officeDocument/2006/relationships/glossaryDocument" Target="glossary/document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HealthCare.Analytics@osfhealthcare.org" TargetMode="External"/><Relationship Id="rId17" Type="http://schemas.openxmlformats.org/officeDocument/2006/relationships/hyperlink" Target="https://www.osfhealthcare.org/research/investigators-coordinators/forms-templates-guides/" TargetMode="External"/><Relationship Id="rId25" Type="http://schemas.openxmlformats.org/officeDocument/2006/relationships/hyperlink" Target="http://www.citiprogram.org" TargetMode="External"/><Relationship Id="rId33" Type="http://schemas.openxmlformats.org/officeDocument/2006/relationships/hyperlink" Target="http://www.icmje.org/recommendations/browse/publishing-and-editorial-issues/clinical-trial-registration.html" TargetMode="External"/><Relationship Id="rId38" Type="http://schemas.openxmlformats.org/officeDocument/2006/relationships/hyperlink" Target="mailto:osf.crbo@osfhealthcare.org?subject=Research%20Account%20Inquir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6D49E680904DFBAE85EE5643F67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26B02-1471-4B8F-9F5D-D1216C83005C}"/>
      </w:docPartPr>
      <w:docPartBody>
        <w:p w:rsidR="001C74CF" w:rsidRDefault="00984DD4" w:rsidP="00984DD4">
          <w:pPr>
            <w:pStyle w:val="9C6D49E680904DFBAE85EE5643F67A01"/>
          </w:pPr>
          <w:r w:rsidRPr="0098613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F01A81C698B43358AAF4DFE35EAC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F1626-3076-407E-B06A-D367F94A6D0E}"/>
      </w:docPartPr>
      <w:docPartBody>
        <w:p w:rsidR="001C74CF" w:rsidRDefault="00984DD4" w:rsidP="00984DD4">
          <w:pPr>
            <w:pStyle w:val="9F01A81C698B43358AAF4DFE35EACDCD"/>
          </w:pPr>
          <w:r w:rsidRPr="0098613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6665A50BE664ABFBC2CA7B77C4D9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254FB-60D1-4008-8979-372ECE69E2A4}"/>
      </w:docPartPr>
      <w:docPartBody>
        <w:p w:rsidR="001C74CF" w:rsidRDefault="00984DD4" w:rsidP="00984DD4">
          <w:pPr>
            <w:pStyle w:val="06665A50BE664ABFBC2CA7B77C4D9B1E"/>
          </w:pPr>
          <w:r w:rsidRPr="0098613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4E9CC056AA94F55BAEAAB03FF0DB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0DDD6-1A15-42E9-8DD9-2A3F7AFA9643}"/>
      </w:docPartPr>
      <w:docPartBody>
        <w:p w:rsidR="001C74CF" w:rsidRDefault="00984DD4" w:rsidP="00984DD4">
          <w:pPr>
            <w:pStyle w:val="94E9CC056AA94F55BAEAAB03FF0DB269"/>
          </w:pPr>
          <w:r w:rsidRPr="0098613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5CDCBB9CF984F7F8EAAA62F0071A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26BED-84D6-463E-8C91-3B92A6CD25FA}"/>
      </w:docPartPr>
      <w:docPartBody>
        <w:p w:rsidR="001C74CF" w:rsidRDefault="00984DD4" w:rsidP="00984DD4">
          <w:pPr>
            <w:pStyle w:val="C5CDCBB9CF984F7F8EAAA62F0071AFA4"/>
          </w:pPr>
          <w:r w:rsidRPr="0098613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EA294-1504-4283-9001-EC6118171FAD}"/>
      </w:docPartPr>
      <w:docPartBody>
        <w:p w:rsidR="001C74CF" w:rsidRDefault="00984DD4">
          <w:r w:rsidRPr="0003155D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6E"/>
    <w:rsid w:val="00017E32"/>
    <w:rsid w:val="000F14E3"/>
    <w:rsid w:val="00104C17"/>
    <w:rsid w:val="00152420"/>
    <w:rsid w:val="00162608"/>
    <w:rsid w:val="00174DB9"/>
    <w:rsid w:val="001C6485"/>
    <w:rsid w:val="001C74CF"/>
    <w:rsid w:val="00223285"/>
    <w:rsid w:val="00293F58"/>
    <w:rsid w:val="003247D5"/>
    <w:rsid w:val="00471F6E"/>
    <w:rsid w:val="00486FA4"/>
    <w:rsid w:val="0054657F"/>
    <w:rsid w:val="006124B4"/>
    <w:rsid w:val="00652FEB"/>
    <w:rsid w:val="006A4912"/>
    <w:rsid w:val="006D2F9F"/>
    <w:rsid w:val="00966D35"/>
    <w:rsid w:val="00984DD4"/>
    <w:rsid w:val="009C3749"/>
    <w:rsid w:val="00BB401B"/>
    <w:rsid w:val="00C17DFA"/>
    <w:rsid w:val="00D061E6"/>
    <w:rsid w:val="00DC7394"/>
    <w:rsid w:val="00E229EF"/>
    <w:rsid w:val="00EA155E"/>
    <w:rsid w:val="00F26A20"/>
    <w:rsid w:val="00F4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4DD4"/>
    <w:rPr>
      <w:color w:val="808080"/>
    </w:rPr>
  </w:style>
  <w:style w:type="paragraph" w:customStyle="1" w:styleId="9C6D49E680904DFBAE85EE5643F67A01">
    <w:name w:val="9C6D49E680904DFBAE85EE5643F67A01"/>
    <w:rsid w:val="00984DD4"/>
  </w:style>
  <w:style w:type="paragraph" w:customStyle="1" w:styleId="9F01A81C698B43358AAF4DFE35EACDCD">
    <w:name w:val="9F01A81C698B43358AAF4DFE35EACDCD"/>
    <w:rsid w:val="00984DD4"/>
  </w:style>
  <w:style w:type="paragraph" w:customStyle="1" w:styleId="06665A50BE664ABFBC2CA7B77C4D9B1E">
    <w:name w:val="06665A50BE664ABFBC2CA7B77C4D9B1E"/>
    <w:rsid w:val="00984DD4"/>
  </w:style>
  <w:style w:type="paragraph" w:customStyle="1" w:styleId="94E9CC056AA94F55BAEAAB03FF0DB269">
    <w:name w:val="94E9CC056AA94F55BAEAAB03FF0DB269"/>
    <w:rsid w:val="00984DD4"/>
  </w:style>
  <w:style w:type="paragraph" w:customStyle="1" w:styleId="C5CDCBB9CF984F7F8EAAA62F0071AFA4">
    <w:name w:val="C5CDCBB9CF984F7F8EAAA62F0071AFA4"/>
    <w:rsid w:val="00984D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F74818ACA242458A27AAED264F3B0D" ma:contentTypeVersion="0" ma:contentTypeDescription="Create a new document." ma:contentTypeScope="" ma:versionID="b7dc68f24b8cc00114eab6696e97692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9583954-2F6D-4F2C-9FD6-1FE821971ABA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3450349-41E1-4BBE-A46A-C5B63886E9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F3E2CF-AF8D-4EB3-B970-57EF6BB0EF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5F778F-962C-42ED-8BEE-701A2165E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3394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22695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Michael W.</dc:creator>
  <cp:keywords/>
  <dc:description/>
  <cp:lastModifiedBy>Manship, Greg E.</cp:lastModifiedBy>
  <cp:revision>2</cp:revision>
  <cp:lastPrinted>2020-01-08T18:08:00Z</cp:lastPrinted>
  <dcterms:created xsi:type="dcterms:W3CDTF">2023-09-01T18:40:00Z</dcterms:created>
  <dcterms:modified xsi:type="dcterms:W3CDTF">2023-09-01T18:40:00Z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0x010100BCF74818ACA242458A27AAED264F3B0D</vt:lpwstr>
  </property>
</Properties>
</file>